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t xml:space="preserve">Příloha č. 1 </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rPr>
        <w:t xml:space="preserve">Všeobecné informace o dodavateli </w:t>
      </w:r>
    </w:p>
    <w:p w:rsidR="007D7987" w:rsidRPr="007D7987" w:rsidRDefault="007D7987" w:rsidP="007D7987">
      <w:pPr>
        <w:spacing w:after="120" w:line="264" w:lineRule="auto"/>
        <w:ind w:left="28"/>
        <w:jc w:val="both"/>
        <w:rPr>
          <w:rFonts w:eastAsia="Verdana" w:cs="Times New Roman"/>
          <w:sz w:val="18"/>
          <w:szCs w:val="18"/>
        </w:rPr>
      </w:pPr>
    </w:p>
    <w:p w:rsidR="007D7987" w:rsidRPr="007D7987" w:rsidRDefault="007D7987" w:rsidP="007D7987">
      <w:pPr>
        <w:spacing w:after="120" w:line="264" w:lineRule="auto"/>
        <w:ind w:left="28"/>
        <w:jc w:val="both"/>
        <w:rPr>
          <w:rFonts w:eastAsia="Verdana" w:cs="Times New Roman"/>
          <w:sz w:val="18"/>
          <w:szCs w:val="18"/>
        </w:rPr>
      </w:pPr>
      <w:r w:rsidRPr="007D7987">
        <w:rPr>
          <w:rFonts w:eastAsia="Verdana" w:cs="Times New Roman"/>
          <w:sz w:val="18"/>
          <w:szCs w:val="18"/>
        </w:rPr>
        <w:t>Obchodní firma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ind w:left="28"/>
        <w:jc w:val="both"/>
        <w:rPr>
          <w:rFonts w:eastAsia="Verdana" w:cs="Times New Roman"/>
          <w:sz w:val="18"/>
          <w:szCs w:val="18"/>
        </w:rPr>
      </w:pPr>
      <w:r w:rsidRPr="007D7987">
        <w:rPr>
          <w:rFonts w:eastAsia="Verdana" w:cs="Times New Roman"/>
          <w:sz w:val="18"/>
          <w:szCs w:val="18"/>
        </w:rPr>
        <w:t>Sídlo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ind w:left="28"/>
        <w:jc w:val="both"/>
        <w:rPr>
          <w:rFonts w:eastAsia="Verdana" w:cs="Times New Roman"/>
          <w:sz w:val="18"/>
          <w:szCs w:val="18"/>
        </w:rPr>
      </w:pPr>
      <w:r w:rsidRPr="007D7987">
        <w:rPr>
          <w:rFonts w:eastAsia="Verdana" w:cs="Times New Roman"/>
          <w:sz w:val="18"/>
          <w:szCs w:val="18"/>
        </w:rPr>
        <w:t>IČO: [</w:t>
      </w:r>
      <w:r w:rsidRPr="007D7987">
        <w:rPr>
          <w:rFonts w:eastAsia="Verdana" w:cs="Times New Roman"/>
          <w:sz w:val="18"/>
          <w:szCs w:val="18"/>
          <w:highlight w:val="yellow"/>
        </w:rPr>
        <w:t>DOPLNÍ DODAVATEL</w:t>
      </w:r>
      <w:r w:rsidRPr="007D7987">
        <w:rPr>
          <w:rFonts w:eastAsia="Verdana" w:cs="Times New Roman"/>
          <w:sz w:val="18"/>
          <w:szCs w:val="18"/>
        </w:rPr>
        <w:t>] DIČ: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ind w:left="28"/>
        <w:jc w:val="both"/>
        <w:rPr>
          <w:rFonts w:eastAsia="Verdana" w:cs="Times New Roman"/>
          <w:sz w:val="18"/>
          <w:szCs w:val="18"/>
        </w:rPr>
      </w:pPr>
      <w:r w:rsidRPr="007D7987">
        <w:rPr>
          <w:rFonts w:eastAsia="Verdana" w:cs="Times New Roman"/>
          <w:sz w:val="18"/>
          <w:szCs w:val="18"/>
        </w:rPr>
        <w:t>Právní forma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ind w:left="28"/>
        <w:jc w:val="both"/>
        <w:rPr>
          <w:rFonts w:eastAsia="Verdana" w:cs="Times New Roman"/>
          <w:sz w:val="18"/>
          <w:szCs w:val="18"/>
        </w:rPr>
      </w:pPr>
      <w:r w:rsidRPr="007D7987">
        <w:rPr>
          <w:rFonts w:eastAsia="Verdana" w:cs="Times New Roman"/>
          <w:sz w:val="18"/>
          <w:szCs w:val="18"/>
        </w:rPr>
        <w:t>Státní příslušnost (země registrace) dodavatele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ind w:left="28"/>
        <w:jc w:val="both"/>
        <w:rPr>
          <w:rFonts w:eastAsia="Verdana" w:cs="Times New Roman"/>
          <w:sz w:val="18"/>
          <w:szCs w:val="18"/>
        </w:rPr>
      </w:pPr>
      <w:r w:rsidRPr="007D7987">
        <w:rPr>
          <w:rFonts w:eastAsia="Verdana" w:cs="Times New Roman"/>
          <w:sz w:val="18"/>
          <w:szCs w:val="18"/>
        </w:rPr>
        <w:t>Podrobnosti registrace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ind w:left="28"/>
        <w:jc w:val="both"/>
        <w:rPr>
          <w:rFonts w:eastAsia="Verdana" w:cs="Times New Roman"/>
          <w:sz w:val="18"/>
          <w:szCs w:val="18"/>
        </w:rPr>
      </w:pPr>
      <w:r w:rsidRPr="007D7987">
        <w:rPr>
          <w:rFonts w:eastAsia="Verdana" w:cs="Times New Roman"/>
          <w:sz w:val="18"/>
          <w:szCs w:val="18"/>
        </w:rPr>
        <w:t xml:space="preserve">Počet let působení jako dodavatel: </w:t>
      </w:r>
    </w:p>
    <w:p w:rsidR="007D7987" w:rsidRPr="007D7987" w:rsidRDefault="007D7987" w:rsidP="007D7987">
      <w:pPr>
        <w:tabs>
          <w:tab w:val="num" w:pos="1560"/>
        </w:tabs>
        <w:spacing w:after="120" w:line="264" w:lineRule="auto"/>
        <w:ind w:left="1077" w:hanging="340"/>
        <w:jc w:val="both"/>
        <w:rPr>
          <w:rFonts w:eastAsia="Verdana" w:cs="Times New Roman"/>
          <w:sz w:val="18"/>
          <w:szCs w:val="18"/>
        </w:rPr>
      </w:pPr>
      <w:r w:rsidRPr="007D7987">
        <w:rPr>
          <w:rFonts w:eastAsia="Verdana" w:cs="Times New Roman"/>
          <w:sz w:val="18"/>
          <w:szCs w:val="18"/>
        </w:rPr>
        <w:t>ve vlastní zemi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v zahraničí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Dodavatel je malým / středním / jiným podnikem [</w:t>
      </w:r>
      <w:r w:rsidRPr="007D7987">
        <w:rPr>
          <w:rFonts w:eastAsia="Verdana" w:cs="Times New Roman"/>
          <w:sz w:val="18"/>
          <w:szCs w:val="18"/>
          <w:highlight w:val="yellow"/>
        </w:rPr>
        <w:t>ZVOLÍ DODAVATEL</w:t>
      </w:r>
      <w:r w:rsidRPr="007D7987">
        <w:rPr>
          <w:rFonts w:eastAsia="Verdana" w:cs="Times New Roman"/>
          <w:sz w:val="18"/>
          <w:szCs w:val="18"/>
        </w:rPr>
        <w:t xml:space="preserve">] </w:t>
      </w:r>
    </w:p>
    <w:p w:rsidR="007D7987" w:rsidRPr="007D7987" w:rsidRDefault="007D7987" w:rsidP="007D7987">
      <w:pPr>
        <w:spacing w:after="120" w:line="264" w:lineRule="auto"/>
        <w:ind w:left="737"/>
        <w:jc w:val="both"/>
        <w:rPr>
          <w:rFonts w:eastAsia="Verdana" w:cs="Times New Roman"/>
          <w:sz w:val="18"/>
          <w:szCs w:val="18"/>
        </w:rPr>
      </w:pPr>
      <w:r w:rsidRPr="007D7987">
        <w:rPr>
          <w:rFonts w:eastAsia="Verdana" w:cs="Times New Roman"/>
          <w:sz w:val="18"/>
          <w:szCs w:val="18"/>
        </w:rPr>
        <w:t xml:space="preserve"> </w:t>
      </w:r>
    </w:p>
    <w:p w:rsidR="007D7987" w:rsidRPr="007D7987" w:rsidRDefault="007D7987" w:rsidP="007D7987">
      <w:pPr>
        <w:spacing w:after="120" w:line="264" w:lineRule="auto"/>
        <w:ind w:left="737"/>
        <w:jc w:val="both"/>
        <w:rPr>
          <w:rFonts w:eastAsia="Verdana" w:cs="Times New Roman"/>
          <w:sz w:val="18"/>
          <w:szCs w:val="18"/>
        </w:rPr>
      </w:pPr>
      <w:r w:rsidRPr="007D7987">
        <w:rPr>
          <w:rFonts w:eastAsia="Verdana" w:cs="Times New Roman"/>
          <w:sz w:val="18"/>
          <w:szCs w:val="18"/>
        </w:rPr>
        <w:br w:type="page"/>
      </w:r>
      <w:bookmarkStart w:id="0" w:name="_GoBack"/>
      <w:bookmarkEnd w:id="0"/>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Příloha č. 2</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rPr>
        <w:t>Seznam poddodavatelů</w:t>
      </w:r>
    </w:p>
    <w:p w:rsidR="007D7987" w:rsidRPr="007D7987" w:rsidRDefault="007D7987" w:rsidP="007D7987">
      <w:pPr>
        <w:spacing w:after="120" w:line="264" w:lineRule="auto"/>
        <w:ind w:left="737"/>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Jestliže dodavatel uvažuje zadat poddodavateli plnění části veřejné zakázky, uvede následující údaje:</w:t>
      </w:r>
    </w:p>
    <w:p w:rsidR="007D7987" w:rsidRPr="007D7987" w:rsidRDefault="007D7987" w:rsidP="007D7987">
      <w:pPr>
        <w:spacing w:after="120" w:line="264" w:lineRule="auto"/>
        <w:ind w:left="737"/>
        <w:jc w:val="both"/>
        <w:rPr>
          <w:rFonts w:eastAsia="Verdana" w:cs="Times New Roman"/>
          <w:sz w:val="18"/>
          <w:szCs w:val="18"/>
        </w:rPr>
      </w:pPr>
    </w:p>
    <w:tbl>
      <w:tblPr>
        <w:tblStyle w:val="Mkatabulky1"/>
        <w:tblW w:w="0" w:type="auto"/>
        <w:tblLook w:val="04E0" w:firstRow="1" w:lastRow="1" w:firstColumn="1" w:lastColumn="0" w:noHBand="0" w:noVBand="1"/>
      </w:tblPr>
      <w:tblGrid>
        <w:gridCol w:w="2597"/>
        <w:gridCol w:w="3891"/>
        <w:gridCol w:w="2214"/>
      </w:tblGrid>
      <w:tr w:rsidR="007D7987" w:rsidRPr="007D7987" w:rsidTr="007D79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b/>
                <w:sz w:val="16"/>
                <w:szCs w:val="16"/>
              </w:rPr>
            </w:pPr>
            <w:r w:rsidRPr="007D7987">
              <w:rPr>
                <w:rFonts w:eastAsia="Verdana" w:cs="Times New Roman"/>
                <w:b/>
                <w:sz w:val="16"/>
                <w:szCs w:val="16"/>
              </w:rPr>
              <w:t>Obchodní firma/název/ jméno a příjmení, sídlo poddodavatele, IČO</w:t>
            </w:r>
          </w:p>
        </w:tc>
        <w:tc>
          <w:tcPr>
            <w:tcW w:w="3969" w:type="dxa"/>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 xml:space="preserve">Věcný popis části plnění uvažovaného zadat poddodavateli </w:t>
            </w:r>
            <w:r w:rsidRPr="007D7987">
              <w:rPr>
                <w:rFonts w:eastAsia="Verdana" w:cs="Times New Roman"/>
                <w:sz w:val="16"/>
                <w:szCs w:val="16"/>
              </w:rPr>
              <w:t>(označené dle čísel a názvů jednotlivých SO a PS, případně jiným vhodným způsobem, nelze-li označit dle SO a PS)</w:t>
            </w:r>
          </w:p>
        </w:tc>
        <w:tc>
          <w:tcPr>
            <w:tcW w:w="2242" w:type="dxa"/>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Hodnota poddodávky v % z nabídkové ceny</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7D798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sz w:val="16"/>
                <w:szCs w:val="16"/>
              </w:rPr>
            </w:pPr>
            <w:r w:rsidRPr="007D7987">
              <w:rPr>
                <w:rFonts w:eastAsia="Verdana" w:cs="Times New Roman"/>
                <w:sz w:val="16"/>
                <w:szCs w:val="16"/>
              </w:rPr>
              <w:t>Celkem %</w:t>
            </w:r>
          </w:p>
        </w:tc>
        <w:tc>
          <w:tcPr>
            <w:tcW w:w="3969" w:type="dxa"/>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rPr>
            </w:pPr>
          </w:p>
        </w:tc>
        <w:tc>
          <w:tcPr>
            <w:tcW w:w="2242" w:type="dxa"/>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rPr>
              <w:t>[</w:t>
            </w:r>
            <w:r w:rsidRPr="007D7987">
              <w:rPr>
                <w:rFonts w:eastAsia="Verdana" w:cs="Times New Roman"/>
                <w:sz w:val="16"/>
                <w:szCs w:val="16"/>
                <w:highlight w:val="yellow"/>
              </w:rPr>
              <w:t>DOPLNÍ DODAVATEL</w:t>
            </w:r>
            <w:r w:rsidRPr="007D7987">
              <w:rPr>
                <w:rFonts w:eastAsia="Verdana" w:cs="Times New Roman"/>
                <w:sz w:val="16"/>
                <w:szCs w:val="16"/>
              </w:rPr>
              <w:t>]</w:t>
            </w:r>
          </w:p>
        </w:tc>
      </w:tr>
    </w:tbl>
    <w:p w:rsidR="007D7987" w:rsidRPr="007D7987" w:rsidRDefault="007D7987" w:rsidP="007D7987">
      <w:pPr>
        <w:spacing w:after="120" w:line="264" w:lineRule="auto"/>
        <w:ind w:left="737"/>
        <w:jc w:val="both"/>
        <w:rPr>
          <w:rFonts w:eastAsia="Verdana" w:cs="Times New Roman"/>
          <w:sz w:val="18"/>
          <w:szCs w:val="18"/>
        </w:rPr>
      </w:pPr>
    </w:p>
    <w:p w:rsidR="007D7987" w:rsidRPr="007D7987" w:rsidRDefault="007D7987" w:rsidP="007D7987">
      <w:pPr>
        <w:spacing w:after="120" w:line="264" w:lineRule="auto"/>
        <w:ind w:left="737"/>
        <w:jc w:val="both"/>
        <w:rPr>
          <w:rFonts w:eastAsia="Verdana" w:cs="Times New Roman"/>
          <w:sz w:val="18"/>
          <w:szCs w:val="18"/>
        </w:rPr>
      </w:pPr>
      <w:r w:rsidRPr="007D7987">
        <w:rPr>
          <w:rFonts w:eastAsia="Verdana" w:cs="Times New Roman"/>
          <w:sz w:val="18"/>
          <w:szCs w:val="18"/>
        </w:rPr>
        <w:br w:type="page"/>
      </w:r>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 xml:space="preserve">Příloha č. 3 </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rPr>
        <w:t>Údaje o společnosti dodavatelů podávajících nabídku společně</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Jméno nebo název společnosti/sdružení/seskupení: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b/>
          <w:sz w:val="18"/>
          <w:szCs w:val="18"/>
        </w:rPr>
      </w:pPr>
      <w:r w:rsidRPr="007D7987">
        <w:rPr>
          <w:rFonts w:eastAsia="Verdana" w:cs="Times New Roman"/>
          <w:b/>
          <w:sz w:val="18"/>
          <w:szCs w:val="18"/>
        </w:rPr>
        <w:t>Identifikační údaje vedoucího společníka:</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Obchodní firma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Sídlo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Právní forma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IČO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Identifikační údaje</w:t>
      </w:r>
      <w:r w:rsidRPr="007D7987">
        <w:rPr>
          <w:rFonts w:eastAsia="Verdana" w:cs="Times New Roman"/>
          <w:sz w:val="18"/>
          <w:szCs w:val="18"/>
        </w:rPr>
        <w:t xml:space="preserve"> (obchodní firma, sídlo, právní forma, IČO) </w:t>
      </w:r>
      <w:r w:rsidRPr="007D7987">
        <w:rPr>
          <w:rFonts w:eastAsia="Verdana" w:cs="Times New Roman"/>
          <w:b/>
          <w:sz w:val="18"/>
          <w:szCs w:val="18"/>
        </w:rPr>
        <w:t>ostatních společníků</w:t>
      </w:r>
      <w:r w:rsidRPr="007D7987">
        <w:rPr>
          <w:rFonts w:eastAsia="Verdana" w:cs="Times New Roman"/>
          <w:sz w:val="18"/>
          <w:szCs w:val="18"/>
        </w:rPr>
        <w:t xml:space="preserve"> (členů společnosti/sdružení/seskupení):</w:t>
      </w:r>
    </w:p>
    <w:p w:rsidR="007D7987" w:rsidRPr="007D7987" w:rsidRDefault="007D7987" w:rsidP="007D7987">
      <w:pPr>
        <w:numPr>
          <w:ilvl w:val="1"/>
          <w:numId w:val="0"/>
        </w:numPr>
        <w:tabs>
          <w:tab w:val="num" w:pos="1531"/>
        </w:tabs>
        <w:spacing w:after="60" w:line="264" w:lineRule="auto"/>
        <w:ind w:left="1531" w:hanging="454"/>
        <w:jc w:val="both"/>
        <w:rPr>
          <w:rFonts w:eastAsia="Verdana" w:cs="Times New Roman"/>
          <w:sz w:val="18"/>
          <w:szCs w:val="18"/>
        </w:rPr>
      </w:pPr>
      <w:r w:rsidRPr="007D7987">
        <w:rPr>
          <w:rFonts w:eastAsia="Verdana" w:cs="Times New Roman"/>
          <w:sz w:val="18"/>
          <w:szCs w:val="18"/>
        </w:rPr>
        <w:t>[</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numPr>
          <w:ilvl w:val="1"/>
          <w:numId w:val="0"/>
        </w:numPr>
        <w:tabs>
          <w:tab w:val="num" w:pos="1531"/>
        </w:tabs>
        <w:spacing w:after="60" w:line="264" w:lineRule="auto"/>
        <w:ind w:left="1531" w:hanging="454"/>
        <w:jc w:val="both"/>
        <w:rPr>
          <w:rFonts w:eastAsia="Verdana" w:cs="Times New Roman"/>
          <w:sz w:val="18"/>
          <w:szCs w:val="18"/>
        </w:rPr>
      </w:pPr>
      <w:r w:rsidRPr="007D7987">
        <w:rPr>
          <w:rFonts w:eastAsia="Verdana" w:cs="Times New Roman"/>
          <w:sz w:val="18"/>
          <w:szCs w:val="18"/>
        </w:rPr>
        <w:t>[</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numPr>
          <w:ilvl w:val="1"/>
          <w:numId w:val="0"/>
        </w:numPr>
        <w:tabs>
          <w:tab w:val="num" w:pos="1531"/>
        </w:tabs>
        <w:spacing w:after="60" w:line="264" w:lineRule="auto"/>
        <w:ind w:left="1531" w:hanging="454"/>
        <w:jc w:val="both"/>
        <w:rPr>
          <w:rFonts w:eastAsia="Verdana" w:cs="Times New Roman"/>
          <w:sz w:val="18"/>
          <w:szCs w:val="18"/>
        </w:rPr>
      </w:pPr>
      <w:r w:rsidRPr="007D7987">
        <w:rPr>
          <w:rFonts w:eastAsia="Verdana" w:cs="Times New Roman"/>
          <w:sz w:val="18"/>
          <w:szCs w:val="18"/>
        </w:rPr>
        <w:t>[</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numPr>
          <w:ilvl w:val="1"/>
          <w:numId w:val="0"/>
        </w:numPr>
        <w:tabs>
          <w:tab w:val="num" w:pos="1531"/>
        </w:tabs>
        <w:spacing w:after="60" w:line="264" w:lineRule="auto"/>
        <w:ind w:left="1531" w:hanging="454"/>
        <w:jc w:val="both"/>
        <w:rPr>
          <w:rFonts w:eastAsia="Verdana" w:cs="Times New Roman"/>
          <w:sz w:val="18"/>
          <w:szCs w:val="18"/>
        </w:rPr>
      </w:pPr>
      <w:r w:rsidRPr="007D7987">
        <w:rPr>
          <w:rFonts w:eastAsia="Verdana" w:cs="Times New Roman"/>
          <w:sz w:val="18"/>
          <w:szCs w:val="18"/>
        </w:rPr>
        <w:t>atd.</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Podíl jednotlivých společníků na zakázce:</w:t>
      </w:r>
    </w:p>
    <w:tbl>
      <w:tblPr>
        <w:tblStyle w:val="Mkatabulky1"/>
        <w:tblW w:w="0" w:type="auto"/>
        <w:tblLook w:val="04E0" w:firstRow="1" w:lastRow="1" w:firstColumn="1" w:lastColumn="0" w:noHBand="0" w:noVBand="1"/>
      </w:tblPr>
      <w:tblGrid>
        <w:gridCol w:w="2592"/>
        <w:gridCol w:w="3895"/>
        <w:gridCol w:w="2215"/>
      </w:tblGrid>
      <w:tr w:rsidR="007D7987" w:rsidRPr="007D7987" w:rsidTr="007D79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b/>
                <w:sz w:val="16"/>
                <w:szCs w:val="16"/>
              </w:rPr>
            </w:pPr>
            <w:r w:rsidRPr="007D7987">
              <w:rPr>
                <w:rFonts w:eastAsia="Verdana" w:cs="Times New Roman"/>
                <w:b/>
                <w:sz w:val="16"/>
                <w:szCs w:val="16"/>
              </w:rPr>
              <w:t>Obchodní firma/název společníka</w:t>
            </w:r>
          </w:p>
        </w:tc>
        <w:tc>
          <w:tcPr>
            <w:tcW w:w="3969" w:type="dxa"/>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 xml:space="preserve">Předpokládaný podíl na zakázce v % z celkového objemu (celkové nabídkové ceny) veřejné zakázky </w:t>
            </w:r>
          </w:p>
        </w:tc>
        <w:tc>
          <w:tcPr>
            <w:tcW w:w="2242" w:type="dxa"/>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 xml:space="preserve">Věcné vymezení plnění </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3969" w:type="dxa"/>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242" w:type="dxa"/>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bl>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Informace o rozdělení odpovědnosti za plnění veřejné zakázky: [</w:t>
      </w:r>
      <w:r w:rsidRPr="007D7987">
        <w:rPr>
          <w:rFonts w:eastAsia="Verdana" w:cs="Times New Roman"/>
          <w:sz w:val="18"/>
          <w:szCs w:val="18"/>
          <w:highlight w:val="yellow"/>
        </w:rPr>
        <w:t>DOPLNÍ DODAVATEL</w:t>
      </w:r>
      <w:r w:rsidRPr="007D7987">
        <w:rPr>
          <w:rFonts w:eastAsia="Verdana" w:cs="Times New Roman"/>
          <w:sz w:val="18"/>
          <w:szCs w:val="18"/>
        </w:rPr>
        <w:t xml:space="preserve">] </w:t>
      </w:r>
    </w:p>
    <w:p w:rsidR="007D7987" w:rsidRPr="007D7987" w:rsidRDefault="007D7987" w:rsidP="007D7987">
      <w:pPr>
        <w:spacing w:after="0" w:line="264" w:lineRule="auto"/>
        <w:jc w:val="both"/>
        <w:rPr>
          <w:rFonts w:eastAsia="Verdana" w:cs="Times New Roman"/>
          <w:sz w:val="14"/>
          <w:szCs w:val="14"/>
        </w:rPr>
      </w:pPr>
      <w:r w:rsidRPr="007D7987">
        <w:rPr>
          <w:rFonts w:eastAsia="Verdana" w:cs="Times New Roman"/>
          <w:sz w:val="14"/>
          <w:szCs w:val="14"/>
        </w:rPr>
        <w:t>(pozn.: zadavatel požaduje, aby odpovědnost nesli všichni dodavatelé podávající společnou nabídku společně a nerozdílně; zároveň zadavatel požaduje, aby vybrané významné činnosti odpovídající požadavkům zadavatele na nejvýznamnější stavební práce dle čl. 8.5 Pokynů pro dodavatele plnil v souladu s čl. 9.2 a čl. 9.3 těchto Pokynů ten z dodavatelů podávajících společnou nabídku, který prokázal odpovídající část technické kvalifikace, konkrétně poskytnutí a dokončení odpovídajících nejvýznamnějších stavebních prací)</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Příloha:</w:t>
      </w:r>
      <w:r w:rsidRPr="007D7987">
        <w:rPr>
          <w:rFonts w:eastAsia="Verdana" w:cs="Times New Roman"/>
          <w:sz w:val="18"/>
          <w:szCs w:val="18"/>
        </w:rPr>
        <w:t xml:space="preserve">  Smlouva o vzniku společnosti/sdružení/seskupení, příp. jiný dokument</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br w:type="page"/>
      </w:r>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Příloha č. 4</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rPr>
        <w:t>Seznam stavebních prací</w:t>
      </w:r>
    </w:p>
    <w:p w:rsidR="007D7987" w:rsidRPr="007D7987" w:rsidRDefault="007D7987" w:rsidP="007D7987">
      <w:pPr>
        <w:spacing w:after="120" w:line="264" w:lineRule="auto"/>
        <w:jc w:val="both"/>
        <w:rPr>
          <w:rFonts w:eastAsia="Verdana" w:cs="Times New Roman"/>
          <w:sz w:val="18"/>
          <w:szCs w:val="18"/>
        </w:rPr>
      </w:pPr>
    </w:p>
    <w:tbl>
      <w:tblPr>
        <w:tblStyle w:val="Mkatabulky1"/>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7D7987" w:rsidRPr="007D7987" w:rsidTr="007D79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7D7987" w:rsidRPr="007D7987" w:rsidRDefault="007D7987" w:rsidP="007D7987">
            <w:pPr>
              <w:rPr>
                <w:rFonts w:eastAsia="Verdana" w:cs="Times New Roman"/>
                <w:b/>
                <w:sz w:val="16"/>
                <w:szCs w:val="16"/>
              </w:rPr>
            </w:pPr>
            <w:r w:rsidRPr="007D7987">
              <w:rPr>
                <w:rFonts w:eastAsia="Verdana" w:cs="Times New Roman"/>
                <w:b/>
              </w:rPr>
              <w:t>Název zakázky/ stavební práce</w:t>
            </w:r>
            <w:r w:rsidRPr="007D7987">
              <w:rPr>
                <w:rFonts w:eastAsia="Verdana" w:cs="Times New Roman"/>
                <w:b/>
                <w:sz w:val="16"/>
                <w:szCs w:val="16"/>
              </w:rPr>
              <w:t xml:space="preserve"> </w:t>
            </w:r>
          </w:p>
        </w:tc>
        <w:tc>
          <w:tcPr>
            <w:tcW w:w="1267" w:type="dxa"/>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rPr>
              <w:t>Objednatel (obchodní firma/název a sídlo) a kontaktní osoba objednatele (jméno, tel., email)</w:t>
            </w:r>
          </w:p>
        </w:tc>
        <w:tc>
          <w:tcPr>
            <w:tcW w:w="1268" w:type="dxa"/>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rPr>
              <w:t>Předmět plnění (popis věcného rozsahu stavebních prací v detailu potřebném pro ověření splnění požadavků a místo jejich plnění)</w:t>
            </w:r>
          </w:p>
        </w:tc>
        <w:tc>
          <w:tcPr>
            <w:tcW w:w="1268" w:type="dxa"/>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rPr>
              <w:t>Termín plnění dle smlouvy a doba dokončení stavebních prací (měsíc/rok)</w:t>
            </w:r>
          </w:p>
        </w:tc>
        <w:tc>
          <w:tcPr>
            <w:tcW w:w="1268" w:type="dxa"/>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rPr>
              <w:t>Dodavatel*</w:t>
            </w:r>
          </w:p>
        </w:tc>
        <w:tc>
          <w:tcPr>
            <w:tcW w:w="1268" w:type="dxa"/>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rPr>
            </w:pPr>
            <w:r w:rsidRPr="007D7987">
              <w:rPr>
                <w:rFonts w:eastAsia="Verdana" w:cs="Times New Roman"/>
                <w:b/>
              </w:rPr>
              <w:t>Hodnoty stavebních prací požadova-</w:t>
            </w:r>
          </w:p>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rPr>
              <w:t>ných v čl. 8.5 Pokynů, které dodavatel poskytl** za posledních 5 let v Kč*** bez DPH</w:t>
            </w:r>
          </w:p>
        </w:tc>
        <w:tc>
          <w:tcPr>
            <w:tcW w:w="1268" w:type="dxa"/>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rPr>
              <w:t>Hodnoty požadované u jednotli-vých nejvýznamnějších stavebních prací v Kč*** bez DPH, resp. km/m/ks</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8874" w:type="dxa"/>
            <w:gridSpan w:val="7"/>
          </w:tcPr>
          <w:p w:rsidR="007D7987" w:rsidRPr="007D7987" w:rsidRDefault="007D7987" w:rsidP="007D7987">
            <w:pPr>
              <w:rPr>
                <w:rFonts w:eastAsia="Verdana" w:cs="Times New Roman"/>
                <w:b/>
                <w:sz w:val="16"/>
                <w:szCs w:val="16"/>
              </w:rPr>
            </w:pPr>
            <w:r w:rsidRPr="007D7987">
              <w:rPr>
                <w:rFonts w:eastAsia="Verdana" w:cs="Times New Roman"/>
                <w:b/>
                <w:sz w:val="16"/>
                <w:szCs w:val="16"/>
              </w:rPr>
              <w:t>A) v ČR</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1267"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1267"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1267" w:type="dxa"/>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1267"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1267"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8874" w:type="dxa"/>
            <w:gridSpan w:val="7"/>
            <w:tcBorders>
              <w:bottom w:val="single" w:sz="2" w:space="0" w:color="auto"/>
            </w:tcBorders>
          </w:tcPr>
          <w:p w:rsidR="007D7987" w:rsidRPr="007D7987" w:rsidRDefault="007D7987" w:rsidP="007D7987">
            <w:pPr>
              <w:rPr>
                <w:rFonts w:eastAsia="Verdana" w:cs="Times New Roman"/>
                <w:b/>
                <w:sz w:val="16"/>
                <w:szCs w:val="16"/>
              </w:rPr>
            </w:pPr>
            <w:r w:rsidRPr="007D7987">
              <w:rPr>
                <w:rFonts w:eastAsia="Verdana" w:cs="Times New Roman"/>
                <w:b/>
                <w:sz w:val="16"/>
                <w:szCs w:val="16"/>
              </w:rPr>
              <w:t>B) v zahraničí</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1267"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1267"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1267" w:type="dxa"/>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68" w:type="dxa"/>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bl>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w:t>
      </w:r>
      <w:r w:rsidRPr="007D7987">
        <w:rPr>
          <w:rFonts w:eastAsia="Verdana" w:cs="Times New Roman"/>
          <w:sz w:val="18"/>
          <w:szCs w:val="18"/>
        </w:rPr>
        <w:t xml:space="preserve"> V příslušném sloupci dodavatel k jednotlivým zakázkám doplní:</w:t>
      </w:r>
    </w:p>
    <w:p w:rsidR="007D7987" w:rsidRPr="007D7987" w:rsidRDefault="007D7987" w:rsidP="007D7987">
      <w:pPr>
        <w:tabs>
          <w:tab w:val="left" w:pos="1560"/>
        </w:tabs>
        <w:spacing w:after="0" w:line="264" w:lineRule="auto"/>
        <w:ind w:left="1560" w:hanging="851"/>
        <w:jc w:val="both"/>
        <w:rPr>
          <w:rFonts w:eastAsia="Verdana" w:cs="Times New Roman"/>
          <w:sz w:val="18"/>
          <w:szCs w:val="18"/>
        </w:rPr>
      </w:pPr>
      <w:r w:rsidRPr="007D7987">
        <w:rPr>
          <w:rFonts w:eastAsia="Verdana" w:cs="Times New Roman"/>
          <w:b/>
          <w:sz w:val="18"/>
          <w:szCs w:val="18"/>
        </w:rPr>
        <w:t xml:space="preserve">D - </w:t>
      </w:r>
      <w:r w:rsidRPr="007D7987">
        <w:rPr>
          <w:rFonts w:eastAsia="Verdana" w:cs="Times New Roman"/>
          <w:b/>
          <w:sz w:val="18"/>
          <w:szCs w:val="18"/>
        </w:rPr>
        <w:tab/>
      </w:r>
      <w:r w:rsidRPr="007D7987">
        <w:rPr>
          <w:rFonts w:eastAsia="Verdana" w:cs="Times New Roman"/>
          <w:sz w:val="18"/>
          <w:szCs w:val="18"/>
        </w:rPr>
        <w:t>pokud předmět zakázky realizoval jako dodavatel samostatně, nebo</w:t>
      </w:r>
    </w:p>
    <w:p w:rsidR="007D7987" w:rsidRPr="007D7987" w:rsidRDefault="007D7987" w:rsidP="007D7987">
      <w:pPr>
        <w:tabs>
          <w:tab w:val="left" w:pos="1560"/>
        </w:tabs>
        <w:spacing w:after="0" w:line="264" w:lineRule="auto"/>
        <w:ind w:left="1560" w:hanging="851"/>
        <w:jc w:val="both"/>
        <w:rPr>
          <w:rFonts w:eastAsia="Verdana" w:cs="Times New Roman"/>
          <w:sz w:val="18"/>
          <w:szCs w:val="18"/>
        </w:rPr>
      </w:pPr>
      <w:r w:rsidRPr="007D7987">
        <w:rPr>
          <w:rFonts w:eastAsia="Verdana" w:cs="Times New Roman"/>
          <w:b/>
          <w:sz w:val="18"/>
          <w:szCs w:val="18"/>
        </w:rPr>
        <w:t xml:space="preserve">SPOL - </w:t>
      </w:r>
      <w:r w:rsidRPr="007D7987">
        <w:rPr>
          <w:rFonts w:eastAsia="Verdana" w:cs="Times New Roman"/>
          <w:b/>
          <w:sz w:val="18"/>
          <w:szCs w:val="18"/>
        </w:rPr>
        <w:tab/>
      </w:r>
      <w:r w:rsidRPr="007D7987">
        <w:rPr>
          <w:rFonts w:eastAsia="Verdana" w:cs="Times New Roman"/>
          <w:sz w:val="18"/>
          <w:szCs w:val="18"/>
        </w:rPr>
        <w:t>pokud předmět zakázky realizoval jako společník společnosti nebo účastník sdružení či seskupení více dodavatelů, nebo</w:t>
      </w:r>
    </w:p>
    <w:p w:rsidR="007D7987" w:rsidRPr="007D7987" w:rsidRDefault="007D7987" w:rsidP="007D7987">
      <w:pPr>
        <w:tabs>
          <w:tab w:val="left" w:pos="1560"/>
        </w:tabs>
        <w:spacing w:after="120" w:line="264" w:lineRule="auto"/>
        <w:ind w:left="1560" w:hanging="851"/>
        <w:jc w:val="both"/>
        <w:rPr>
          <w:rFonts w:eastAsia="Verdana" w:cs="Times New Roman"/>
          <w:sz w:val="18"/>
          <w:szCs w:val="18"/>
        </w:rPr>
      </w:pPr>
      <w:r w:rsidRPr="007D7987">
        <w:rPr>
          <w:rFonts w:eastAsia="Verdana" w:cs="Times New Roman"/>
          <w:b/>
          <w:sz w:val="18"/>
          <w:szCs w:val="18"/>
        </w:rPr>
        <w:t xml:space="preserve">P - </w:t>
      </w:r>
      <w:r w:rsidRPr="007D7987">
        <w:rPr>
          <w:rFonts w:eastAsia="Verdana" w:cs="Times New Roman"/>
          <w:b/>
          <w:sz w:val="18"/>
          <w:szCs w:val="18"/>
        </w:rPr>
        <w:tab/>
      </w:r>
      <w:r w:rsidRPr="007D7987">
        <w:rPr>
          <w:rFonts w:eastAsia="Verdana" w:cs="Times New Roman"/>
          <w:sz w:val="18"/>
          <w:szCs w:val="18"/>
        </w:rPr>
        <w:t>pokud byl poddodavatelem jiného dodavatele.</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w:t>
      </w:r>
      <w:r w:rsidRPr="007D7987">
        <w:rPr>
          <w:rFonts w:eastAsia="Verdana" w:cs="Times New Roman"/>
          <w:sz w:val="18"/>
          <w:szCs w:val="18"/>
        </w:rPr>
        <w:t xml:space="preserve"> Dodavatel může použít k prokázání splnění kritéria kvalifikace týkajícího se požadavku na předložení seznamu referenčních zakázek i takové stavební práce, které poskytl:</w:t>
      </w:r>
    </w:p>
    <w:p w:rsidR="007D7987" w:rsidRPr="007D7987" w:rsidRDefault="007D7987" w:rsidP="007D7987">
      <w:pPr>
        <w:numPr>
          <w:ilvl w:val="0"/>
          <w:numId w:val="32"/>
        </w:numPr>
        <w:spacing w:after="120" w:line="264" w:lineRule="auto"/>
        <w:jc w:val="both"/>
        <w:rPr>
          <w:rFonts w:eastAsia="Verdana" w:cs="Times New Roman"/>
          <w:sz w:val="18"/>
          <w:szCs w:val="18"/>
        </w:rPr>
      </w:pPr>
      <w:r w:rsidRPr="007D7987">
        <w:rPr>
          <w:rFonts w:eastAsia="Verdana" w:cs="Times New Roman"/>
          <w:sz w:val="18"/>
          <w:szCs w:val="18"/>
        </w:rPr>
        <w:t>společně s jinými dodavateli, a to v rozsahu, v jakém se na plnění zakázky podílel, nebo</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 xml:space="preserve">jako poddodavatel, a to v rozsahu, v jakém se na plnění zakázky podílel. </w:t>
      </w:r>
    </w:p>
    <w:p w:rsidR="007D7987" w:rsidRPr="007D7987" w:rsidRDefault="007D7987" w:rsidP="007D7987">
      <w:pPr>
        <w:spacing w:after="120" w:line="264" w:lineRule="auto"/>
        <w:jc w:val="both"/>
        <w:rPr>
          <w:rFonts w:eastAsia="Verdana" w:cs="Times New Roman"/>
          <w:b/>
          <w:sz w:val="18"/>
          <w:szCs w:val="18"/>
        </w:rPr>
      </w:pPr>
      <w:r w:rsidRPr="007D7987">
        <w:rPr>
          <w:rFonts w:eastAsia="Verdana" w:cs="Times New Roman"/>
          <w:sz w:val="18"/>
          <w:szCs w:val="18"/>
        </w:rPr>
        <w:t>Oba výše uvedené body se týkají jak celkové hodnoty referenčních zakázek, tak i jejich dílčích hodnot (v cenových i případně necenových jednotkách, jsou-li takové požadovány).</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w:t>
      </w:r>
      <w:r w:rsidRPr="007D7987">
        <w:rPr>
          <w:rFonts w:eastAsia="Verdana" w:cs="Times New Roman"/>
          <w:sz w:val="18"/>
          <w:szCs w:val="18"/>
        </w:rPr>
        <w:t xml:space="preserve"> 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zadávacího řízení.</w:t>
      </w:r>
    </w:p>
    <w:p w:rsidR="007D7987" w:rsidRPr="007D7987" w:rsidRDefault="007D7987" w:rsidP="007D7987">
      <w:pPr>
        <w:spacing w:after="120" w:line="264" w:lineRule="auto"/>
        <w:ind w:left="737"/>
        <w:jc w:val="both"/>
        <w:rPr>
          <w:rFonts w:eastAsia="Verdana" w:cs="Times New Roman"/>
          <w:sz w:val="18"/>
          <w:szCs w:val="18"/>
        </w:rPr>
      </w:pPr>
    </w:p>
    <w:p w:rsidR="007D7987" w:rsidRPr="007D7987" w:rsidRDefault="007D7987" w:rsidP="007D7987">
      <w:pPr>
        <w:tabs>
          <w:tab w:val="left" w:pos="851"/>
        </w:tabs>
        <w:spacing w:after="120" w:line="264" w:lineRule="auto"/>
        <w:jc w:val="both"/>
        <w:rPr>
          <w:rFonts w:eastAsia="Verdana" w:cs="Times New Roman"/>
          <w:sz w:val="18"/>
          <w:szCs w:val="18"/>
        </w:rPr>
      </w:pPr>
      <w:r w:rsidRPr="007D7987">
        <w:rPr>
          <w:rFonts w:eastAsia="Verdana" w:cs="Times New Roman"/>
          <w:b/>
          <w:sz w:val="18"/>
          <w:szCs w:val="18"/>
        </w:rPr>
        <w:t xml:space="preserve">Přílohy: </w:t>
      </w:r>
      <w:r w:rsidRPr="007D7987">
        <w:rPr>
          <w:rFonts w:eastAsia="Verdana" w:cs="Times New Roman"/>
          <w:sz w:val="18"/>
          <w:szCs w:val="18"/>
        </w:rPr>
        <w:t>osvědčení objednatelů o řádném plnění nejvýznamnějších stavebních prací uvedených v tomto seznamu</w:t>
      </w:r>
    </w:p>
    <w:p w:rsidR="007D7987" w:rsidRPr="007D7987" w:rsidRDefault="007D7987" w:rsidP="007D7987">
      <w:pPr>
        <w:spacing w:after="120" w:line="264" w:lineRule="auto"/>
        <w:ind w:left="737"/>
        <w:jc w:val="both"/>
        <w:rPr>
          <w:rFonts w:eastAsia="Verdana" w:cs="Times New Roman"/>
          <w:sz w:val="18"/>
          <w:szCs w:val="18"/>
        </w:rPr>
      </w:pPr>
      <w:r w:rsidRPr="007D7987">
        <w:rPr>
          <w:rFonts w:eastAsia="Verdana" w:cs="Times New Roman"/>
          <w:sz w:val="18"/>
          <w:szCs w:val="18"/>
        </w:rPr>
        <w:t xml:space="preserve"> </w:t>
      </w:r>
    </w:p>
    <w:p w:rsidR="007D7987" w:rsidRPr="007D7987" w:rsidRDefault="007D7987" w:rsidP="007D7987">
      <w:pPr>
        <w:spacing w:after="240" w:line="264" w:lineRule="auto"/>
        <w:rPr>
          <w:rFonts w:eastAsia="Verdana" w:cs="Times New Roman"/>
          <w:sz w:val="18"/>
          <w:szCs w:val="18"/>
        </w:rPr>
      </w:pPr>
      <w:r w:rsidRPr="007D7987">
        <w:rPr>
          <w:rFonts w:eastAsia="Verdana" w:cs="Times New Roman"/>
          <w:sz w:val="18"/>
          <w:szCs w:val="18"/>
        </w:rPr>
        <w:br w:type="page"/>
      </w:r>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Příloha č. 5</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rPr>
        <w:t>Seznam odborného personálu dodavatele</w:t>
      </w:r>
    </w:p>
    <w:p w:rsidR="007D7987" w:rsidRPr="007D7987" w:rsidRDefault="007D7987" w:rsidP="007D7987">
      <w:pPr>
        <w:spacing w:after="120" w:line="264" w:lineRule="auto"/>
        <w:ind w:left="737"/>
        <w:jc w:val="both"/>
        <w:rPr>
          <w:rFonts w:eastAsia="Verdana" w:cs="Times New Roman"/>
          <w:sz w:val="18"/>
          <w:szCs w:val="18"/>
        </w:rPr>
      </w:pPr>
    </w:p>
    <w:tbl>
      <w:tblPr>
        <w:tblStyle w:val="Mkatabulky1"/>
        <w:tblW w:w="5000" w:type="pct"/>
        <w:tblLayout w:type="fixed"/>
        <w:tblLook w:val="04E0" w:firstRow="1" w:lastRow="1" w:firstColumn="1" w:lastColumn="0" w:noHBand="0" w:noVBand="1"/>
      </w:tblPr>
      <w:tblGrid>
        <w:gridCol w:w="2175"/>
        <w:gridCol w:w="2175"/>
        <w:gridCol w:w="2176"/>
        <w:gridCol w:w="2176"/>
      </w:tblGrid>
      <w:tr w:rsidR="007D7987" w:rsidRPr="007D7987" w:rsidTr="007D79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Pr>
          <w:p w:rsidR="007D7987" w:rsidRPr="007D7987" w:rsidRDefault="007D7987" w:rsidP="007D7987">
            <w:pPr>
              <w:rPr>
                <w:rFonts w:eastAsia="Verdana" w:cs="Times New Roman"/>
                <w:b/>
                <w:sz w:val="16"/>
                <w:szCs w:val="16"/>
              </w:rPr>
            </w:pPr>
            <w:r w:rsidRPr="007D7987">
              <w:rPr>
                <w:rFonts w:eastAsia="Verdana" w:cs="Times New Roman"/>
                <w:b/>
                <w:sz w:val="16"/>
                <w:szCs w:val="16"/>
              </w:rPr>
              <w:t xml:space="preserve">Funkce/jméno </w:t>
            </w:r>
          </w:p>
        </w:tc>
        <w:tc>
          <w:tcPr>
            <w:tcW w:w="1250" w:type="pct"/>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Léta praxe v požadovaném oboru</w:t>
            </w:r>
          </w:p>
        </w:tc>
        <w:tc>
          <w:tcPr>
            <w:tcW w:w="1250" w:type="pct"/>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Zkušenost s řízením realizace, realizací stavby nebo zpracováním dokumentace* (název stavby a cena bez DPH, další podrobnosti uvést v životopisu)</w:t>
            </w:r>
          </w:p>
        </w:tc>
        <w:tc>
          <w:tcPr>
            <w:tcW w:w="1250" w:type="pct"/>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Uveďte, v jakém vztahu k dodavateli osoba je</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1250" w:type="pct"/>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1250" w:type="pct"/>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top w:val="single" w:sz="2" w:space="0" w:color="auto"/>
            </w:tcBorders>
            <w:shd w:val="clear" w:color="auto" w:fill="auto"/>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250" w:type="pct"/>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bl>
    <w:p w:rsidR="007D7987" w:rsidRPr="007D7987" w:rsidRDefault="007D7987" w:rsidP="007D7987">
      <w:pPr>
        <w:spacing w:after="120" w:line="264" w:lineRule="auto"/>
        <w:ind w:left="737"/>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w:t>
      </w:r>
      <w:r w:rsidRPr="007D7987">
        <w:rPr>
          <w:rFonts w:eastAsia="Verdana" w:cs="Times New Roman"/>
          <w:sz w:val="18"/>
          <w:szCs w:val="18"/>
        </w:rPr>
        <w:t xml:space="preserve"> V příslušném sloupci dodavatel doplní údaj o zkušenosti s řízením realizace, realizací stavby nebo zpracováním dokumentace u těch členů odborného personálu, u kterých je taková zkušenost požadována dle čl. 8.6 těchto Pokynů. U ostatních osob tento sloupec proškrtne, nevyplní nebo jinak označí, že se netýká. </w:t>
      </w:r>
    </w:p>
    <w:p w:rsidR="007D7987" w:rsidRPr="007D7987" w:rsidRDefault="007D7987" w:rsidP="007D7987">
      <w:pPr>
        <w:spacing w:after="120" w:line="264" w:lineRule="auto"/>
        <w:ind w:left="737"/>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b/>
          <w:sz w:val="18"/>
          <w:szCs w:val="18"/>
        </w:rPr>
      </w:pPr>
      <w:r w:rsidRPr="007D7987">
        <w:rPr>
          <w:rFonts w:eastAsia="Verdana" w:cs="Times New Roman"/>
          <w:b/>
          <w:sz w:val="18"/>
          <w:szCs w:val="18"/>
        </w:rPr>
        <w:t xml:space="preserve">Přílohy: </w:t>
      </w:r>
      <w:r w:rsidRPr="007D7987">
        <w:rPr>
          <w:rFonts w:eastAsia="Verdana" w:cs="Times New Roman"/>
          <w:b/>
          <w:sz w:val="18"/>
          <w:szCs w:val="18"/>
        </w:rPr>
        <w:tab/>
      </w:r>
    </w:p>
    <w:p w:rsidR="007D7987" w:rsidRPr="007D7987" w:rsidRDefault="007D7987" w:rsidP="007D7987">
      <w:pPr>
        <w:spacing w:after="120" w:line="264" w:lineRule="auto"/>
        <w:ind w:left="426" w:hanging="340"/>
        <w:jc w:val="both"/>
        <w:rPr>
          <w:rFonts w:eastAsia="Verdana" w:cs="Times New Roman"/>
          <w:sz w:val="18"/>
          <w:szCs w:val="18"/>
        </w:rPr>
      </w:pPr>
      <w:r w:rsidRPr="007D7987">
        <w:rPr>
          <w:rFonts w:eastAsia="Verdana" w:cs="Times New Roman"/>
          <w:sz w:val="18"/>
          <w:szCs w:val="18"/>
        </w:rPr>
        <w:t>profesní životopisy každého člena odborného personálu dodavatele (viz Příloha č. 6 Pokynů)</w:t>
      </w:r>
    </w:p>
    <w:p w:rsidR="007D7987" w:rsidRPr="007D7987" w:rsidRDefault="007D7987" w:rsidP="007D7987">
      <w:pPr>
        <w:spacing w:after="120" w:line="264" w:lineRule="auto"/>
        <w:ind w:left="426" w:hanging="340"/>
        <w:jc w:val="both"/>
        <w:rPr>
          <w:rFonts w:eastAsia="Verdana" w:cs="Times New Roman"/>
          <w:sz w:val="18"/>
          <w:szCs w:val="18"/>
        </w:rPr>
      </w:pPr>
      <w:r w:rsidRPr="007D7987">
        <w:rPr>
          <w:rFonts w:eastAsia="Verdana" w:cs="Times New Roman"/>
          <w:sz w:val="18"/>
          <w:szCs w:val="18"/>
        </w:rPr>
        <w:t>doklady o odborné způsobilosti členů odborného personálu, u kterých je způsobilost požadována</w:t>
      </w:r>
    </w:p>
    <w:p w:rsidR="007D7987" w:rsidRPr="007D7987" w:rsidRDefault="007D7987" w:rsidP="007D7987">
      <w:pPr>
        <w:spacing w:after="120" w:line="264" w:lineRule="auto"/>
        <w:ind w:left="426" w:hanging="340"/>
        <w:jc w:val="both"/>
        <w:rPr>
          <w:rFonts w:eastAsia="Verdana" w:cs="Times New Roman"/>
          <w:sz w:val="18"/>
          <w:szCs w:val="18"/>
        </w:rPr>
      </w:pPr>
      <w:r w:rsidRPr="007D7987">
        <w:rPr>
          <w:rFonts w:eastAsia="Verdana" w:cs="Times New Roman"/>
          <w:sz w:val="18"/>
          <w:szCs w:val="18"/>
        </w:rPr>
        <w:t>doklady o vzdělání členů odborného personálu, u kterých je stupeň vzdělání požadován</w:t>
      </w:r>
    </w:p>
    <w:p w:rsidR="007D7987" w:rsidRPr="007D7987" w:rsidRDefault="007D7987" w:rsidP="007D7987">
      <w:pPr>
        <w:spacing w:after="120" w:line="264" w:lineRule="auto"/>
        <w:ind w:left="426"/>
        <w:jc w:val="both"/>
        <w:rPr>
          <w:rFonts w:eastAsia="Verdana" w:cs="Times New Roman"/>
          <w:sz w:val="18"/>
          <w:szCs w:val="18"/>
        </w:rPr>
      </w:pPr>
    </w:p>
    <w:p w:rsidR="007D7987" w:rsidRPr="007D7987" w:rsidRDefault="007D7987" w:rsidP="007D7987">
      <w:pPr>
        <w:spacing w:after="120" w:line="264" w:lineRule="auto"/>
        <w:ind w:left="737"/>
        <w:jc w:val="both"/>
        <w:rPr>
          <w:rFonts w:eastAsia="Verdana" w:cs="Times New Roman"/>
          <w:sz w:val="18"/>
          <w:szCs w:val="18"/>
        </w:rPr>
      </w:pPr>
      <w:r w:rsidRPr="007D7987">
        <w:rPr>
          <w:rFonts w:eastAsia="Verdana" w:cs="Times New Roman"/>
          <w:sz w:val="18"/>
          <w:szCs w:val="18"/>
        </w:rPr>
        <w:t xml:space="preserve"> </w:t>
      </w:r>
    </w:p>
    <w:p w:rsidR="007D7987" w:rsidRPr="007D7987" w:rsidRDefault="007D7987" w:rsidP="007D7987">
      <w:pPr>
        <w:spacing w:after="240" w:line="264" w:lineRule="auto"/>
        <w:rPr>
          <w:rFonts w:eastAsia="Verdana" w:cs="Times New Roman"/>
          <w:sz w:val="18"/>
          <w:szCs w:val="18"/>
        </w:rPr>
      </w:pPr>
      <w:r w:rsidRPr="007D7987">
        <w:rPr>
          <w:rFonts w:eastAsia="Verdana" w:cs="Times New Roman"/>
          <w:sz w:val="18"/>
          <w:szCs w:val="18"/>
        </w:rPr>
        <w:br w:type="page"/>
      </w:r>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Příloha č. 6</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rPr>
        <w:t>Vzor profesního životopisu</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 xml:space="preserve">Předpokládaná </w:t>
      </w:r>
      <w:r w:rsidRPr="007D7987">
        <w:rPr>
          <w:rFonts w:eastAsia="Verdana" w:cs="Times New Roman"/>
          <w:b/>
          <w:sz w:val="18"/>
          <w:szCs w:val="18"/>
        </w:rPr>
        <w:t>funkce</w:t>
      </w:r>
      <w:r w:rsidRPr="007D7987">
        <w:rPr>
          <w:rFonts w:eastAsia="Verdana" w:cs="Times New Roman"/>
          <w:sz w:val="18"/>
          <w:szCs w:val="18"/>
        </w:rPr>
        <w:t xml:space="preserve"> ze seznamu odborného personálu dodavatele: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numPr>
          <w:ilvl w:val="0"/>
          <w:numId w:val="33"/>
        </w:numPr>
        <w:spacing w:after="120" w:line="264" w:lineRule="auto"/>
        <w:jc w:val="both"/>
        <w:rPr>
          <w:rFonts w:eastAsia="Verdana" w:cs="Times New Roman"/>
          <w:sz w:val="18"/>
          <w:szCs w:val="18"/>
        </w:rPr>
      </w:pPr>
      <w:r w:rsidRPr="007D7987">
        <w:rPr>
          <w:rFonts w:eastAsia="Verdana" w:cs="Times New Roman"/>
          <w:sz w:val="18"/>
          <w:szCs w:val="18"/>
        </w:rPr>
        <w:t>Příjmení: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numPr>
          <w:ilvl w:val="0"/>
          <w:numId w:val="33"/>
        </w:numPr>
        <w:spacing w:after="120" w:line="264" w:lineRule="auto"/>
        <w:jc w:val="both"/>
        <w:rPr>
          <w:rFonts w:eastAsia="Verdana" w:cs="Times New Roman"/>
          <w:sz w:val="18"/>
          <w:szCs w:val="18"/>
        </w:rPr>
      </w:pPr>
      <w:r w:rsidRPr="007D7987">
        <w:rPr>
          <w:rFonts w:eastAsia="Verdana" w:cs="Times New Roman"/>
          <w:sz w:val="18"/>
          <w:szCs w:val="18"/>
        </w:rPr>
        <w:t>Jméno: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numPr>
          <w:ilvl w:val="0"/>
          <w:numId w:val="33"/>
        </w:numPr>
        <w:spacing w:after="120" w:line="264" w:lineRule="auto"/>
        <w:jc w:val="both"/>
        <w:rPr>
          <w:rFonts w:eastAsia="Verdana" w:cs="Times New Roman"/>
          <w:sz w:val="18"/>
          <w:szCs w:val="18"/>
        </w:rPr>
      </w:pPr>
      <w:r w:rsidRPr="007D7987">
        <w:rPr>
          <w:rFonts w:eastAsia="Verdana" w:cs="Times New Roman"/>
          <w:sz w:val="18"/>
          <w:szCs w:val="18"/>
        </w:rPr>
        <w:t>Datum narození: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numPr>
          <w:ilvl w:val="0"/>
          <w:numId w:val="33"/>
        </w:numPr>
        <w:spacing w:after="120" w:line="264" w:lineRule="auto"/>
        <w:jc w:val="both"/>
        <w:rPr>
          <w:rFonts w:eastAsia="Verdana" w:cs="Times New Roman"/>
          <w:sz w:val="18"/>
          <w:szCs w:val="18"/>
        </w:rPr>
      </w:pPr>
      <w:r w:rsidRPr="007D7987">
        <w:rPr>
          <w:rFonts w:eastAsia="Verdana" w:cs="Times New Roman"/>
          <w:sz w:val="18"/>
          <w:szCs w:val="18"/>
        </w:rPr>
        <w:t>Kontaktní pracovní adresa (včetně pracovní tel/e-mail):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Členství v profesních organizacích: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Jiné znalosti (např. práce na PC apod.): [</w:t>
      </w:r>
      <w:r w:rsidRPr="007D7987">
        <w:rPr>
          <w:rFonts w:eastAsia="Verdana" w:cs="Times New Roman"/>
          <w:sz w:val="18"/>
          <w:szCs w:val="18"/>
          <w:highlight w:val="yellow"/>
        </w:rPr>
        <w:t>DOPLNÍ DODAVATEL</w:t>
      </w:r>
      <w:r w:rsidRPr="007D7987">
        <w:rPr>
          <w:rFonts w:eastAsia="Verdana" w:cs="Times New Roman"/>
          <w:sz w:val="18"/>
          <w:szCs w:val="18"/>
        </w:rPr>
        <w:t>]</w:t>
      </w:r>
      <w:r w:rsidRPr="007D7987">
        <w:rPr>
          <w:rFonts w:eastAsia="Verdana" w:cs="Times New Roman"/>
          <w:sz w:val="18"/>
          <w:szCs w:val="18"/>
        </w:rPr>
        <w:tab/>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Současná funkce/pracovní pozice včetně zaměstnavatele a vztahu k zaměstnavateli, příp. uvést OSVČ či jinak dle skutečného stavu: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0" w:line="264" w:lineRule="auto"/>
        <w:ind w:left="1077"/>
        <w:jc w:val="both"/>
        <w:rPr>
          <w:rFonts w:eastAsia="Verdana" w:cs="Times New Roman"/>
          <w:sz w:val="14"/>
          <w:szCs w:val="14"/>
        </w:rPr>
      </w:pPr>
      <w:r w:rsidRPr="007D7987">
        <w:rPr>
          <w:rFonts w:eastAsia="Verdana" w:cs="Times New Roman"/>
          <w:b/>
          <w:sz w:val="14"/>
          <w:szCs w:val="14"/>
        </w:rPr>
        <w:t>Pozn. zadavatele:</w:t>
      </w:r>
      <w:r w:rsidRPr="007D7987">
        <w:rPr>
          <w:rFonts w:eastAsia="Verdana" w:cs="Times New Roman"/>
          <w:sz w:val="14"/>
          <w:szCs w:val="14"/>
        </w:rP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Hlavní kvalifikace: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b/>
          <w:sz w:val="18"/>
          <w:szCs w:val="18"/>
        </w:rPr>
        <w:t>Praxe</w:t>
      </w:r>
      <w:r w:rsidRPr="007D7987">
        <w:rPr>
          <w:rFonts w:eastAsia="Verdana" w:cs="Times New Roman"/>
          <w:sz w:val="18"/>
          <w:szCs w:val="18"/>
        </w:rPr>
        <w:t xml:space="preserve"> pro účely prokázání kvalifikace</w:t>
      </w:r>
      <w:r w:rsidRPr="007D7987">
        <w:rPr>
          <w:rFonts w:eastAsia="Verdana" w:cs="Times New Roman"/>
          <w:sz w:val="18"/>
          <w:szCs w:val="18"/>
          <w:vertAlign w:val="superscript"/>
        </w:rPr>
        <w:footnoteReference w:id="1"/>
      </w:r>
      <w:r w:rsidRPr="007D7987">
        <w:rPr>
          <w:rFonts w:eastAsia="Verdana" w:cs="Times New Roman"/>
          <w:sz w:val="18"/>
          <w:szCs w:val="18"/>
        </w:rPr>
        <w:t>:</w:t>
      </w:r>
    </w:p>
    <w:tbl>
      <w:tblPr>
        <w:tblStyle w:val="Mkatabulky1"/>
        <w:tblW w:w="7654" w:type="dxa"/>
        <w:tblInd w:w="1072" w:type="dxa"/>
        <w:tblLayout w:type="fixed"/>
        <w:tblLook w:val="04E0" w:firstRow="1" w:lastRow="1" w:firstColumn="1" w:lastColumn="0" w:noHBand="0" w:noVBand="1"/>
      </w:tblPr>
      <w:tblGrid>
        <w:gridCol w:w="4819"/>
        <w:gridCol w:w="2835"/>
      </w:tblGrid>
      <w:tr w:rsidR="007D7987" w:rsidRPr="007D7987" w:rsidTr="00B555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7D7987" w:rsidRPr="007D7987" w:rsidRDefault="007D7987" w:rsidP="007D7987">
            <w:pPr>
              <w:rPr>
                <w:rFonts w:eastAsia="Verdana" w:cs="Times New Roman"/>
                <w:sz w:val="16"/>
                <w:szCs w:val="16"/>
              </w:rPr>
            </w:pPr>
            <w:r w:rsidRPr="007D7987">
              <w:rPr>
                <w:rFonts w:eastAsia="Verdana" w:cs="Times New Roman"/>
                <w:sz w:val="16"/>
                <w:szCs w:val="16"/>
              </w:rPr>
              <w:t>Roky odborné praxe celkem</w:t>
            </w:r>
          </w:p>
        </w:tc>
        <w:tc>
          <w:tcPr>
            <w:tcW w:w="2835" w:type="dxa"/>
            <w:tcBorders>
              <w:bottom w:val="single" w:sz="2" w:space="0" w:color="auto"/>
            </w:tcBorders>
            <w:shd w:val="clear" w:color="auto" w:fill="auto"/>
          </w:tcPr>
          <w:p w:rsidR="007D7987" w:rsidRPr="007D7987" w:rsidRDefault="007D7987" w:rsidP="007D7987">
            <w:pPr>
              <w:cnfStyle w:val="100000000000" w:firstRow="1"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rPr>
              <w:t>Délka od (měsíc/rok) do (měsíc/rok) včetně</w:t>
            </w:r>
          </w:p>
        </w:tc>
        <w:tc>
          <w:tcPr>
            <w:tcW w:w="2835" w:type="dxa"/>
            <w:tcBorders>
              <w:top w:val="single" w:sz="2" w:space="0" w:color="auto"/>
            </w:tcBorders>
          </w:tcPr>
          <w:p w:rsidR="007D7987" w:rsidRPr="007D7987" w:rsidRDefault="007D7987" w:rsidP="007D7987">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rPr>
              <w:t>Místo výkonu praxe</w:t>
            </w:r>
          </w:p>
        </w:tc>
        <w:tc>
          <w:tcPr>
            <w:tcW w:w="2835" w:type="dxa"/>
            <w:tcBorders>
              <w:top w:val="single" w:sz="2" w:space="0" w:color="auto"/>
            </w:tcBorders>
          </w:tcPr>
          <w:p w:rsidR="007D7987" w:rsidRPr="007D7987" w:rsidRDefault="007D7987" w:rsidP="007D7987">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rPr>
              <w:t>Zaměstnavatel (obch. firma/název a sídlo) / OSVČ</w:t>
            </w:r>
            <w:r w:rsidRPr="007D7987">
              <w:rPr>
                <w:rFonts w:eastAsia="Verdana" w:cs="Times New Roman"/>
                <w:sz w:val="16"/>
                <w:szCs w:val="16"/>
              </w:rPr>
              <w:tab/>
            </w:r>
          </w:p>
        </w:tc>
        <w:tc>
          <w:tcPr>
            <w:tcW w:w="2835" w:type="dxa"/>
            <w:tcBorders>
              <w:top w:val="single" w:sz="2" w:space="0" w:color="auto"/>
            </w:tcBorders>
          </w:tcPr>
          <w:p w:rsidR="007D7987" w:rsidRPr="007D7987" w:rsidRDefault="007D7987" w:rsidP="007D7987">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rPr>
              <w:t>Funkce/pracovní pozice</w:t>
            </w:r>
          </w:p>
        </w:tc>
        <w:tc>
          <w:tcPr>
            <w:tcW w:w="2835" w:type="dxa"/>
            <w:tcBorders>
              <w:top w:val="single" w:sz="2" w:space="0" w:color="auto"/>
            </w:tcBorders>
          </w:tcPr>
          <w:p w:rsidR="007D7987" w:rsidRPr="007D7987" w:rsidRDefault="007D7987" w:rsidP="007D7987">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7D7987" w:rsidRPr="007D7987" w:rsidRDefault="007D7987" w:rsidP="007D7987">
            <w:pPr>
              <w:rPr>
                <w:rFonts w:eastAsia="Verdana" w:cs="Times New Roman"/>
                <w:sz w:val="16"/>
                <w:szCs w:val="16"/>
              </w:rPr>
            </w:pPr>
            <w:r w:rsidRPr="007D7987">
              <w:rPr>
                <w:rFonts w:eastAsia="Verdana" w:cs="Times New Roman"/>
                <w:sz w:val="16"/>
                <w:szCs w:val="16"/>
              </w:rPr>
              <w:t>Popis pracovních činností/náplň praxe</w:t>
            </w:r>
          </w:p>
        </w:tc>
        <w:tc>
          <w:tcPr>
            <w:tcW w:w="2835" w:type="dxa"/>
            <w:tcBorders>
              <w:top w:val="single" w:sz="2" w:space="0" w:color="auto"/>
            </w:tcBorders>
            <w:shd w:val="clear" w:color="auto" w:fill="auto"/>
          </w:tcPr>
          <w:p w:rsidR="007D7987" w:rsidRPr="007D7987" w:rsidRDefault="007D7987" w:rsidP="007D7987">
            <w:pP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bl>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Jazykové znalosti (včetně úrovně):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Osoba je / není [</w:t>
      </w:r>
      <w:r w:rsidRPr="007D7987">
        <w:rPr>
          <w:rFonts w:eastAsia="Verdana" w:cs="Times New Roman"/>
          <w:sz w:val="18"/>
          <w:szCs w:val="18"/>
          <w:highlight w:val="yellow"/>
        </w:rPr>
        <w:t>DOPLNÍ DODAVATEL</w:t>
      </w:r>
      <w:r w:rsidRPr="007D7987">
        <w:rPr>
          <w:rFonts w:eastAsia="Verdana" w:cs="Times New Roman"/>
          <w:sz w:val="18"/>
          <w:szCs w:val="18"/>
        </w:rPr>
        <w:t>] současně zaměstnancem zadavatele.</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Publikace a školení: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b/>
          <w:sz w:val="18"/>
          <w:szCs w:val="18"/>
        </w:rPr>
        <w:t>Zkušenosti</w:t>
      </w:r>
      <w:r w:rsidRPr="007D7987">
        <w:rPr>
          <w:rFonts w:eastAsia="Verdana" w:cs="Times New Roman"/>
          <w:sz w:val="18"/>
          <w:szCs w:val="18"/>
        </w:rPr>
        <w:t xml:space="preserve"> s řízením realizace, realizací stavby nebo zpracováním dokumentace u těch členů odborného personálu, u kterých je taková zkušenost požadována (u ostatních osob se tabulka proškrtne nebo nevyplní)</w:t>
      </w:r>
      <w:r w:rsidRPr="007D7987">
        <w:rPr>
          <w:rFonts w:eastAsia="Verdana" w:cs="Times New Roman"/>
          <w:sz w:val="18"/>
          <w:szCs w:val="18"/>
          <w:vertAlign w:val="superscript"/>
        </w:rPr>
        <w:footnoteReference w:id="2"/>
      </w:r>
      <w:r w:rsidRPr="007D7987">
        <w:rPr>
          <w:rFonts w:eastAsia="Verdana" w:cs="Times New Roman"/>
          <w:sz w:val="18"/>
          <w:szCs w:val="18"/>
        </w:rPr>
        <w:t>:</w:t>
      </w:r>
    </w:p>
    <w:tbl>
      <w:tblPr>
        <w:tblStyle w:val="Mkatabulky1"/>
        <w:tblW w:w="7654" w:type="dxa"/>
        <w:tblInd w:w="1072" w:type="dxa"/>
        <w:tblLayout w:type="fixed"/>
        <w:tblLook w:val="04E0" w:firstRow="1" w:lastRow="1" w:firstColumn="1" w:lastColumn="0" w:noHBand="0" w:noVBand="1"/>
      </w:tblPr>
      <w:tblGrid>
        <w:gridCol w:w="4819"/>
        <w:gridCol w:w="2835"/>
      </w:tblGrid>
      <w:tr w:rsidR="007D7987" w:rsidRPr="007D7987" w:rsidTr="00B555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7D7987" w:rsidRPr="007D7987" w:rsidRDefault="007D7987" w:rsidP="007D7987">
            <w:pPr>
              <w:rPr>
                <w:rFonts w:eastAsia="Verdana" w:cs="Times New Roman"/>
                <w:sz w:val="16"/>
                <w:szCs w:val="16"/>
              </w:rPr>
            </w:pPr>
            <w:r w:rsidRPr="007D7987">
              <w:rPr>
                <w:rFonts w:eastAsia="Verdana" w:cs="Times New Roman"/>
                <w:sz w:val="16"/>
                <w:szCs w:val="16"/>
              </w:rPr>
              <w:t>Název zakázky (stavby)</w:t>
            </w:r>
          </w:p>
        </w:tc>
        <w:tc>
          <w:tcPr>
            <w:tcW w:w="2835" w:type="dxa"/>
            <w:tcBorders>
              <w:bottom w:val="single" w:sz="2" w:space="0" w:color="auto"/>
            </w:tcBorders>
            <w:shd w:val="clear" w:color="auto" w:fill="auto"/>
          </w:tcPr>
          <w:p w:rsidR="007D7987" w:rsidRPr="007D7987" w:rsidRDefault="007D7987" w:rsidP="007D7987">
            <w:pPr>
              <w:cnfStyle w:val="100000000000" w:firstRow="1"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rPr>
              <w:t>Cena zakázky v Kč bez DPH</w:t>
            </w:r>
          </w:p>
        </w:tc>
        <w:tc>
          <w:tcPr>
            <w:tcW w:w="2835" w:type="dxa"/>
            <w:tcBorders>
              <w:top w:val="single" w:sz="2" w:space="0" w:color="auto"/>
            </w:tcBorders>
          </w:tcPr>
          <w:p w:rsidR="007D7987" w:rsidRPr="007D7987" w:rsidRDefault="007D7987" w:rsidP="007D7987">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rPr>
              <w:t>Hodnoty požadovaných částí plnění u jednotlivých zakázek v Kč bez DPH, resp. v km/m/ks</w:t>
            </w:r>
          </w:p>
        </w:tc>
        <w:tc>
          <w:tcPr>
            <w:tcW w:w="2835" w:type="dxa"/>
            <w:tcBorders>
              <w:top w:val="single" w:sz="2" w:space="0" w:color="auto"/>
            </w:tcBorders>
          </w:tcPr>
          <w:p w:rsidR="007D7987" w:rsidRPr="007D7987" w:rsidRDefault="007D7987" w:rsidP="007D7987">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rPr>
              <w:t>Popis předmětu plnění zakázky - v detailu potřebném pro ověření splnění požadavků</w:t>
            </w:r>
          </w:p>
        </w:tc>
        <w:tc>
          <w:tcPr>
            <w:tcW w:w="2835" w:type="dxa"/>
            <w:tcBorders>
              <w:top w:val="single" w:sz="2" w:space="0" w:color="auto"/>
            </w:tcBorders>
          </w:tcPr>
          <w:p w:rsidR="007D7987" w:rsidRPr="007D7987" w:rsidRDefault="007D7987" w:rsidP="007D7987">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rPr>
              <w:t>Termín dokončení zakázky</w:t>
            </w:r>
          </w:p>
        </w:tc>
        <w:tc>
          <w:tcPr>
            <w:tcW w:w="2835" w:type="dxa"/>
            <w:tcBorders>
              <w:top w:val="single" w:sz="2" w:space="0" w:color="auto"/>
            </w:tcBorders>
          </w:tcPr>
          <w:p w:rsidR="007D7987" w:rsidRPr="007D7987" w:rsidRDefault="007D7987" w:rsidP="007D7987">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rPr>
              <w:t>Doba trvání zkušenosti - délka celkem + od (měsíc/rok) do (měsíc/rok) včetně</w:t>
            </w:r>
          </w:p>
        </w:tc>
        <w:tc>
          <w:tcPr>
            <w:tcW w:w="2835" w:type="dxa"/>
            <w:tcBorders>
              <w:top w:val="single" w:sz="2" w:space="0" w:color="auto"/>
            </w:tcBorders>
          </w:tcPr>
          <w:p w:rsidR="007D7987" w:rsidRPr="007D7987" w:rsidRDefault="007D7987" w:rsidP="007D7987">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rPr>
              <w:lastRenderedPageBreak/>
              <w:t>Objednatel zakázky (obch. firma/název a sídlo a kontaktní osoba objednatele - jméno, tel., email)</w:t>
            </w:r>
          </w:p>
        </w:tc>
        <w:tc>
          <w:tcPr>
            <w:tcW w:w="2835" w:type="dxa"/>
            <w:tcBorders>
              <w:top w:val="single" w:sz="2" w:space="0" w:color="auto"/>
            </w:tcBorders>
          </w:tcPr>
          <w:p w:rsidR="007D7987" w:rsidRPr="007D7987" w:rsidRDefault="007D7987" w:rsidP="007D7987">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rPr>
              <w:t>Označení zastávané pozice při plnění zakázky</w:t>
            </w:r>
          </w:p>
        </w:tc>
        <w:tc>
          <w:tcPr>
            <w:tcW w:w="2835" w:type="dxa"/>
            <w:tcBorders>
              <w:top w:val="single" w:sz="2" w:space="0" w:color="auto"/>
            </w:tcBorders>
          </w:tcPr>
          <w:p w:rsidR="007D7987" w:rsidRPr="007D7987" w:rsidRDefault="007D7987" w:rsidP="007D7987">
            <w:pP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7D7987" w:rsidRPr="007D7987" w:rsidRDefault="007D7987" w:rsidP="007D7987">
            <w:pPr>
              <w:rPr>
                <w:rFonts w:eastAsia="Verdana" w:cs="Times New Roman"/>
                <w:sz w:val="16"/>
                <w:szCs w:val="16"/>
              </w:rPr>
            </w:pPr>
            <w:r w:rsidRPr="007D7987">
              <w:rPr>
                <w:rFonts w:eastAsia="Verdana" w:cs="Times New Roman"/>
                <w:sz w:val="16"/>
                <w:szCs w:val="16"/>
              </w:rPr>
              <w:t>Popis vykonávaných pracovních činností - v detailu potřebném pro ověření splnění požadavků</w:t>
            </w:r>
          </w:p>
        </w:tc>
        <w:tc>
          <w:tcPr>
            <w:tcW w:w="2835" w:type="dxa"/>
            <w:tcBorders>
              <w:top w:val="single" w:sz="2" w:space="0" w:color="auto"/>
            </w:tcBorders>
            <w:shd w:val="clear" w:color="auto" w:fill="auto"/>
          </w:tcPr>
          <w:p w:rsidR="007D7987" w:rsidRPr="007D7987" w:rsidRDefault="007D7987" w:rsidP="007D7987">
            <w:pP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bl>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b/>
          <w:sz w:val="18"/>
          <w:szCs w:val="18"/>
        </w:rPr>
        <w:t>Odborná způsobilost</w:t>
      </w:r>
      <w:r w:rsidRPr="007D7987">
        <w:rPr>
          <w:rFonts w:eastAsia="Verdana" w:cs="Times New Roman"/>
          <w:sz w:val="18"/>
          <w:szCs w:val="18"/>
        </w:rPr>
        <w:t xml:space="preserve"> podle zvláštních právních předpisů: oprávnění k výkonu vybraných činností ve výstavbě / zeměměřické oprávnění či jiná odborná způsobilost: </w:t>
      </w:r>
      <w:r w:rsidRPr="007D7987">
        <w:rPr>
          <w:rFonts w:eastAsia="Verdana" w:cs="Times New Roman"/>
          <w:sz w:val="18"/>
          <w:szCs w:val="18"/>
          <w:highlight w:val="yellow"/>
        </w:rPr>
        <w:t>[informace DOPLNÍ DODAVATEL u těch osob, u kterých je odborná způsobilost požadována]</w:t>
      </w:r>
    </w:p>
    <w:p w:rsidR="007D7987" w:rsidRPr="007D7987" w:rsidRDefault="007D7987" w:rsidP="007D7987">
      <w:pPr>
        <w:spacing w:after="120" w:line="264" w:lineRule="auto"/>
        <w:ind w:left="1077"/>
        <w:jc w:val="both"/>
        <w:rPr>
          <w:rFonts w:eastAsia="Verdana" w:cs="Times New Roman"/>
          <w:sz w:val="18"/>
          <w:szCs w:val="18"/>
        </w:rPr>
      </w:pPr>
      <w:r w:rsidRPr="007D7987">
        <w:rPr>
          <w:rFonts w:eastAsia="Verdana" w:cs="Times New Roman"/>
          <w:sz w:val="18"/>
          <w:szCs w:val="18"/>
        </w:rPr>
        <w:t>(vlastní doklady budou tvořit přílohu Seznamu odborného personálu zhotovitele, tj. Přílohy č. 5 těchto Pokynů)</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Jiné informace (dle uvážení dodavatele):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 xml:space="preserve"> </w:t>
      </w:r>
    </w:p>
    <w:p w:rsidR="007D7987" w:rsidRPr="007D7987" w:rsidRDefault="007D7987" w:rsidP="007D7987">
      <w:pPr>
        <w:spacing w:after="240" w:line="264" w:lineRule="auto"/>
        <w:rPr>
          <w:rFonts w:eastAsia="Verdana" w:cs="Times New Roman"/>
          <w:sz w:val="18"/>
          <w:szCs w:val="18"/>
        </w:rPr>
      </w:pPr>
      <w:r w:rsidRPr="007D7987">
        <w:rPr>
          <w:rFonts w:eastAsia="Verdana" w:cs="Times New Roman"/>
          <w:sz w:val="18"/>
          <w:szCs w:val="18"/>
        </w:rPr>
        <w:br w:type="page"/>
      </w:r>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Příloha č. 7</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rPr>
        <w:t>Vzor čestného prohlášení o splnění části základní způsobilosti</w:t>
      </w:r>
    </w:p>
    <w:p w:rsidR="007D7987" w:rsidRPr="007D7987" w:rsidRDefault="007D7987" w:rsidP="007D7987">
      <w:pPr>
        <w:spacing w:after="120" w:line="264" w:lineRule="auto"/>
        <w:ind w:left="737"/>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Čestné prohlášení</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obchodní firma / jméno a příjmení</w:t>
      </w:r>
      <w:r w:rsidRPr="007D7987">
        <w:rPr>
          <w:rFonts w:eastAsia="Verdana" w:cs="Times New Roman"/>
          <w:sz w:val="18"/>
          <w:szCs w:val="18"/>
          <w:vertAlign w:val="superscript"/>
        </w:rPr>
        <w:footnoteReference w:id="3"/>
      </w:r>
      <w:r w:rsidRPr="007D7987">
        <w:rPr>
          <w:rFonts w:eastAsia="Verdana" w:cs="Times New Roman"/>
          <w:sz w:val="18"/>
          <w:szCs w:val="18"/>
        </w:rPr>
        <w:t xml:space="preserve">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se sídlem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IČO: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společnost zapsaná v obchodním rejstříku vedeném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spisová značka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zastoupená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čestně prohlašuje</w:t>
      </w:r>
      <w:r w:rsidRPr="007D7987">
        <w:rPr>
          <w:rFonts w:eastAsia="Verdana" w:cs="Times New Roman"/>
          <w:sz w:val="18"/>
          <w:szCs w:val="18"/>
        </w:rPr>
        <w:t>, že:</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 xml:space="preserve">nemá v České republice v evidenci daní zachycen splatný daňový nedoplatek ve vztahu ke spotřební dani, </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nemá v České republice splatný nedoplatek na pojistném nebo na penále na veřejné zdravotní pojištění.</w:t>
      </w:r>
    </w:p>
    <w:p w:rsidR="007D7987" w:rsidRPr="007D7987" w:rsidRDefault="007D7987" w:rsidP="007D7987">
      <w:pPr>
        <w:spacing w:after="0" w:line="264" w:lineRule="auto"/>
        <w:jc w:val="both"/>
        <w:rPr>
          <w:rFonts w:eastAsia="Verdana" w:cs="Times New Roman"/>
          <w:sz w:val="14"/>
          <w:szCs w:val="14"/>
        </w:rPr>
      </w:pPr>
      <w:r w:rsidRPr="007D7987">
        <w:rPr>
          <w:rFonts w:eastAsia="Verdana" w:cs="Times New Roman"/>
          <w:b/>
          <w:sz w:val="14"/>
          <w:szCs w:val="14"/>
        </w:rPr>
        <w:t xml:space="preserve">Pozn. zadavatele: </w:t>
      </w:r>
      <w:r w:rsidRPr="007D7987">
        <w:rPr>
          <w:rFonts w:eastAsia="Verdana" w:cs="Times New Roman"/>
          <w:sz w:val="14"/>
          <w:szCs w:val="14"/>
        </w:rPr>
        <w:t>v případě, že dodavatel není zapsán v obchodním rejstříku, je třeba, aby toto prohlášení doplnil o další bod dle § 74 odst. 1 písm. e) zákona č. 134/2016 Sb., o zadávání veřejných zakázek, ve znění pozdějších předpisů.</w:t>
      </w:r>
    </w:p>
    <w:p w:rsidR="007D7987" w:rsidRPr="007D7987" w:rsidRDefault="007D7987" w:rsidP="007D7987">
      <w:pPr>
        <w:spacing w:after="0" w:line="264" w:lineRule="auto"/>
        <w:jc w:val="both"/>
        <w:rPr>
          <w:rFonts w:eastAsia="Verdana" w:cs="Times New Roman"/>
          <w:sz w:val="14"/>
          <w:szCs w:val="14"/>
        </w:rPr>
      </w:pPr>
    </w:p>
    <w:p w:rsidR="007D7987" w:rsidRPr="007D7987" w:rsidRDefault="007D7987" w:rsidP="007D7987">
      <w:pPr>
        <w:spacing w:after="0" w:line="264" w:lineRule="auto"/>
        <w:jc w:val="both"/>
        <w:rPr>
          <w:rFonts w:eastAsia="Verdana" w:cs="Times New Roman"/>
          <w:b/>
          <w:sz w:val="14"/>
          <w:szCs w:val="14"/>
        </w:rPr>
      </w:pPr>
      <w:r w:rsidRPr="007D7987">
        <w:rPr>
          <w:rFonts w:eastAsia="Verdana" w:cs="Times New Roman"/>
          <w:b/>
          <w:sz w:val="14"/>
          <w:szCs w:val="14"/>
        </w:rPr>
        <w:t xml:space="preserve">Pozn. zadavatele: </w:t>
      </w:r>
      <w:r w:rsidRPr="007D7987">
        <w:rPr>
          <w:rFonts w:eastAsia="Verdana" w:cs="Times New Roman"/>
          <w:sz w:val="14"/>
          <w:szCs w:val="14"/>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7D7987">
        <w:rPr>
          <w:rFonts w:eastAsia="Verdana" w:cs="Times New Roman"/>
          <w:b/>
          <w:sz w:val="14"/>
          <w:szCs w:val="14"/>
        </w:rPr>
        <w:t xml:space="preserve"> </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V [</w:t>
      </w:r>
      <w:r w:rsidRPr="007D7987">
        <w:rPr>
          <w:rFonts w:eastAsia="Verdana" w:cs="Times New Roman"/>
          <w:sz w:val="18"/>
          <w:szCs w:val="18"/>
          <w:highlight w:val="yellow"/>
        </w:rPr>
        <w:t>DOPLNÍ DODAVATEL</w:t>
      </w:r>
      <w:r w:rsidRPr="007D7987">
        <w:rPr>
          <w:rFonts w:eastAsia="Verdana" w:cs="Times New Roman"/>
          <w:sz w:val="18"/>
          <w:szCs w:val="18"/>
        </w:rPr>
        <w:t>] dne [</w:t>
      </w:r>
      <w:r w:rsidRPr="007D7987">
        <w:rPr>
          <w:rFonts w:eastAsia="Verdana" w:cs="Times New Roman"/>
          <w:sz w:val="18"/>
          <w:szCs w:val="18"/>
          <w:highlight w:val="yellow"/>
        </w:rPr>
        <w:t>DOPLNÍ DODAVATEL]</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Podpis osoby oprávněné jednat za dodavatele:</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Jméno: ______________________</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ab/>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Podpis: ______________________</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 xml:space="preserve"> </w:t>
      </w:r>
    </w:p>
    <w:p w:rsidR="007D7987" w:rsidRPr="007D7987" w:rsidRDefault="007D7987" w:rsidP="007D7987">
      <w:pPr>
        <w:spacing w:after="120" w:line="264" w:lineRule="auto"/>
        <w:ind w:left="737"/>
        <w:jc w:val="both"/>
        <w:rPr>
          <w:rFonts w:eastAsia="Verdana" w:cs="Times New Roman"/>
          <w:sz w:val="18"/>
          <w:szCs w:val="18"/>
        </w:rPr>
      </w:pPr>
      <w:r w:rsidRPr="007D7987">
        <w:rPr>
          <w:rFonts w:eastAsia="Verdana" w:cs="Times New Roman"/>
          <w:sz w:val="18"/>
          <w:szCs w:val="18"/>
        </w:rPr>
        <w:br w:type="page"/>
      </w:r>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Příloha č. 8</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rPr>
        <w:t>Informace o tom, zda budou na staveništi působit zaměstnanci více než jednoho zhotovitele</w:t>
      </w:r>
    </w:p>
    <w:p w:rsidR="007D7987" w:rsidRPr="007D7987" w:rsidRDefault="007D7987" w:rsidP="007D7987">
      <w:pPr>
        <w:spacing w:after="120" w:line="264" w:lineRule="auto"/>
        <w:ind w:left="737"/>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b/>
          <w:sz w:val="18"/>
          <w:szCs w:val="18"/>
        </w:rPr>
      </w:pPr>
      <w:r w:rsidRPr="007D7987">
        <w:rPr>
          <w:rFonts w:eastAsia="Verdana" w:cs="Times New Roman"/>
          <w:b/>
          <w:sz w:val="18"/>
          <w:szCs w:val="18"/>
        </w:rPr>
        <w:t>Čestné prohlášení</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obchodní firma / jméno a příjmení</w:t>
      </w:r>
      <w:r w:rsidRPr="007D7987">
        <w:rPr>
          <w:rFonts w:eastAsia="Verdana" w:cs="Times New Roman"/>
          <w:sz w:val="18"/>
          <w:szCs w:val="18"/>
          <w:vertAlign w:val="superscript"/>
        </w:rPr>
        <w:footnoteReference w:id="4"/>
      </w:r>
      <w:r w:rsidRPr="007D7987">
        <w:rPr>
          <w:rFonts w:eastAsia="Verdana" w:cs="Times New Roman"/>
          <w:sz w:val="18"/>
          <w:szCs w:val="18"/>
        </w:rPr>
        <w:t xml:space="preserve">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se sídlem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IČO: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společnost zapsaná v obchodním rejstříku vedeném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spisová značka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zastoupená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podáním nabídky čestně prohlašuje</w:t>
      </w:r>
      <w:r w:rsidRPr="007D7987">
        <w:rPr>
          <w:rFonts w:eastAsia="Verdana" w:cs="Times New Roman"/>
          <w:sz w:val="18"/>
          <w:szCs w:val="18"/>
        </w:rPr>
        <w:t>, že:</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na staveništi [</w:t>
      </w:r>
      <w:r w:rsidRPr="007D7987">
        <w:rPr>
          <w:rFonts w:eastAsia="Verdana" w:cs="Times New Roman"/>
          <w:sz w:val="18"/>
          <w:szCs w:val="18"/>
          <w:highlight w:val="yellow"/>
        </w:rPr>
        <w:t>DOPLNÍ DODAVATEL – BUDOU/NEBUDOU</w:t>
      </w:r>
      <w:r w:rsidRPr="007D7987">
        <w:rPr>
          <w:rFonts w:eastAsia="Verdana" w:cs="Times New Roman"/>
          <w:sz w:val="18"/>
          <w:szCs w:val="18"/>
        </w:rPr>
        <w:t>]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podle předpokládaného plánu realizace stavby [</w:t>
      </w:r>
      <w:r w:rsidRPr="007D7987">
        <w:rPr>
          <w:rFonts w:eastAsia="Verdana" w:cs="Times New Roman"/>
          <w:b/>
          <w:sz w:val="18"/>
          <w:szCs w:val="18"/>
          <w:highlight w:val="yellow"/>
        </w:rPr>
        <w:t>DOPLNÍ DODAVATEL – BUDE/NEBUDE</w:t>
      </w:r>
      <w:r w:rsidRPr="007D7987">
        <w:rPr>
          <w:rFonts w:eastAsia="Verdana" w:cs="Times New Roman"/>
          <w:sz w:val="18"/>
          <w:szCs w:val="18"/>
        </w:rPr>
        <w:t>] celková předpokládaná doba trvání prací a činností delší než 30 pracovních dnů, ve kterých budou vykonávány práce a činnosti a [</w:t>
      </w:r>
      <w:r w:rsidRPr="007D7987">
        <w:rPr>
          <w:rFonts w:eastAsia="Verdana" w:cs="Times New Roman"/>
          <w:b/>
          <w:sz w:val="18"/>
          <w:szCs w:val="18"/>
          <w:highlight w:val="yellow"/>
        </w:rPr>
        <w:t>DOPLNÍ DODAVATEL – BUDE/NEBUDE</w:t>
      </w:r>
      <w:r w:rsidRPr="007D7987">
        <w:rPr>
          <w:rFonts w:eastAsia="Verdana" w:cs="Times New Roman"/>
          <w:sz w:val="18"/>
          <w:szCs w:val="18"/>
        </w:rPr>
        <w:t>] na nich pracovat současně více než 20 fyzických osob po dobu delší než 1 pracovní den;</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celková předpokládaná doba trvání prací a činností bude činit [</w:t>
      </w:r>
      <w:r w:rsidRPr="007D7987">
        <w:rPr>
          <w:rFonts w:eastAsia="Verdana" w:cs="Times New Roman"/>
          <w:b/>
          <w:sz w:val="18"/>
          <w:szCs w:val="18"/>
          <w:highlight w:val="yellow"/>
        </w:rPr>
        <w:t>DOPLNÍ DODAVATEL</w:t>
      </w:r>
      <w:r w:rsidRPr="007D7987">
        <w:rPr>
          <w:rFonts w:eastAsia="Verdana" w:cs="Times New Roman"/>
          <w:sz w:val="18"/>
          <w:szCs w:val="18"/>
        </w:rPr>
        <w:t>] pracovních dnů, ve kterých budou vykonávány práce a činnosti;</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při výkonu prací a činností bude na nich pracovat současně maximálně [</w:t>
      </w:r>
      <w:r w:rsidRPr="007D7987">
        <w:rPr>
          <w:rFonts w:eastAsia="Verdana" w:cs="Times New Roman"/>
          <w:b/>
          <w:sz w:val="18"/>
          <w:szCs w:val="18"/>
          <w:highlight w:val="yellow"/>
        </w:rPr>
        <w:t>DOPLNÍ DODAVATEL</w:t>
      </w:r>
      <w:r w:rsidRPr="007D7987">
        <w:rPr>
          <w:rFonts w:eastAsia="Verdana" w:cs="Times New Roman"/>
          <w:sz w:val="18"/>
          <w:szCs w:val="18"/>
        </w:rPr>
        <w:t>] fyzických osob po dobu delší než 1 pracovní den;</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podle předpokládaného plánu realizace stavby [</w:t>
      </w:r>
      <w:r w:rsidRPr="007D7987">
        <w:rPr>
          <w:rFonts w:eastAsia="Verdana" w:cs="Times New Roman"/>
          <w:b/>
          <w:sz w:val="18"/>
          <w:szCs w:val="18"/>
          <w:highlight w:val="yellow"/>
        </w:rPr>
        <w:t>DOPLNÍ DODAVATEL – PŘESÁHNE/NEPŘESÁHNE</w:t>
      </w:r>
      <w:r w:rsidRPr="007D7987">
        <w:rPr>
          <w:rFonts w:eastAsia="Verdana" w:cs="Times New Roman"/>
          <w:sz w:val="18"/>
          <w:szCs w:val="18"/>
        </w:rPr>
        <w:t>] celkový plánovaný objem prací a činností během realizace díla 500 pracovních dnů v přepočtu na jednu fyzickou osobu;</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rPr>
        <w:t>celkový plánovaný objem prací a činností se během realizace díla předpokládá v délce [</w:t>
      </w:r>
      <w:r w:rsidRPr="007D7987">
        <w:rPr>
          <w:rFonts w:eastAsia="Verdana" w:cs="Times New Roman"/>
          <w:b/>
          <w:sz w:val="18"/>
          <w:szCs w:val="18"/>
          <w:highlight w:val="yellow"/>
        </w:rPr>
        <w:t>DOPLNÍ DODAVATEL</w:t>
      </w:r>
      <w:r w:rsidRPr="007D7987">
        <w:rPr>
          <w:rFonts w:eastAsia="Verdana" w:cs="Times New Roman"/>
          <w:sz w:val="18"/>
          <w:szCs w:val="18"/>
        </w:rPr>
        <w:t>] pracovních dnů v přepočtu na jednu fyzickou osobu.</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240" w:line="264" w:lineRule="auto"/>
        <w:rPr>
          <w:rFonts w:eastAsia="Verdana" w:cs="Times New Roman"/>
          <w:b/>
          <w:caps/>
          <w:sz w:val="22"/>
          <w:szCs w:val="18"/>
        </w:rPr>
      </w:pPr>
      <w:r w:rsidRPr="007D7987">
        <w:rPr>
          <w:rFonts w:eastAsia="Verdana" w:cs="Times New Roman"/>
          <w:sz w:val="18"/>
          <w:szCs w:val="18"/>
        </w:rPr>
        <w:br w:type="page"/>
      </w:r>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Příloha č. 9</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rPr>
        <w:t>Seznam jiných osob k prokázání kvalifikace</w:t>
      </w:r>
    </w:p>
    <w:p w:rsidR="007D7987" w:rsidRPr="007D7987" w:rsidRDefault="007D7987" w:rsidP="007D7987">
      <w:pPr>
        <w:spacing w:after="120" w:line="264" w:lineRule="auto"/>
        <w:ind w:left="737"/>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 xml:space="preserve">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7D7987" w:rsidRPr="007D7987" w:rsidRDefault="007D7987" w:rsidP="007D7987">
      <w:pPr>
        <w:spacing w:after="120" w:line="264" w:lineRule="auto"/>
        <w:jc w:val="both"/>
        <w:rPr>
          <w:rFonts w:eastAsia="Verdana" w:cs="Times New Roman"/>
          <w:sz w:val="18"/>
          <w:szCs w:val="18"/>
        </w:rPr>
      </w:pPr>
    </w:p>
    <w:tbl>
      <w:tblPr>
        <w:tblStyle w:val="Mkatabulky1"/>
        <w:tblW w:w="8789" w:type="dxa"/>
        <w:tblInd w:w="79" w:type="dxa"/>
        <w:tblLayout w:type="fixed"/>
        <w:tblLook w:val="04E0" w:firstRow="1" w:lastRow="1" w:firstColumn="1" w:lastColumn="0" w:noHBand="0" w:noVBand="1"/>
      </w:tblPr>
      <w:tblGrid>
        <w:gridCol w:w="4678"/>
        <w:gridCol w:w="4111"/>
      </w:tblGrid>
      <w:tr w:rsidR="007D7987" w:rsidRPr="007D7987" w:rsidTr="007D79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7D7987" w:rsidRPr="007D7987" w:rsidRDefault="007D7987" w:rsidP="007D7987">
            <w:pPr>
              <w:spacing w:after="120"/>
              <w:rPr>
                <w:rFonts w:eastAsia="Verdana" w:cs="Times New Roman"/>
                <w:b/>
                <w:sz w:val="16"/>
                <w:szCs w:val="16"/>
              </w:rPr>
            </w:pPr>
            <w:r w:rsidRPr="007D7987">
              <w:rPr>
                <w:rFonts w:eastAsia="Verdana" w:cs="Times New Roman"/>
                <w:b/>
                <w:sz w:val="16"/>
                <w:szCs w:val="16"/>
              </w:rPr>
              <w:t>Obchodní firma/název/jméno a příjmení, sídlo, IČO</w:t>
            </w:r>
          </w:p>
        </w:tc>
        <w:tc>
          <w:tcPr>
            <w:tcW w:w="4111" w:type="dxa"/>
            <w:tcBorders>
              <w:bottom w:val="single" w:sz="2" w:space="0" w:color="auto"/>
            </w:tcBorders>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highlight w:val="yellow"/>
              </w:rPr>
            </w:pPr>
            <w:r w:rsidRPr="007D7987">
              <w:rPr>
                <w:rFonts w:eastAsia="Verdana" w:cs="Times New Roman"/>
                <w:b/>
                <w:sz w:val="16"/>
                <w:szCs w:val="16"/>
              </w:rPr>
              <w:t>Prokazovaná část kvalifikace</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highlight w:val="yellow"/>
              </w:rPr>
              <w:t>[DOPLNÍ DODAVATEL]</w:t>
            </w:r>
          </w:p>
        </w:tc>
        <w:tc>
          <w:tcPr>
            <w:tcW w:w="4111" w:type="dxa"/>
            <w:tcBorders>
              <w:top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highlight w:val="yellow"/>
              </w:rPr>
              <w:t>[DOPLNÍ DODAVATEL]</w:t>
            </w:r>
          </w:p>
        </w:tc>
        <w:tc>
          <w:tcPr>
            <w:tcW w:w="4111" w:type="dxa"/>
            <w:tcBorders>
              <w:top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highlight w:val="yellow"/>
              </w:rPr>
              <w:t>[DOPLNÍ DODAVATEL]</w:t>
            </w:r>
          </w:p>
        </w:tc>
        <w:tc>
          <w:tcPr>
            <w:tcW w:w="4111" w:type="dxa"/>
            <w:tcBorders>
              <w:top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highlight w:val="yellow"/>
              </w:rPr>
              <w:t>[DOPLNÍ DODAVATEL]</w:t>
            </w:r>
          </w:p>
        </w:tc>
        <w:tc>
          <w:tcPr>
            <w:tcW w:w="4111" w:type="dxa"/>
            <w:tcBorders>
              <w:top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highlight w:val="yellow"/>
              </w:rPr>
              <w:t>[DOPLNÍ DODAVATEL]</w:t>
            </w:r>
          </w:p>
        </w:tc>
        <w:tc>
          <w:tcPr>
            <w:tcW w:w="4111" w:type="dxa"/>
            <w:tcBorders>
              <w:top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highlight w:val="yellow"/>
              </w:rPr>
              <w:t>[DOPLNÍ DODAVATEL]</w:t>
            </w:r>
          </w:p>
        </w:tc>
        <w:tc>
          <w:tcPr>
            <w:tcW w:w="4111" w:type="dxa"/>
            <w:tcBorders>
              <w:top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highlight w:val="yellow"/>
              </w:rPr>
              <w:t>[DOPLNÍ DODAVATEL]</w:t>
            </w:r>
          </w:p>
        </w:tc>
        <w:tc>
          <w:tcPr>
            <w:tcW w:w="4111" w:type="dxa"/>
            <w:tcBorders>
              <w:top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7D7987" w:rsidRPr="007D7987" w:rsidRDefault="007D7987" w:rsidP="007D7987">
            <w:pPr>
              <w:rPr>
                <w:rFonts w:eastAsia="Verdana" w:cs="Times New Roman"/>
                <w:sz w:val="16"/>
                <w:szCs w:val="16"/>
              </w:rPr>
            </w:pPr>
            <w:r w:rsidRPr="007D7987">
              <w:rPr>
                <w:rFonts w:eastAsia="Verdana" w:cs="Times New Roman"/>
                <w:sz w:val="16"/>
                <w:szCs w:val="16"/>
                <w:highlight w:val="yellow"/>
              </w:rPr>
              <w:t>[DOPLNÍ DODAVATEL]</w:t>
            </w:r>
          </w:p>
        </w:tc>
        <w:tc>
          <w:tcPr>
            <w:tcW w:w="4111" w:type="dxa"/>
            <w:tcBorders>
              <w:top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rPr>
            </w:pPr>
            <w:r w:rsidRPr="007D7987">
              <w:rPr>
                <w:rFonts w:eastAsia="Verdana" w:cs="Times New Roman"/>
                <w:sz w:val="16"/>
                <w:szCs w:val="16"/>
                <w:highlight w:val="yellow"/>
              </w:rPr>
              <w:t>[DOPLNÍ DODAVATEL]</w:t>
            </w:r>
          </w:p>
        </w:tc>
      </w:tr>
      <w:tr w:rsidR="007D7987" w:rsidRPr="007D7987" w:rsidTr="00B555D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highlight w:val="yellow"/>
              </w:rPr>
              <w:t>[DOPLNÍ DODAVATEL]</w:t>
            </w:r>
          </w:p>
        </w:tc>
        <w:tc>
          <w:tcPr>
            <w:tcW w:w="4111" w:type="dxa"/>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bl>
    <w:p w:rsidR="007D7987" w:rsidRPr="007D7987" w:rsidRDefault="007D7987" w:rsidP="007D7987">
      <w:pPr>
        <w:spacing w:after="120" w:line="264" w:lineRule="auto"/>
        <w:ind w:left="737"/>
        <w:jc w:val="both"/>
        <w:rPr>
          <w:rFonts w:eastAsia="Verdana" w:cs="Times New Roman"/>
          <w:sz w:val="18"/>
          <w:szCs w:val="18"/>
        </w:rPr>
      </w:pPr>
    </w:p>
    <w:p w:rsidR="007D7987" w:rsidRPr="007D7987" w:rsidRDefault="007D7987" w:rsidP="007D7987">
      <w:pPr>
        <w:spacing w:after="120" w:line="264" w:lineRule="auto"/>
        <w:ind w:left="737"/>
        <w:jc w:val="both"/>
        <w:rPr>
          <w:rFonts w:eastAsia="Verdana" w:cs="Times New Roman"/>
          <w:sz w:val="18"/>
          <w:szCs w:val="18"/>
        </w:rPr>
      </w:pPr>
    </w:p>
    <w:p w:rsidR="007D7987" w:rsidRPr="007D7987" w:rsidRDefault="007D7987" w:rsidP="007D7987">
      <w:pPr>
        <w:spacing w:after="240" w:line="264" w:lineRule="auto"/>
        <w:rPr>
          <w:rFonts w:eastAsia="Verdana" w:cs="Times New Roman"/>
          <w:sz w:val="18"/>
          <w:szCs w:val="18"/>
        </w:rPr>
      </w:pPr>
      <w:r w:rsidRPr="007D7987">
        <w:rPr>
          <w:rFonts w:eastAsia="Verdana" w:cs="Times New Roman"/>
          <w:sz w:val="18"/>
          <w:szCs w:val="18"/>
        </w:rPr>
        <w:br w:type="page"/>
      </w:r>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Příloha č. 10</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rPr>
        <w:t>Vzor čestného prohlášení o výši obratu</w:t>
      </w:r>
    </w:p>
    <w:p w:rsidR="007D7987" w:rsidRPr="007D7987" w:rsidRDefault="007D7987" w:rsidP="007D7987">
      <w:pPr>
        <w:spacing w:after="120" w:line="264" w:lineRule="auto"/>
        <w:jc w:val="both"/>
        <w:rPr>
          <w:rFonts w:eastAsia="Verdana" w:cs="Times New Roman"/>
          <w:b/>
          <w:sz w:val="18"/>
          <w:szCs w:val="18"/>
        </w:rPr>
      </w:pPr>
    </w:p>
    <w:p w:rsidR="007D7987" w:rsidRPr="007D7987" w:rsidRDefault="007D7987" w:rsidP="007D7987">
      <w:pPr>
        <w:spacing w:after="120" w:line="264" w:lineRule="auto"/>
        <w:jc w:val="both"/>
        <w:rPr>
          <w:rFonts w:eastAsia="Verdana" w:cs="Times New Roman"/>
          <w:b/>
          <w:sz w:val="18"/>
          <w:szCs w:val="18"/>
        </w:rPr>
      </w:pPr>
      <w:r w:rsidRPr="007D7987">
        <w:rPr>
          <w:rFonts w:eastAsia="Verdana" w:cs="Times New Roman"/>
          <w:b/>
          <w:sz w:val="18"/>
          <w:szCs w:val="18"/>
        </w:rPr>
        <w:t>Čestné prohlášení</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obchodní firma / jméno a příjmení</w:t>
      </w:r>
      <w:r w:rsidRPr="007D7987">
        <w:rPr>
          <w:rFonts w:eastAsia="Verdana" w:cs="Times New Roman"/>
          <w:sz w:val="18"/>
          <w:szCs w:val="18"/>
          <w:vertAlign w:val="superscript"/>
        </w:rPr>
        <w:footnoteReference w:id="5"/>
      </w:r>
      <w:r w:rsidRPr="007D7987">
        <w:rPr>
          <w:rFonts w:eastAsia="Verdana" w:cs="Times New Roman"/>
          <w:sz w:val="18"/>
          <w:szCs w:val="18"/>
        </w:rPr>
        <w:t xml:space="preserve">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se sídlem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IČO: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společnost zapsaná v obchodním rejstříku vedeném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spisová značka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zastoupená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podáním nabídky čestně prohlašuje</w:t>
      </w:r>
      <w:r w:rsidRPr="007D7987">
        <w:rPr>
          <w:rFonts w:eastAsia="Verdana" w:cs="Times New Roman"/>
          <w:sz w:val="18"/>
          <w:szCs w:val="18"/>
        </w:rPr>
        <w:t>, že:</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v posledních 3 uzavřených účetních obdobích dosáhl následujícího ročního obratu ve smyslu § 78 odst. 1 zákona č. 134/2016 Sb., o zadávání veřejných zakázek, ve znění pozdějších předpisů (dále jen „</w:t>
      </w:r>
      <w:r w:rsidRPr="007D7987">
        <w:rPr>
          <w:rFonts w:eastAsia="Verdana" w:cs="Times New Roman"/>
          <w:b/>
          <w:sz w:val="18"/>
          <w:szCs w:val="18"/>
        </w:rPr>
        <w:t>Roční obrat</w:t>
      </w:r>
      <w:r w:rsidRPr="007D7987">
        <w:rPr>
          <w:rFonts w:eastAsia="Verdana" w:cs="Times New Roman"/>
          <w:sz w:val="18"/>
          <w:szCs w:val="18"/>
        </w:rPr>
        <w:t>“):</w:t>
      </w:r>
    </w:p>
    <w:tbl>
      <w:tblPr>
        <w:tblStyle w:val="Mkatabulky1"/>
        <w:tblW w:w="8874" w:type="dxa"/>
        <w:tblLayout w:type="fixed"/>
        <w:tblLook w:val="04E0" w:firstRow="1" w:lastRow="1" w:firstColumn="1" w:lastColumn="0" w:noHBand="0" w:noVBand="1"/>
      </w:tblPr>
      <w:tblGrid>
        <w:gridCol w:w="2862"/>
        <w:gridCol w:w="2004"/>
        <w:gridCol w:w="2004"/>
        <w:gridCol w:w="2004"/>
      </w:tblGrid>
      <w:tr w:rsidR="007D7987" w:rsidRPr="007D7987" w:rsidTr="007D79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7D7987" w:rsidRPr="007D7987" w:rsidRDefault="007D7987" w:rsidP="007D7987">
            <w:pPr>
              <w:rPr>
                <w:rFonts w:eastAsia="Verdana" w:cs="Times New Roman"/>
                <w:b/>
                <w:sz w:val="16"/>
                <w:szCs w:val="16"/>
              </w:rPr>
            </w:pPr>
            <w:r w:rsidRPr="007D7987">
              <w:rPr>
                <w:rFonts w:eastAsia="Verdana" w:cs="Times New Roman"/>
                <w:b/>
                <w:sz w:val="16"/>
                <w:szCs w:val="16"/>
              </w:rPr>
              <w:t>Roční obrat</w:t>
            </w:r>
          </w:p>
        </w:tc>
        <w:tc>
          <w:tcPr>
            <w:tcW w:w="2004" w:type="dxa"/>
            <w:tcBorders>
              <w:bottom w:val="single" w:sz="2" w:space="0" w:color="auto"/>
            </w:tcBorders>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 xml:space="preserve">Účetní období </w:t>
            </w:r>
            <w:r w:rsidRPr="007D7987">
              <w:rPr>
                <w:rFonts w:eastAsia="Verdana" w:cs="Times New Roman"/>
                <w:b/>
                <w:sz w:val="16"/>
                <w:szCs w:val="16"/>
              </w:rPr>
              <w:br/>
              <w:t>[od - do]</w:t>
            </w:r>
          </w:p>
        </w:tc>
        <w:tc>
          <w:tcPr>
            <w:tcW w:w="2004" w:type="dxa"/>
            <w:tcBorders>
              <w:bottom w:val="single" w:sz="2" w:space="0" w:color="auto"/>
            </w:tcBorders>
          </w:tcPr>
          <w:p w:rsidR="007D7987" w:rsidRPr="007D7987" w:rsidRDefault="007D7987" w:rsidP="007D7987">
            <w:pPr>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 xml:space="preserve">Účetní období </w:t>
            </w:r>
            <w:r w:rsidRPr="007D7987">
              <w:rPr>
                <w:rFonts w:eastAsia="Verdana" w:cs="Times New Roman"/>
                <w:b/>
                <w:sz w:val="16"/>
                <w:szCs w:val="16"/>
              </w:rPr>
              <w:br/>
              <w:t>[od - do]</w:t>
            </w:r>
          </w:p>
        </w:tc>
        <w:tc>
          <w:tcPr>
            <w:tcW w:w="2004" w:type="dxa"/>
            <w:tcBorders>
              <w:bottom w:val="single" w:sz="2" w:space="0" w:color="auto"/>
            </w:tcBorders>
          </w:tcPr>
          <w:p w:rsidR="007D7987" w:rsidRPr="007D7987" w:rsidRDefault="007D7987" w:rsidP="007D7987">
            <w:pPr>
              <w:spacing w:after="120"/>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 xml:space="preserve">Účetní období </w:t>
            </w:r>
            <w:r w:rsidRPr="007D7987">
              <w:rPr>
                <w:rFonts w:eastAsia="Verdana" w:cs="Times New Roman"/>
                <w:b/>
                <w:sz w:val="16"/>
                <w:szCs w:val="16"/>
              </w:rPr>
              <w:br/>
              <w:t>[od - do]</w:t>
            </w:r>
          </w:p>
        </w:tc>
      </w:tr>
      <w:tr w:rsidR="007D7987" w:rsidRPr="007D7987" w:rsidTr="007D7987">
        <w:tc>
          <w:tcPr>
            <w:cnfStyle w:val="001000000000" w:firstRow="0" w:lastRow="0" w:firstColumn="1" w:lastColumn="0" w:oddVBand="0" w:evenVBand="0" w:oddHBand="0" w:evenHBand="0" w:firstRowFirstColumn="0" w:firstRowLastColumn="0" w:lastRowFirstColumn="0" w:lastRowLastColumn="0"/>
            <w:tcW w:w="2862" w:type="dxa"/>
            <w:vMerge/>
          </w:tcPr>
          <w:p w:rsidR="007D7987" w:rsidRPr="007D7987" w:rsidRDefault="007D7987" w:rsidP="007D7987">
            <w:pPr>
              <w:rPr>
                <w:rFonts w:eastAsia="Verdana" w:cs="Times New Roman"/>
                <w:sz w:val="16"/>
                <w:szCs w:val="16"/>
                <w:highlight w:val="yellow"/>
              </w:rPr>
            </w:pPr>
          </w:p>
        </w:tc>
        <w:tc>
          <w:tcPr>
            <w:tcW w:w="2004" w:type="dxa"/>
            <w:tcBorders>
              <w:top w:val="single" w:sz="2" w:space="0" w:color="auto"/>
              <w:bottom w:val="single" w:sz="2" w:space="0" w:color="auto"/>
            </w:tcBorders>
            <w:shd w:val="clear" w:color="auto" w:fill="F2F2F2"/>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1.</w:t>
            </w:r>
          </w:p>
        </w:tc>
        <w:tc>
          <w:tcPr>
            <w:tcW w:w="2004" w:type="dxa"/>
            <w:tcBorders>
              <w:top w:val="single" w:sz="2" w:space="0" w:color="auto"/>
              <w:bottom w:val="single" w:sz="2" w:space="0" w:color="auto"/>
            </w:tcBorders>
            <w:shd w:val="clear" w:color="auto" w:fill="F2F2F2"/>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2.</w:t>
            </w:r>
          </w:p>
        </w:tc>
        <w:tc>
          <w:tcPr>
            <w:tcW w:w="2004" w:type="dxa"/>
            <w:tcBorders>
              <w:top w:val="single" w:sz="2" w:space="0" w:color="auto"/>
              <w:bottom w:val="single" w:sz="2" w:space="0" w:color="auto"/>
            </w:tcBorders>
            <w:shd w:val="clear" w:color="auto" w:fill="F2F2F2"/>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3.</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862" w:type="dxa"/>
          </w:tcPr>
          <w:p w:rsidR="007D7987" w:rsidRPr="007D7987" w:rsidRDefault="007D7987" w:rsidP="007D7987">
            <w:pPr>
              <w:rPr>
                <w:rFonts w:eastAsia="Verdana" w:cs="Times New Roman"/>
                <w:b/>
                <w:sz w:val="16"/>
                <w:szCs w:val="16"/>
                <w:highlight w:val="yellow"/>
              </w:rPr>
            </w:pPr>
            <w:r w:rsidRPr="007D7987">
              <w:rPr>
                <w:rFonts w:eastAsia="Verdana" w:cs="Times New Roman"/>
                <w:b/>
                <w:sz w:val="16"/>
                <w:szCs w:val="16"/>
              </w:rPr>
              <w:t>Roční obrat (v Kč)</w:t>
            </w:r>
          </w:p>
        </w:tc>
        <w:tc>
          <w:tcPr>
            <w:tcW w:w="2004" w:type="dxa"/>
            <w:tcBorders>
              <w:top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004" w:type="dxa"/>
            <w:tcBorders>
              <w:top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004" w:type="dxa"/>
            <w:tcBorders>
              <w:top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rPr>
              <w:t>Roční obrat (v EUR)*</w:t>
            </w:r>
            <w:r w:rsidRPr="007D7987">
              <w:rPr>
                <w:rFonts w:eastAsia="Verdana" w:cs="Times New Roman"/>
                <w:sz w:val="16"/>
                <w:szCs w:val="16"/>
              </w:rPr>
              <w:tab/>
            </w:r>
          </w:p>
        </w:tc>
        <w:tc>
          <w:tcPr>
            <w:tcW w:w="2004"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004"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004" w:type="dxa"/>
            <w:tcBorders>
              <w:bottom w:val="single" w:sz="2" w:space="0" w:color="auto"/>
            </w:tcBorders>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7D7987" w:rsidRPr="007D7987" w:rsidRDefault="007D7987" w:rsidP="007D7987">
            <w:pPr>
              <w:rPr>
                <w:rFonts w:eastAsia="Verdana" w:cs="Times New Roman"/>
                <w:sz w:val="16"/>
                <w:szCs w:val="16"/>
                <w:highlight w:val="yellow"/>
              </w:rPr>
            </w:pPr>
            <w:r w:rsidRPr="007D7987">
              <w:rPr>
                <w:rFonts w:eastAsia="Verdana" w:cs="Times New Roman"/>
                <w:sz w:val="16"/>
                <w:szCs w:val="16"/>
              </w:rPr>
              <w:t>Použitý směnný kurz na EUR*</w:t>
            </w:r>
          </w:p>
        </w:tc>
        <w:tc>
          <w:tcPr>
            <w:tcW w:w="2004" w:type="dxa"/>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004" w:type="dxa"/>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004" w:type="dxa"/>
            <w:tcBorders>
              <w:top w:val="single" w:sz="2" w:space="0" w:color="auto"/>
            </w:tcBorders>
            <w:shd w:val="clear" w:color="auto" w:fill="auto"/>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bl>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Roční obrat odpovídá [</w:t>
      </w:r>
      <w:r w:rsidRPr="007D7987">
        <w:rPr>
          <w:rFonts w:eastAsia="Verdana" w:cs="Times New Roman"/>
          <w:sz w:val="18"/>
          <w:szCs w:val="18"/>
          <w:highlight w:val="yellow"/>
        </w:rPr>
        <w:t>DODAVATEL UPRAVÍ DLE POTŘEBY</w:t>
      </w:r>
      <w:r w:rsidRPr="007D7987">
        <w:rPr>
          <w:rFonts w:eastAsia="Verdana" w:cs="Times New Roman"/>
          <w:sz w:val="18"/>
          <w:szCs w:val="18"/>
        </w:rPr>
        <w:t>]</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highlight w:val="yellow"/>
        </w:rPr>
        <w:t>v případě všech výše uvedených účetních období / účetního období označeného pořadovým číslem (1., 2., a/nebo 3.):</w:t>
      </w:r>
      <w:r w:rsidRPr="007D7987">
        <w:rPr>
          <w:rFonts w:eastAsia="Verdana" w:cs="Times New Roman"/>
          <w:sz w:val="18"/>
          <w:szCs w:val="18"/>
        </w:rPr>
        <w:t xml:space="preserve"> obratu dosaženému za účetní období dle § 3 odst. 2 zákona č. 563/1991 Sb., o účetnictví, neboť účetním obdobím bylo 12 bezprostředně po sobě jdoucích měsíců;</w:t>
      </w:r>
    </w:p>
    <w:p w:rsidR="007D7987" w:rsidRPr="007D7987" w:rsidRDefault="007D7987" w:rsidP="007D7987">
      <w:pPr>
        <w:tabs>
          <w:tab w:val="num" w:pos="1077"/>
        </w:tabs>
        <w:spacing w:after="120" w:line="264" w:lineRule="auto"/>
        <w:ind w:left="1077" w:hanging="340"/>
        <w:jc w:val="both"/>
        <w:rPr>
          <w:rFonts w:eastAsia="Verdana" w:cs="Times New Roman"/>
          <w:sz w:val="18"/>
          <w:szCs w:val="18"/>
        </w:rPr>
      </w:pPr>
      <w:r w:rsidRPr="007D7987">
        <w:rPr>
          <w:rFonts w:eastAsia="Verdana" w:cs="Times New Roman"/>
          <w:sz w:val="18"/>
          <w:szCs w:val="18"/>
          <w:highlight w:val="yellow"/>
        </w:rPr>
        <w:t>v případě všech výše uvedených účetních období / účetního období označeného pořadovým číslem (1., 2., a/nebo 3.)</w:t>
      </w:r>
      <w:r w:rsidRPr="007D7987">
        <w:rPr>
          <w:rFonts w:eastAsia="Verdana" w:cs="Times New Roman"/>
          <w:sz w:val="18"/>
          <w:szCs w:val="18"/>
        </w:rPr>
        <w:t xml:space="preserve"> úhrnu čistého obratu ve smyslu § 1d odst. 2 zákona č. 563/1991 Sb., o účetnictví, neboť účetní období bylo kratší nebo delší než 12 bezprostředně po sobě jdoucích měsíců.</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Výše uvedené hodnoty Ročního obratu jsou doloženy výkazy zisků a ztrát nebo obdobným dokladem podle právního řádu země sídla dodavatele v příloze k tomuto prohlášení.</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Přílohy:</w:t>
      </w:r>
      <w:r w:rsidRPr="007D7987">
        <w:rPr>
          <w:rFonts w:eastAsia="Verdana" w:cs="Times New Roman"/>
          <w:sz w:val="18"/>
          <w:szCs w:val="18"/>
        </w:rPr>
        <w:t xml:space="preserve"> výkazy zisků a ztrát nebo obdobný doklad podle právního řádu země sídla dodavatele</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br w:type="page"/>
      </w:r>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Příloha č. 11</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rPr>
        <w:t>Vzor čestného prohlášení - přehled technických zařízení</w:t>
      </w:r>
    </w:p>
    <w:p w:rsidR="007D7987" w:rsidRPr="007D7987" w:rsidRDefault="007D7987" w:rsidP="007D7987">
      <w:pPr>
        <w:spacing w:after="120" w:line="264" w:lineRule="auto"/>
        <w:jc w:val="both"/>
        <w:rPr>
          <w:rFonts w:eastAsia="Verdana" w:cs="Times New Roman"/>
          <w:b/>
          <w:sz w:val="18"/>
          <w:szCs w:val="18"/>
        </w:rPr>
      </w:pPr>
    </w:p>
    <w:p w:rsidR="007D7987" w:rsidRPr="007D7987" w:rsidRDefault="007D7987" w:rsidP="007D7987">
      <w:pPr>
        <w:spacing w:after="120" w:line="264" w:lineRule="auto"/>
        <w:jc w:val="both"/>
        <w:rPr>
          <w:rFonts w:eastAsia="Verdana" w:cs="Times New Roman"/>
          <w:b/>
          <w:sz w:val="18"/>
          <w:szCs w:val="18"/>
        </w:rPr>
      </w:pPr>
      <w:r w:rsidRPr="007D7987">
        <w:rPr>
          <w:rFonts w:eastAsia="Verdana" w:cs="Times New Roman"/>
          <w:b/>
          <w:sz w:val="18"/>
          <w:szCs w:val="18"/>
        </w:rPr>
        <w:t>Čestné prohlášení</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obchodní firma / jméno a příjmení</w:t>
      </w:r>
      <w:r w:rsidRPr="007D7987">
        <w:rPr>
          <w:rFonts w:eastAsia="Verdana" w:cs="Times New Roman"/>
          <w:sz w:val="18"/>
          <w:szCs w:val="18"/>
          <w:vertAlign w:val="superscript"/>
        </w:rPr>
        <w:footnoteReference w:id="6"/>
      </w:r>
      <w:r w:rsidRPr="007D7987">
        <w:rPr>
          <w:rFonts w:eastAsia="Verdana" w:cs="Times New Roman"/>
          <w:sz w:val="18"/>
          <w:szCs w:val="18"/>
        </w:rPr>
        <w:t xml:space="preserve">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se sídlem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IČO: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společnost zapsaná v obchodním rejstříku vedeném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spisová značka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zastoupená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podáním nabídky čestně prohlašuje</w:t>
      </w:r>
      <w:r w:rsidRPr="007D7987">
        <w:rPr>
          <w:rFonts w:eastAsia="Verdana" w:cs="Times New Roman"/>
          <w:sz w:val="18"/>
          <w:szCs w:val="18"/>
        </w:rPr>
        <w:t>, že:</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pro účely provádění stavebních prací, které jsou předmětem zadávané veřejné zakázky, disponuje následujícím technickým vybavením:</w:t>
      </w:r>
    </w:p>
    <w:tbl>
      <w:tblPr>
        <w:tblStyle w:val="Mkatabulky1"/>
        <w:tblW w:w="0" w:type="auto"/>
        <w:tblLayout w:type="fixed"/>
        <w:tblLook w:val="04E0" w:firstRow="1" w:lastRow="1" w:firstColumn="1" w:lastColumn="0" w:noHBand="0" w:noVBand="1"/>
      </w:tblPr>
      <w:tblGrid>
        <w:gridCol w:w="1749"/>
        <w:gridCol w:w="1492"/>
        <w:gridCol w:w="949"/>
        <w:gridCol w:w="992"/>
        <w:gridCol w:w="2127"/>
        <w:gridCol w:w="1551"/>
      </w:tblGrid>
      <w:tr w:rsidR="007D7987" w:rsidRPr="007D7987" w:rsidTr="007D79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dxa"/>
            <w:vMerge w:val="restart"/>
            <w:vAlign w:val="center"/>
          </w:tcPr>
          <w:p w:rsidR="007D7987" w:rsidRPr="007D7987" w:rsidRDefault="007D7987" w:rsidP="007D7987">
            <w:pPr>
              <w:jc w:val="center"/>
              <w:rPr>
                <w:rFonts w:eastAsia="Verdana" w:cs="Times New Roman"/>
                <w:b/>
                <w:sz w:val="16"/>
                <w:szCs w:val="16"/>
              </w:rPr>
            </w:pPr>
            <w:r w:rsidRPr="007D7987">
              <w:rPr>
                <w:rFonts w:eastAsia="Verdana" w:cs="Times New Roman"/>
                <w:b/>
                <w:sz w:val="16"/>
                <w:szCs w:val="16"/>
              </w:rPr>
              <w:t>POŽADOVANÉ ZAŘÍZENÍ</w:t>
            </w:r>
          </w:p>
        </w:tc>
        <w:tc>
          <w:tcPr>
            <w:tcW w:w="7111" w:type="dxa"/>
            <w:gridSpan w:val="5"/>
            <w:vAlign w:val="center"/>
          </w:tcPr>
          <w:p w:rsidR="007D7987" w:rsidRPr="007D7987" w:rsidRDefault="007D7987" w:rsidP="007D7987">
            <w:pPr>
              <w:spacing w:after="120"/>
              <w:jc w:val="center"/>
              <w:cnfStyle w:val="100000000000" w:firstRow="1"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DODAVATELEM NABÍDNUTÉ ZAŘÍZENÍ</w:t>
            </w:r>
          </w:p>
        </w:tc>
      </w:tr>
      <w:tr w:rsidR="007D7987" w:rsidRPr="007D7987" w:rsidTr="007D7987">
        <w:tc>
          <w:tcPr>
            <w:cnfStyle w:val="001000000000" w:firstRow="0" w:lastRow="0" w:firstColumn="1" w:lastColumn="0" w:oddVBand="0" w:evenVBand="0" w:oddHBand="0" w:evenHBand="0" w:firstRowFirstColumn="0" w:firstRowLastColumn="0" w:lastRowFirstColumn="0" w:lastRowLastColumn="0"/>
            <w:tcW w:w="1749" w:type="dxa"/>
            <w:vMerge/>
            <w:vAlign w:val="center"/>
          </w:tcPr>
          <w:p w:rsidR="007D7987" w:rsidRPr="007D7987" w:rsidRDefault="007D7987" w:rsidP="007D7987">
            <w:pPr>
              <w:jc w:val="center"/>
              <w:rPr>
                <w:rFonts w:eastAsia="Verdana" w:cs="Times New Roman"/>
                <w:sz w:val="16"/>
                <w:szCs w:val="16"/>
                <w:highlight w:val="yellow"/>
              </w:rPr>
            </w:pPr>
          </w:p>
        </w:tc>
        <w:tc>
          <w:tcPr>
            <w:tcW w:w="1492" w:type="dxa"/>
            <w:tcBorders>
              <w:top w:val="single" w:sz="2" w:space="0" w:color="auto"/>
              <w:bottom w:val="single" w:sz="2" w:space="0" w:color="auto"/>
            </w:tcBorders>
            <w:shd w:val="clear" w:color="auto" w:fill="F2F2F2"/>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Typ/ Model</w:t>
            </w:r>
          </w:p>
        </w:tc>
        <w:tc>
          <w:tcPr>
            <w:tcW w:w="949" w:type="dxa"/>
            <w:tcBorders>
              <w:top w:val="single" w:sz="2" w:space="0" w:color="auto"/>
              <w:bottom w:val="single" w:sz="2" w:space="0" w:color="auto"/>
            </w:tcBorders>
            <w:shd w:val="clear" w:color="auto" w:fill="F2F2F2"/>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Výrobní číslo</w:t>
            </w:r>
          </w:p>
        </w:tc>
        <w:tc>
          <w:tcPr>
            <w:tcW w:w="992" w:type="dxa"/>
            <w:tcBorders>
              <w:top w:val="single" w:sz="2" w:space="0" w:color="auto"/>
              <w:bottom w:val="single" w:sz="2" w:space="0" w:color="auto"/>
            </w:tcBorders>
            <w:shd w:val="clear" w:color="auto" w:fill="F2F2F2"/>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Rok výroby</w:t>
            </w:r>
          </w:p>
        </w:tc>
        <w:tc>
          <w:tcPr>
            <w:tcW w:w="2127" w:type="dxa"/>
            <w:tcBorders>
              <w:top w:val="single" w:sz="2" w:space="0" w:color="auto"/>
              <w:bottom w:val="single" w:sz="2" w:space="0" w:color="auto"/>
            </w:tcBorders>
            <w:shd w:val="clear" w:color="auto" w:fill="F2F2F2"/>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Technické parametry</w:t>
            </w:r>
          </w:p>
        </w:tc>
        <w:tc>
          <w:tcPr>
            <w:tcW w:w="1551" w:type="dxa"/>
            <w:tcBorders>
              <w:top w:val="single" w:sz="2" w:space="0" w:color="auto"/>
              <w:bottom w:val="single" w:sz="2" w:space="0" w:color="auto"/>
            </w:tcBorders>
            <w:shd w:val="clear" w:color="auto" w:fill="F2F2F2"/>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b/>
                <w:sz w:val="16"/>
                <w:szCs w:val="16"/>
              </w:rPr>
            </w:pPr>
            <w:r w:rsidRPr="007D7987">
              <w:rPr>
                <w:rFonts w:eastAsia="Verdana" w:cs="Times New Roman"/>
                <w:b/>
                <w:sz w:val="16"/>
                <w:szCs w:val="16"/>
              </w:rPr>
              <w:t>Vlastní (V) nebo nevlastní (N)</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1749" w:type="dxa"/>
            <w:vAlign w:val="center"/>
          </w:tcPr>
          <w:p w:rsidR="007D7987" w:rsidRPr="007D7987" w:rsidRDefault="007D7987" w:rsidP="007D7987">
            <w:pPr>
              <w:jc w:val="center"/>
              <w:rPr>
                <w:rFonts w:eastAsia="Verdana" w:cs="Times New Roman"/>
              </w:rPr>
            </w:pPr>
            <w:r w:rsidRPr="007D7987">
              <w:rPr>
                <w:rFonts w:eastAsia="Verdana" w:cs="Times New Roman"/>
                <w:sz w:val="16"/>
                <w:szCs w:val="16"/>
                <w:highlight w:val="yellow"/>
              </w:rPr>
              <w:t>[DOPLNÍ DODAVATEL]</w:t>
            </w:r>
          </w:p>
        </w:tc>
        <w:tc>
          <w:tcPr>
            <w:tcW w:w="1492" w:type="dxa"/>
            <w:tcBorders>
              <w:top w:val="single" w:sz="2" w:space="0" w:color="auto"/>
            </w:tcBorders>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949" w:type="dxa"/>
            <w:tcBorders>
              <w:top w:val="single" w:sz="2" w:space="0" w:color="auto"/>
            </w:tcBorders>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r w:rsidRPr="007D7987" w:rsidDel="001B7DCF">
              <w:rPr>
                <w:rFonts w:eastAsia="Verdana" w:cs="Times New Roman"/>
                <w:sz w:val="16"/>
                <w:szCs w:val="16"/>
                <w:highlight w:val="yellow"/>
              </w:rPr>
              <w:t xml:space="preserve"> </w:t>
            </w:r>
          </w:p>
        </w:tc>
        <w:tc>
          <w:tcPr>
            <w:tcW w:w="992" w:type="dxa"/>
            <w:tcBorders>
              <w:top w:val="single" w:sz="2" w:space="0" w:color="auto"/>
            </w:tcBorders>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127" w:type="dxa"/>
            <w:tcBorders>
              <w:top w:val="single" w:sz="2" w:space="0" w:color="auto"/>
            </w:tcBorders>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551" w:type="dxa"/>
            <w:tcBorders>
              <w:top w:val="single" w:sz="2" w:space="0" w:color="auto"/>
            </w:tcBorders>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B555DA">
        <w:tc>
          <w:tcPr>
            <w:cnfStyle w:val="001000000000" w:firstRow="0" w:lastRow="0" w:firstColumn="1" w:lastColumn="0" w:oddVBand="0" w:evenVBand="0" w:oddHBand="0" w:evenHBand="0" w:firstRowFirstColumn="0" w:firstRowLastColumn="0" w:lastRowFirstColumn="0" w:lastRowLastColumn="0"/>
            <w:tcW w:w="1749" w:type="dxa"/>
            <w:tcBorders>
              <w:bottom w:val="single" w:sz="2" w:space="0" w:color="auto"/>
            </w:tcBorders>
            <w:vAlign w:val="center"/>
          </w:tcPr>
          <w:p w:rsidR="007D7987" w:rsidRPr="007D7987" w:rsidRDefault="007D7987" w:rsidP="007D7987">
            <w:pPr>
              <w:jc w:val="center"/>
              <w:rPr>
                <w:rFonts w:eastAsia="Verdana" w:cs="Times New Roman"/>
              </w:rPr>
            </w:pPr>
            <w:r w:rsidRPr="007D7987">
              <w:rPr>
                <w:rFonts w:eastAsia="Verdana" w:cs="Times New Roman"/>
                <w:sz w:val="16"/>
                <w:szCs w:val="16"/>
                <w:highlight w:val="yellow"/>
              </w:rPr>
              <w:t>[DOPLNÍ DODAVATEL]</w:t>
            </w:r>
          </w:p>
        </w:tc>
        <w:tc>
          <w:tcPr>
            <w:tcW w:w="1492" w:type="dxa"/>
            <w:tcBorders>
              <w:bottom w:val="single" w:sz="2" w:space="0" w:color="auto"/>
            </w:tcBorders>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949" w:type="dxa"/>
            <w:tcBorders>
              <w:bottom w:val="single" w:sz="2" w:space="0" w:color="auto"/>
            </w:tcBorders>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r w:rsidRPr="007D7987" w:rsidDel="001B7DCF">
              <w:rPr>
                <w:rFonts w:eastAsia="Verdana" w:cs="Times New Roman"/>
                <w:sz w:val="16"/>
                <w:szCs w:val="16"/>
                <w:highlight w:val="yellow"/>
              </w:rPr>
              <w:t xml:space="preserve"> </w:t>
            </w:r>
          </w:p>
        </w:tc>
        <w:tc>
          <w:tcPr>
            <w:tcW w:w="992" w:type="dxa"/>
            <w:tcBorders>
              <w:bottom w:val="single" w:sz="2" w:space="0" w:color="auto"/>
            </w:tcBorders>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127" w:type="dxa"/>
            <w:tcBorders>
              <w:bottom w:val="single" w:sz="2" w:space="0" w:color="auto"/>
            </w:tcBorders>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551" w:type="dxa"/>
            <w:tcBorders>
              <w:bottom w:val="single" w:sz="2" w:space="0" w:color="auto"/>
            </w:tcBorders>
            <w:vAlign w:val="center"/>
          </w:tcPr>
          <w:p w:rsidR="007D7987" w:rsidRPr="007D7987" w:rsidRDefault="007D7987" w:rsidP="007D7987">
            <w:pPr>
              <w:jc w:val="center"/>
              <w:cnfStyle w:val="000000000000" w:firstRow="0" w:lastRow="0"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r w:rsidR="007D7987" w:rsidRPr="007D7987" w:rsidTr="007D798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dxa"/>
            <w:tcBorders>
              <w:top w:val="single" w:sz="2" w:space="0" w:color="auto"/>
            </w:tcBorders>
            <w:shd w:val="clear" w:color="auto" w:fill="auto"/>
            <w:vAlign w:val="center"/>
          </w:tcPr>
          <w:p w:rsidR="007D7987" w:rsidRPr="007D7987" w:rsidRDefault="007D7987" w:rsidP="007D7987">
            <w:pPr>
              <w:jc w:val="center"/>
              <w:rPr>
                <w:rFonts w:eastAsia="Verdana" w:cs="Times New Roman"/>
              </w:rPr>
            </w:pPr>
            <w:r w:rsidRPr="007D7987">
              <w:rPr>
                <w:rFonts w:eastAsia="Verdana" w:cs="Times New Roman"/>
                <w:sz w:val="16"/>
                <w:szCs w:val="16"/>
                <w:highlight w:val="yellow"/>
              </w:rPr>
              <w:t>[DOPLNÍ DODAVATEL]</w:t>
            </w:r>
          </w:p>
        </w:tc>
        <w:tc>
          <w:tcPr>
            <w:tcW w:w="1492" w:type="dxa"/>
            <w:tcBorders>
              <w:top w:val="single" w:sz="2" w:space="0" w:color="auto"/>
            </w:tcBorders>
            <w:shd w:val="clear" w:color="auto" w:fill="auto"/>
            <w:vAlign w:val="center"/>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949" w:type="dxa"/>
            <w:tcBorders>
              <w:top w:val="single" w:sz="2" w:space="0" w:color="auto"/>
            </w:tcBorders>
            <w:shd w:val="clear" w:color="auto" w:fill="auto"/>
            <w:vAlign w:val="center"/>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r w:rsidRPr="007D7987" w:rsidDel="001B7DCF">
              <w:rPr>
                <w:rFonts w:eastAsia="Verdana" w:cs="Times New Roman"/>
                <w:sz w:val="16"/>
                <w:szCs w:val="16"/>
                <w:highlight w:val="yellow"/>
              </w:rPr>
              <w:t xml:space="preserve"> </w:t>
            </w:r>
          </w:p>
        </w:tc>
        <w:tc>
          <w:tcPr>
            <w:tcW w:w="992" w:type="dxa"/>
            <w:tcBorders>
              <w:top w:val="single" w:sz="2" w:space="0" w:color="auto"/>
            </w:tcBorders>
            <w:vAlign w:val="center"/>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2127" w:type="dxa"/>
            <w:tcBorders>
              <w:top w:val="single" w:sz="2" w:space="0" w:color="auto"/>
            </w:tcBorders>
            <w:shd w:val="clear" w:color="auto" w:fill="auto"/>
            <w:vAlign w:val="center"/>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c>
          <w:tcPr>
            <w:tcW w:w="1551" w:type="dxa"/>
            <w:tcBorders>
              <w:top w:val="single" w:sz="2" w:space="0" w:color="auto"/>
            </w:tcBorders>
            <w:shd w:val="clear" w:color="auto" w:fill="auto"/>
            <w:vAlign w:val="center"/>
          </w:tcPr>
          <w:p w:rsidR="007D7987" w:rsidRPr="007D7987" w:rsidRDefault="007D7987" w:rsidP="007D7987">
            <w:pPr>
              <w:jc w:val="center"/>
              <w:cnfStyle w:val="010000000000" w:firstRow="0" w:lastRow="1" w:firstColumn="0" w:lastColumn="0" w:oddVBand="0" w:evenVBand="0" w:oddHBand="0" w:evenHBand="0" w:firstRowFirstColumn="0" w:firstRowLastColumn="0" w:lastRowFirstColumn="0" w:lastRowLastColumn="0"/>
              <w:rPr>
                <w:rFonts w:eastAsia="Verdana" w:cs="Times New Roman"/>
                <w:sz w:val="16"/>
                <w:szCs w:val="16"/>
                <w:highlight w:val="yellow"/>
              </w:rPr>
            </w:pPr>
            <w:r w:rsidRPr="007D7987">
              <w:rPr>
                <w:rFonts w:eastAsia="Verdana" w:cs="Times New Roman"/>
                <w:sz w:val="16"/>
                <w:szCs w:val="16"/>
                <w:highlight w:val="yellow"/>
              </w:rPr>
              <w:t>[DOPLNÍ DODAVATEL]</w:t>
            </w:r>
          </w:p>
        </w:tc>
      </w:tr>
    </w:tbl>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tabs>
          <w:tab w:val="left" w:pos="851"/>
        </w:tabs>
        <w:spacing w:after="120" w:line="264" w:lineRule="auto"/>
        <w:jc w:val="both"/>
        <w:rPr>
          <w:rFonts w:eastAsia="Verdana" w:cs="Times New Roman"/>
          <w:sz w:val="18"/>
          <w:szCs w:val="18"/>
        </w:rPr>
      </w:pPr>
      <w:r w:rsidRPr="007D7987">
        <w:rPr>
          <w:rFonts w:eastAsia="Verdana" w:cs="Times New Roman"/>
          <w:b/>
          <w:sz w:val="18"/>
          <w:szCs w:val="18"/>
        </w:rPr>
        <w:t>Přílohy</w:t>
      </w:r>
      <w:r w:rsidRPr="007D7987">
        <w:rPr>
          <w:rFonts w:eastAsia="Verdana" w:cs="Times New Roman"/>
          <w:sz w:val="18"/>
          <w:szCs w:val="18"/>
        </w:rPr>
        <w:t>:</w:t>
      </w:r>
      <w:r w:rsidRPr="007D7987">
        <w:rPr>
          <w:rFonts w:eastAsia="Verdana" w:cs="Times New Roman"/>
          <w:sz w:val="18"/>
          <w:szCs w:val="18"/>
        </w:rPr>
        <w:tab/>
        <w:t>výpis z majetkové evidence nebo smlouva (min. o smlouvě budoucí)</w:t>
      </w:r>
    </w:p>
    <w:p w:rsidR="007D7987" w:rsidRPr="007D7987" w:rsidRDefault="007D7987" w:rsidP="007D7987">
      <w:pPr>
        <w:tabs>
          <w:tab w:val="left" w:pos="851"/>
        </w:tabs>
        <w:spacing w:after="120" w:line="264" w:lineRule="auto"/>
        <w:jc w:val="both"/>
        <w:rPr>
          <w:rFonts w:eastAsia="Verdana" w:cs="Times New Roman"/>
          <w:sz w:val="18"/>
          <w:szCs w:val="18"/>
        </w:rPr>
      </w:pPr>
      <w:r w:rsidRPr="007D7987">
        <w:rPr>
          <w:rFonts w:eastAsia="Verdana" w:cs="Times New Roman"/>
          <w:sz w:val="18"/>
          <w:szCs w:val="18"/>
        </w:rPr>
        <w:tab/>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br w:type="page"/>
      </w:r>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Příloha č. 12</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lang w:eastAsia="cs-CZ"/>
        </w:rPr>
        <w:t>Čestné prohlášení ve vztahu k zakázaným dohodám</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b/>
          <w:sz w:val="18"/>
          <w:szCs w:val="18"/>
        </w:rPr>
      </w:pPr>
      <w:r w:rsidRPr="007D7987">
        <w:rPr>
          <w:rFonts w:eastAsia="Verdana" w:cs="Times New Roman"/>
          <w:b/>
          <w:sz w:val="18"/>
          <w:szCs w:val="18"/>
        </w:rPr>
        <w:t>Čestné prohlášení</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obchodní firma / jméno a příjmení</w:t>
      </w:r>
      <w:r w:rsidRPr="007D7987">
        <w:rPr>
          <w:rFonts w:eastAsia="Verdana" w:cs="Times New Roman"/>
          <w:sz w:val="18"/>
          <w:szCs w:val="18"/>
          <w:vertAlign w:val="superscript"/>
        </w:rPr>
        <w:footnoteReference w:id="7"/>
      </w:r>
      <w:r w:rsidRPr="007D7987">
        <w:rPr>
          <w:rFonts w:eastAsia="Verdana" w:cs="Times New Roman"/>
          <w:sz w:val="18"/>
          <w:szCs w:val="18"/>
        </w:rPr>
        <w:t xml:space="preserve">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se sídlem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IČO: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společnost zapsaná v obchodním rejstříku vedeném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spisová značka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zastoupená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b/>
          <w:sz w:val="18"/>
          <w:szCs w:val="18"/>
        </w:rPr>
        <w:t>podáním nabídky čestně prohlašuje</w:t>
      </w:r>
      <w:r w:rsidRPr="007D7987">
        <w:rPr>
          <w:rFonts w:eastAsia="Verdana" w:cs="Times New Roman"/>
          <w:sz w:val="18"/>
          <w:szCs w:val="18"/>
        </w:rPr>
        <w:t>, že:</w:t>
      </w:r>
    </w:p>
    <w:p w:rsidR="007D7987" w:rsidRPr="007D7987" w:rsidRDefault="007D7987" w:rsidP="007D7987">
      <w:pPr>
        <w:spacing w:after="240" w:line="264" w:lineRule="auto"/>
        <w:jc w:val="both"/>
        <w:rPr>
          <w:rFonts w:eastAsia="Verdana" w:cs="Times New Roman"/>
          <w:sz w:val="18"/>
          <w:szCs w:val="18"/>
        </w:rPr>
      </w:pPr>
      <w:r w:rsidRPr="007D7987">
        <w:rPr>
          <w:rFonts w:eastAsia="Verdana" w:cs="Times New Roman"/>
          <w:sz w:val="18"/>
          <w:szCs w:val="18"/>
        </w:rPr>
        <w:t xml:space="preserve">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rsidR="007D7987" w:rsidRPr="007D7987" w:rsidRDefault="007D7987" w:rsidP="007D7987">
      <w:pPr>
        <w:spacing w:after="240" w:line="264" w:lineRule="auto"/>
        <w:jc w:val="both"/>
        <w:rPr>
          <w:rFonts w:eastAsia="Verdana" w:cs="Times New Roman"/>
          <w:sz w:val="18"/>
          <w:szCs w:val="18"/>
        </w:rPr>
      </w:pPr>
      <w:r w:rsidRPr="007D7987">
        <w:rPr>
          <w:rFonts w:eastAsia="Verdana" w:cs="Times New Roman"/>
          <w:sz w:val="18"/>
          <w:szCs w:val="18"/>
        </w:rPr>
        <w:t>Účastník si je vědom všech právních důsledků, které pro něj mohou vyplývat z nepravdivosti zde uvedených údajů a skutečností.</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240" w:line="264" w:lineRule="auto"/>
        <w:rPr>
          <w:rFonts w:eastAsia="Verdana" w:cs="Times New Roman"/>
          <w:sz w:val="18"/>
          <w:szCs w:val="18"/>
        </w:rPr>
      </w:pPr>
      <w:r w:rsidRPr="007D7987">
        <w:rPr>
          <w:rFonts w:eastAsia="Verdana" w:cs="Times New Roman"/>
          <w:sz w:val="18"/>
          <w:szCs w:val="18"/>
        </w:rPr>
        <w:br w:type="page"/>
      </w:r>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Příloha č. 13</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lang w:eastAsia="cs-CZ"/>
        </w:rPr>
        <w:t>Čestné prohlášení o střetu zájmů</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b/>
          <w:sz w:val="18"/>
          <w:szCs w:val="18"/>
        </w:rPr>
      </w:pPr>
      <w:r w:rsidRPr="007D7987">
        <w:rPr>
          <w:rFonts w:eastAsia="Verdana" w:cs="Times New Roman"/>
          <w:b/>
          <w:sz w:val="18"/>
          <w:szCs w:val="18"/>
        </w:rPr>
        <w:t>Čestné prohlášení</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obchodní firma / jméno a příjmení</w:t>
      </w:r>
      <w:r w:rsidRPr="007D7987">
        <w:rPr>
          <w:rFonts w:eastAsia="Verdana" w:cs="Times New Roman"/>
          <w:sz w:val="18"/>
          <w:szCs w:val="18"/>
          <w:vertAlign w:val="superscript"/>
        </w:rPr>
        <w:footnoteReference w:id="8"/>
      </w:r>
      <w:r w:rsidRPr="007D7987">
        <w:rPr>
          <w:rFonts w:eastAsia="Verdana" w:cs="Times New Roman"/>
          <w:sz w:val="18"/>
          <w:szCs w:val="18"/>
        </w:rPr>
        <w:t xml:space="preserve">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se sídlem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IČO: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společnost zapsaná v obchodním rejstříku vedeném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spisová značka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zastoupená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0" w:line="240" w:lineRule="auto"/>
        <w:jc w:val="both"/>
        <w:rPr>
          <w:rFonts w:eastAsia="Times New Roman" w:cs="Times New Roman"/>
          <w:sz w:val="18"/>
          <w:szCs w:val="18"/>
          <w:lang w:eastAsia="cs-CZ"/>
        </w:rPr>
      </w:pPr>
    </w:p>
    <w:p w:rsidR="007D7987" w:rsidRPr="007D7987" w:rsidRDefault="007D7987" w:rsidP="007D7987">
      <w:pPr>
        <w:spacing w:after="240" w:line="240" w:lineRule="auto"/>
        <w:jc w:val="both"/>
        <w:rPr>
          <w:rFonts w:eastAsia="Times New Roman" w:cs="Times New Roman"/>
          <w:sz w:val="18"/>
          <w:szCs w:val="18"/>
          <w:lang w:eastAsia="cs-CZ"/>
        </w:rPr>
      </w:pPr>
      <w:r w:rsidRPr="007D7987">
        <w:rPr>
          <w:rFonts w:eastAsia="Times New Roman" w:cs="Times New Roman"/>
          <w:sz w:val="18"/>
          <w:szCs w:val="18"/>
          <w:lang w:eastAsia="cs-CZ"/>
        </w:rPr>
        <w:t xml:space="preserve">který podává </w:t>
      </w:r>
      <w:r w:rsidRPr="007D7987">
        <w:rPr>
          <w:rFonts w:eastAsia="Times New Roman" w:cs="Times New Roman"/>
          <w:sz w:val="18"/>
          <w:szCs w:val="18"/>
          <w:highlight w:val="yellow"/>
          <w:lang w:eastAsia="cs-CZ"/>
        </w:rPr>
        <w:t xml:space="preserve">nabídku do nadlimitní sektorové veřejné zakázky s názvem </w:t>
      </w:r>
      <w:bookmarkStart w:id="1" w:name="_Toc403053768"/>
      <w:r w:rsidRPr="007D7987">
        <w:rPr>
          <w:rFonts w:eastAsia="Times New Roman" w:cs="Times New Roman"/>
          <w:b/>
          <w:sz w:val="18"/>
          <w:szCs w:val="18"/>
          <w:highlight w:val="yellow"/>
          <w:lang w:eastAsia="cs-CZ"/>
        </w:rPr>
        <w:t>„</w:t>
      </w:r>
      <w:bookmarkEnd w:id="1"/>
      <w:r w:rsidRPr="007D7987">
        <w:rPr>
          <w:rFonts w:eastAsia="Times New Roman" w:cs="Times New Roman"/>
          <w:b/>
          <w:sz w:val="18"/>
          <w:szCs w:val="18"/>
          <w:highlight w:val="yellow"/>
          <w:lang w:eastAsia="cs-CZ"/>
        </w:rPr>
        <w:t>xxxxxxxxxxxxxxx“</w:t>
      </w:r>
      <w:r w:rsidRPr="007D7987">
        <w:rPr>
          <w:rFonts w:eastAsia="Times New Roman" w:cs="Times New Roman"/>
          <w:sz w:val="18"/>
          <w:szCs w:val="18"/>
          <w:highlight w:val="yellow"/>
          <w:lang w:eastAsia="cs-CZ"/>
        </w:rPr>
        <w:t>, č.j. (č.j. dokumentu zadávací dokumentace)</w:t>
      </w:r>
      <w:r w:rsidRPr="007D7987">
        <w:rPr>
          <w:rFonts w:eastAsia="Times New Roman" w:cs="Times New Roman"/>
          <w:sz w:val="18"/>
          <w:szCs w:val="18"/>
          <w:lang w:eastAsia="cs-CZ"/>
        </w:rPr>
        <w:t xml:space="preserve"> (dále jen „</w:t>
      </w:r>
      <w:r w:rsidRPr="007D7987">
        <w:rPr>
          <w:rFonts w:eastAsia="Times New Roman" w:cs="Times New Roman"/>
          <w:b/>
          <w:i/>
          <w:sz w:val="18"/>
          <w:szCs w:val="18"/>
          <w:lang w:eastAsia="cs-CZ"/>
        </w:rPr>
        <w:t>Veřejná zakázka</w:t>
      </w:r>
      <w:r w:rsidRPr="007D7987">
        <w:rPr>
          <w:rFonts w:eastAsia="Times New Roman" w:cs="Times New Roman"/>
          <w:sz w:val="18"/>
          <w:szCs w:val="18"/>
          <w:lang w:eastAsia="cs-CZ"/>
        </w:rPr>
        <w:t xml:space="preserve">“ a </w:t>
      </w:r>
      <w:r w:rsidRPr="007D7987">
        <w:rPr>
          <w:rFonts w:eastAsia="Times New Roman" w:cs="Times New Roman"/>
          <w:b/>
          <w:i/>
          <w:sz w:val="18"/>
          <w:szCs w:val="18"/>
          <w:lang w:eastAsia="cs-CZ"/>
        </w:rPr>
        <w:t>„Zadávací řízení“</w:t>
      </w:r>
      <w:r w:rsidRPr="007D7987">
        <w:rPr>
          <w:rFonts w:eastAsia="Times New Roman" w:cs="Times New Roman"/>
          <w:sz w:val="18"/>
          <w:szCs w:val="18"/>
          <w:lang w:eastAsia="cs-CZ"/>
        </w:rPr>
        <w:t>), tímto čestně prohlašuje, že:</w:t>
      </w:r>
    </w:p>
    <w:p w:rsidR="007D7987" w:rsidRPr="007D7987" w:rsidRDefault="007D7987" w:rsidP="007D7987">
      <w:pPr>
        <w:numPr>
          <w:ilvl w:val="0"/>
          <w:numId w:val="37"/>
        </w:numPr>
        <w:spacing w:after="240" w:line="240" w:lineRule="auto"/>
        <w:contextualSpacing/>
        <w:jc w:val="both"/>
        <w:rPr>
          <w:rFonts w:eastAsia="Calibri" w:cs="Times New Roman"/>
          <w:sz w:val="18"/>
          <w:szCs w:val="18"/>
        </w:rPr>
      </w:pPr>
      <w:r w:rsidRPr="007D7987">
        <w:rPr>
          <w:rFonts w:eastAsia="Calibri" w:cs="Times New Roman"/>
          <w:b/>
          <w:sz w:val="18"/>
          <w:szCs w:val="18"/>
        </w:rPr>
        <w:t>není</w:t>
      </w:r>
      <w:r w:rsidRPr="007D7987">
        <w:rPr>
          <w:rFonts w:eastAsia="Calibri" w:cs="Times New Roman"/>
          <w:sz w:val="18"/>
          <w:szCs w:val="18"/>
        </w:rPr>
        <w:t xml:space="preserve"> obchodní společností, ve které veřejný funkcionář uvedený v ust. § 2 odst. 1 písm. c) zákona č. 159/2006 Sb., o střetu zájmů, ve znění pozdějších předpisů (dále jen</w:t>
      </w:r>
      <w:r w:rsidRPr="007D7987">
        <w:rPr>
          <w:rFonts w:eastAsia="Calibri" w:cs="Times New Roman"/>
          <w:b/>
          <w:i/>
          <w:sz w:val="18"/>
          <w:szCs w:val="18"/>
        </w:rPr>
        <w:t xml:space="preserve"> „Zákon o střetu zájmů“</w:t>
      </w:r>
      <w:r w:rsidRPr="007D7987">
        <w:rPr>
          <w:rFonts w:eastAsia="Calibri" w:cs="Times New Roman"/>
          <w:sz w:val="18"/>
          <w:szCs w:val="18"/>
        </w:rPr>
        <w:t>) nebo jím ovládaná osoba vlastní podíl představující alespoň 25 % účasti společníka v obchodní společnosti, a</w:t>
      </w:r>
    </w:p>
    <w:p w:rsidR="007D7987" w:rsidRPr="007D7987" w:rsidRDefault="007D7987" w:rsidP="007D7987">
      <w:pPr>
        <w:spacing w:after="240" w:line="240" w:lineRule="auto"/>
        <w:ind w:left="720"/>
        <w:contextualSpacing/>
        <w:jc w:val="both"/>
        <w:rPr>
          <w:rFonts w:eastAsia="Calibri" w:cs="Times New Roman"/>
          <w:sz w:val="18"/>
          <w:szCs w:val="18"/>
        </w:rPr>
      </w:pPr>
    </w:p>
    <w:p w:rsidR="007D7987" w:rsidRPr="007D7987" w:rsidRDefault="007D7987" w:rsidP="007D7987">
      <w:pPr>
        <w:numPr>
          <w:ilvl w:val="0"/>
          <w:numId w:val="37"/>
        </w:numPr>
        <w:spacing w:after="240" w:line="240" w:lineRule="auto"/>
        <w:contextualSpacing/>
        <w:jc w:val="both"/>
        <w:rPr>
          <w:rFonts w:eastAsia="Calibri" w:cs="Times New Roman"/>
          <w:sz w:val="18"/>
          <w:szCs w:val="18"/>
        </w:rPr>
      </w:pPr>
      <w:r w:rsidRPr="007D7987">
        <w:rPr>
          <w:rFonts w:eastAsia="Calibri" w:cs="Times New Roman"/>
          <w:sz w:val="18"/>
          <w:szCs w:val="18"/>
        </w:rPr>
        <w:t xml:space="preserve">žádní poddodavatelé, jimiž prokazuje kvalifikaci v Zadávacím řízení, </w:t>
      </w:r>
      <w:r w:rsidRPr="007D7987">
        <w:rPr>
          <w:rFonts w:eastAsia="Calibri" w:cs="Times New Roman"/>
          <w:b/>
          <w:sz w:val="18"/>
          <w:szCs w:val="18"/>
        </w:rPr>
        <w:t>nejsou</w:t>
      </w:r>
      <w:r w:rsidRPr="007D7987">
        <w:rPr>
          <w:rFonts w:eastAsia="Calibri" w:cs="Times New Roman"/>
          <w:sz w:val="18"/>
          <w:szCs w:val="18"/>
        </w:rPr>
        <w:t xml:space="preserve"> obchodní společností, ve které veřejný funkcionář uvedený v ust. § 2 odst. 1 písm. c) Zákona o střetu zájmů nebo jím ovládaná osoba vlastní podíl představující alespoň 25</w:t>
      </w:r>
      <w:r w:rsidRPr="007D7987">
        <w:rPr>
          <w:rFonts w:eastAsia="Times New Roman" w:cs="Times New Roman"/>
          <w:sz w:val="18"/>
          <w:szCs w:val="18"/>
          <w:lang w:eastAsia="cs-CZ"/>
        </w:rPr>
        <w:t> </w:t>
      </w:r>
      <w:r w:rsidRPr="007D7987">
        <w:rPr>
          <w:rFonts w:eastAsia="Calibri" w:cs="Times New Roman"/>
          <w:sz w:val="18"/>
          <w:szCs w:val="18"/>
        </w:rPr>
        <w:t>% účasti společníka v obchodní společnosti.</w:t>
      </w:r>
    </w:p>
    <w:p w:rsidR="007D7987" w:rsidRPr="007D7987" w:rsidRDefault="007D7987" w:rsidP="007D7987">
      <w:pPr>
        <w:spacing w:after="240" w:line="240" w:lineRule="auto"/>
        <w:jc w:val="both"/>
        <w:rPr>
          <w:rFonts w:eastAsia="Calibri" w:cs="Times New Roman"/>
          <w:sz w:val="18"/>
          <w:szCs w:val="18"/>
        </w:rPr>
      </w:pPr>
      <w:r w:rsidRPr="007D7987">
        <w:rPr>
          <w:rFonts w:eastAsia="Calibri" w:cs="Times New Roman"/>
          <w:sz w:val="18"/>
          <w:szCs w:val="18"/>
        </w:rPr>
        <w:t>Účastník dále čestně prohlašuje, že dostane-li se Účastník nebo poddodavatel, jímž prokazoval kvalifikaci v Zadávacím řízení, do střetu zájmů dle § 4b Zákona o střetu zájmů, a to kdykoliv až do okamžiku ukončení Zadávacího řízení, oznámí tuto skutečnost bez zbytečného odkladu zadavateli Veřejné zakázky.</w:t>
      </w:r>
    </w:p>
    <w:p w:rsidR="007D7987" w:rsidRPr="007D7987" w:rsidRDefault="007D7987" w:rsidP="007D7987">
      <w:pPr>
        <w:spacing w:after="240" w:line="240" w:lineRule="auto"/>
        <w:jc w:val="both"/>
        <w:rPr>
          <w:rFonts w:eastAsia="Times New Roman" w:cs="Times New Roman"/>
          <w:sz w:val="18"/>
          <w:szCs w:val="18"/>
          <w:lang w:eastAsia="cs-CZ"/>
        </w:rPr>
      </w:pPr>
      <w:r w:rsidRPr="007D7987">
        <w:rPr>
          <w:rFonts w:eastAsia="Times New Roman" w:cs="Times New Roman"/>
          <w:sz w:val="18"/>
          <w:szCs w:val="18"/>
          <w:lang w:eastAsia="cs-CZ"/>
        </w:rPr>
        <w:t>Účastník si je vědom všech právních důsledků, které pro něj mohou vyplývat z nepravdivosti zde uvedených údajů a skutečností.</w:t>
      </w:r>
    </w:p>
    <w:p w:rsidR="007D7987" w:rsidRPr="007D7987" w:rsidRDefault="007D7987" w:rsidP="007D7987">
      <w:pPr>
        <w:spacing w:after="240" w:line="240" w:lineRule="auto"/>
        <w:jc w:val="both"/>
        <w:rPr>
          <w:rFonts w:eastAsia="Calibri" w:cs="Times New Roman"/>
          <w:sz w:val="18"/>
          <w:szCs w:val="18"/>
        </w:rPr>
      </w:pPr>
    </w:p>
    <w:p w:rsidR="007D7987" w:rsidRPr="007D7987" w:rsidRDefault="007D7987" w:rsidP="007D7987">
      <w:pPr>
        <w:tabs>
          <w:tab w:val="num" w:pos="360"/>
        </w:tabs>
        <w:spacing w:after="0" w:line="240" w:lineRule="auto"/>
        <w:ind w:left="360"/>
        <w:jc w:val="both"/>
        <w:rPr>
          <w:rFonts w:eastAsia="Times New Roman" w:cs="Times New Roman"/>
          <w:sz w:val="18"/>
          <w:szCs w:val="18"/>
          <w:lang w:eastAsia="cs-CZ"/>
        </w:rPr>
      </w:pPr>
    </w:p>
    <w:p w:rsidR="007D7987" w:rsidRPr="007D7987" w:rsidRDefault="007D7987" w:rsidP="007D7987">
      <w:pPr>
        <w:tabs>
          <w:tab w:val="right" w:pos="9063"/>
        </w:tabs>
        <w:spacing w:after="0" w:line="280" w:lineRule="atLeast"/>
        <w:ind w:right="7"/>
        <w:jc w:val="both"/>
        <w:outlineLvl w:val="0"/>
        <w:rPr>
          <w:rFonts w:eastAsia="Times New Roman" w:cs="Times New Roman"/>
          <w:sz w:val="18"/>
          <w:szCs w:val="18"/>
          <w:lang w:eastAsia="cs-CZ"/>
        </w:rPr>
      </w:pPr>
      <w:bookmarkStart w:id="2" w:name="_Toc102380483"/>
      <w:r w:rsidRPr="007D7987">
        <w:rPr>
          <w:rFonts w:eastAsia="Times New Roman" w:cs="Times New Roman"/>
          <w:sz w:val="18"/>
          <w:szCs w:val="18"/>
          <w:lang w:eastAsia="cs-CZ"/>
        </w:rPr>
        <w:t>V ………………….… dne ………………………</w:t>
      </w:r>
      <w:bookmarkEnd w:id="2"/>
    </w:p>
    <w:p w:rsidR="007D7987" w:rsidRPr="007D7987" w:rsidRDefault="007D7987" w:rsidP="007D7987">
      <w:pPr>
        <w:spacing w:after="240" w:line="264" w:lineRule="auto"/>
        <w:rPr>
          <w:rFonts w:eastAsia="Verdana" w:cs="Times New Roman"/>
          <w:sz w:val="18"/>
          <w:szCs w:val="18"/>
        </w:rPr>
      </w:pPr>
      <w:r w:rsidRPr="007D7987">
        <w:rPr>
          <w:rFonts w:eastAsia="Verdana" w:cs="Times New Roman"/>
          <w:sz w:val="18"/>
          <w:szCs w:val="18"/>
        </w:rPr>
        <w:br w:type="page"/>
      </w:r>
    </w:p>
    <w:p w:rsidR="007D7987" w:rsidRPr="007D7987" w:rsidRDefault="007D7987" w:rsidP="007D7987">
      <w:pPr>
        <w:spacing w:before="240" w:after="120" w:line="264" w:lineRule="auto"/>
        <w:rPr>
          <w:rFonts w:eastAsia="Verdana" w:cs="Times New Roman"/>
          <w:b/>
          <w:caps/>
          <w:sz w:val="22"/>
          <w:szCs w:val="18"/>
        </w:rPr>
      </w:pPr>
      <w:r w:rsidRPr="007D7987">
        <w:rPr>
          <w:rFonts w:eastAsia="Verdana" w:cs="Times New Roman"/>
          <w:b/>
          <w:caps/>
          <w:sz w:val="22"/>
          <w:szCs w:val="18"/>
        </w:rPr>
        <w:lastRenderedPageBreak/>
        <w:t>Příloha č. 14</w:t>
      </w:r>
    </w:p>
    <w:p w:rsidR="007D7987" w:rsidRPr="007D7987" w:rsidRDefault="007D7987" w:rsidP="007D7987">
      <w:pPr>
        <w:spacing w:before="120" w:after="120" w:line="264" w:lineRule="auto"/>
        <w:jc w:val="both"/>
        <w:rPr>
          <w:rFonts w:eastAsia="Verdana" w:cs="Times New Roman"/>
          <w:b/>
          <w:szCs w:val="20"/>
        </w:rPr>
      </w:pPr>
      <w:r w:rsidRPr="007D7987">
        <w:rPr>
          <w:rFonts w:eastAsia="Verdana" w:cs="Times New Roman"/>
          <w:b/>
          <w:szCs w:val="20"/>
          <w:lang w:eastAsia="cs-CZ"/>
        </w:rPr>
        <w:t>Čestné prohlášení o splnění podmínek v souvislosti se situací na Ukrajině</w:t>
      </w:r>
    </w:p>
    <w:p w:rsidR="007D7987" w:rsidRPr="007D7987" w:rsidRDefault="007D7987" w:rsidP="007D7987">
      <w:pPr>
        <w:spacing w:after="120" w:line="264" w:lineRule="auto"/>
        <w:jc w:val="both"/>
        <w:rPr>
          <w:rFonts w:eastAsia="Verdana" w:cs="Times New Roman"/>
          <w:sz w:val="18"/>
          <w:szCs w:val="18"/>
        </w:rPr>
      </w:pPr>
    </w:p>
    <w:p w:rsidR="007D7987" w:rsidRPr="007D7987" w:rsidRDefault="007D7987" w:rsidP="007D7987">
      <w:pPr>
        <w:spacing w:after="120" w:line="264" w:lineRule="auto"/>
        <w:jc w:val="both"/>
        <w:rPr>
          <w:rFonts w:eastAsia="Verdana" w:cs="Times New Roman"/>
          <w:b/>
          <w:sz w:val="18"/>
          <w:szCs w:val="18"/>
        </w:rPr>
      </w:pPr>
      <w:r w:rsidRPr="007D7987">
        <w:rPr>
          <w:rFonts w:eastAsia="Verdana" w:cs="Times New Roman"/>
          <w:b/>
          <w:sz w:val="18"/>
          <w:szCs w:val="18"/>
        </w:rPr>
        <w:t>Čestné prohlášení</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obchodní firma / jméno a příjmení</w:t>
      </w:r>
      <w:r w:rsidRPr="007D7987">
        <w:rPr>
          <w:rFonts w:eastAsia="Verdana" w:cs="Times New Roman"/>
          <w:sz w:val="18"/>
          <w:szCs w:val="18"/>
          <w:vertAlign w:val="superscript"/>
        </w:rPr>
        <w:footnoteReference w:id="9"/>
      </w:r>
      <w:r w:rsidRPr="007D7987">
        <w:rPr>
          <w:rFonts w:eastAsia="Verdana" w:cs="Times New Roman"/>
          <w:sz w:val="18"/>
          <w:szCs w:val="18"/>
        </w:rPr>
        <w:t xml:space="preserve">  [</w:t>
      </w:r>
      <w:r w:rsidRPr="007D7987">
        <w:rPr>
          <w:rFonts w:eastAsia="Verdana" w:cs="Times New Roman"/>
          <w:b/>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se sídlem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IČO: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společnost zapsaná v obchodním rejstříku vedeném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spisová značka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120" w:line="264" w:lineRule="auto"/>
        <w:jc w:val="both"/>
        <w:rPr>
          <w:rFonts w:eastAsia="Verdana" w:cs="Times New Roman"/>
          <w:sz w:val="18"/>
          <w:szCs w:val="18"/>
        </w:rPr>
      </w:pPr>
      <w:r w:rsidRPr="007D7987">
        <w:rPr>
          <w:rFonts w:eastAsia="Verdana" w:cs="Times New Roman"/>
          <w:sz w:val="18"/>
          <w:szCs w:val="18"/>
        </w:rPr>
        <w:t>zastoupená [</w:t>
      </w:r>
      <w:r w:rsidRPr="007D7987">
        <w:rPr>
          <w:rFonts w:eastAsia="Verdana" w:cs="Times New Roman"/>
          <w:sz w:val="18"/>
          <w:szCs w:val="18"/>
          <w:highlight w:val="yellow"/>
        </w:rPr>
        <w:t>DOPLNÍ DODAVATEL</w:t>
      </w:r>
      <w:r w:rsidRPr="007D7987">
        <w:rPr>
          <w:rFonts w:eastAsia="Verdana" w:cs="Times New Roman"/>
          <w:sz w:val="18"/>
          <w:szCs w:val="18"/>
        </w:rPr>
        <w:t>]</w:t>
      </w:r>
    </w:p>
    <w:p w:rsidR="007D7987" w:rsidRPr="007D7987" w:rsidRDefault="007D7987" w:rsidP="007D7987">
      <w:pPr>
        <w:spacing w:after="0" w:line="240" w:lineRule="auto"/>
        <w:jc w:val="both"/>
        <w:rPr>
          <w:rFonts w:eastAsia="Times New Roman" w:cs="Times New Roman"/>
          <w:sz w:val="18"/>
          <w:szCs w:val="18"/>
          <w:lang w:eastAsia="cs-CZ"/>
        </w:rPr>
      </w:pPr>
    </w:p>
    <w:p w:rsidR="007D7987" w:rsidRPr="007D7987" w:rsidRDefault="007D7987" w:rsidP="007D7987">
      <w:pPr>
        <w:spacing w:after="240" w:line="240" w:lineRule="auto"/>
        <w:jc w:val="both"/>
        <w:rPr>
          <w:rFonts w:eastAsia="Times New Roman" w:cs="Times New Roman"/>
          <w:sz w:val="18"/>
          <w:szCs w:val="18"/>
          <w:lang w:eastAsia="cs-CZ"/>
        </w:rPr>
      </w:pPr>
      <w:r w:rsidRPr="007D7987">
        <w:rPr>
          <w:rFonts w:eastAsia="Times New Roman" w:cs="Times New Roman"/>
          <w:sz w:val="18"/>
          <w:szCs w:val="18"/>
          <w:lang w:eastAsia="cs-CZ"/>
        </w:rPr>
        <w:t xml:space="preserve">který podává </w:t>
      </w:r>
      <w:r w:rsidRPr="007D7987">
        <w:rPr>
          <w:rFonts w:eastAsia="Times New Roman" w:cs="Times New Roman"/>
          <w:sz w:val="18"/>
          <w:szCs w:val="18"/>
          <w:highlight w:val="yellow"/>
          <w:lang w:eastAsia="cs-CZ"/>
        </w:rPr>
        <w:t xml:space="preserve">nabídku do nadlimitní sektorové veřejné zakázky s názvem </w:t>
      </w:r>
      <w:r w:rsidRPr="007D7987">
        <w:rPr>
          <w:rFonts w:eastAsia="Times New Roman" w:cs="Times New Roman"/>
          <w:b/>
          <w:sz w:val="18"/>
          <w:szCs w:val="18"/>
          <w:highlight w:val="yellow"/>
          <w:lang w:eastAsia="cs-CZ"/>
        </w:rPr>
        <w:t>„xxxxxxxxxxxxxxx“</w:t>
      </w:r>
      <w:r w:rsidRPr="007D7987">
        <w:rPr>
          <w:rFonts w:eastAsia="Times New Roman" w:cs="Times New Roman"/>
          <w:sz w:val="18"/>
          <w:szCs w:val="18"/>
          <w:highlight w:val="yellow"/>
          <w:lang w:eastAsia="cs-CZ"/>
        </w:rPr>
        <w:t>, č.j. (č.j. dokumentu zadávací dokumentace)</w:t>
      </w:r>
      <w:r w:rsidRPr="007D7987">
        <w:rPr>
          <w:rFonts w:eastAsia="Times New Roman" w:cs="Times New Roman"/>
          <w:sz w:val="18"/>
          <w:szCs w:val="18"/>
          <w:lang w:eastAsia="cs-CZ"/>
        </w:rPr>
        <w:t xml:space="preserve"> (dále jen „</w:t>
      </w:r>
      <w:r w:rsidRPr="007D7987">
        <w:rPr>
          <w:rFonts w:eastAsia="Times New Roman" w:cs="Times New Roman"/>
          <w:b/>
          <w:i/>
          <w:sz w:val="18"/>
          <w:szCs w:val="18"/>
          <w:lang w:eastAsia="cs-CZ"/>
        </w:rPr>
        <w:t>Veřejná zakázka</w:t>
      </w:r>
      <w:r w:rsidRPr="007D7987">
        <w:rPr>
          <w:rFonts w:eastAsia="Times New Roman" w:cs="Times New Roman"/>
          <w:sz w:val="18"/>
          <w:szCs w:val="18"/>
          <w:lang w:eastAsia="cs-CZ"/>
        </w:rPr>
        <w:t xml:space="preserve">“ a </w:t>
      </w:r>
      <w:r w:rsidRPr="007D7987">
        <w:rPr>
          <w:rFonts w:eastAsia="Times New Roman" w:cs="Times New Roman"/>
          <w:b/>
          <w:i/>
          <w:sz w:val="18"/>
          <w:szCs w:val="18"/>
          <w:lang w:eastAsia="cs-CZ"/>
        </w:rPr>
        <w:t>„Zadávací řízení“</w:t>
      </w:r>
      <w:r w:rsidRPr="007D7987">
        <w:rPr>
          <w:rFonts w:eastAsia="Times New Roman" w:cs="Times New Roman"/>
          <w:sz w:val="18"/>
          <w:szCs w:val="18"/>
          <w:lang w:eastAsia="cs-CZ"/>
        </w:rPr>
        <w:t>), tímto čestně prohlašuje, že:</w:t>
      </w:r>
    </w:p>
    <w:p w:rsidR="007D7987" w:rsidRPr="007D7987" w:rsidRDefault="007D7987" w:rsidP="007D7987">
      <w:pPr>
        <w:numPr>
          <w:ilvl w:val="0"/>
          <w:numId w:val="41"/>
        </w:numPr>
        <w:spacing w:after="240" w:line="240" w:lineRule="auto"/>
        <w:contextualSpacing/>
        <w:jc w:val="both"/>
        <w:rPr>
          <w:rFonts w:eastAsia="Calibri" w:cs="Times New Roman"/>
          <w:sz w:val="18"/>
          <w:szCs w:val="18"/>
        </w:rPr>
      </w:pPr>
      <w:r w:rsidRPr="007D7987">
        <w:rPr>
          <w:rFonts w:eastAsia="Times New Roman" w:cs="Times New Roman"/>
          <w:sz w:val="18"/>
          <w:szCs w:val="18"/>
          <w:lang w:eastAsia="cs-CZ"/>
        </w:rPr>
        <w:t xml:space="preserve">on sám jakožto dodavatel, případně dodavatelé v jeho rámci sdružení za účelem účasti v Zadávacím řízení, ani </w:t>
      </w:r>
      <w:r w:rsidRPr="007D7987">
        <w:rPr>
          <w:rFonts w:eastAsia="Verdana" w:cs="Times New Roman"/>
          <w:sz w:val="18"/>
          <w:szCs w:val="18"/>
        </w:rPr>
        <w:t>žádný z jeho poddodavatelů nebo jiných osob, jejichž způsobilost je využívána ve smyslu evropských směrnic o zadávání veřejných zakázek,</w:t>
      </w:r>
      <w:r w:rsidRPr="007D7987">
        <w:rPr>
          <w:rFonts w:eastAsia="Calibri" w:cs="Times New Roman"/>
          <w:sz w:val="18"/>
          <w:szCs w:val="18"/>
        </w:rPr>
        <w:t xml:space="preserve"> </w:t>
      </w:r>
      <w:r w:rsidRPr="007D7987">
        <w:rPr>
          <w:rFonts w:eastAsia="Calibri" w:cs="Times New Roman"/>
          <w:b/>
          <w:sz w:val="18"/>
          <w:szCs w:val="18"/>
        </w:rPr>
        <w:t>nejsou</w:t>
      </w:r>
      <w:r w:rsidRPr="007D7987">
        <w:rPr>
          <w:rFonts w:eastAsia="Calibri" w:cs="Times New Roman"/>
          <w:sz w:val="18"/>
          <w:szCs w:val="18"/>
        </w:rPr>
        <w:t xml:space="preserve"> osobami </w:t>
      </w:r>
      <w:r w:rsidRPr="007D798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7D7987">
        <w:rPr>
          <w:rFonts w:eastAsia="Calibri" w:cs="Times New Roman"/>
          <w:sz w:val="18"/>
          <w:szCs w:val="18"/>
        </w:rPr>
        <w:t xml:space="preserve">, jimž </w:t>
      </w:r>
      <w:r w:rsidRPr="007D798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7D7987">
        <w:rPr>
          <w:rFonts w:eastAsia="Calibri" w:cs="Times New Roman"/>
          <w:sz w:val="18"/>
          <w:szCs w:val="18"/>
        </w:rPr>
        <w:t>a</w:t>
      </w:r>
      <w:r w:rsidRPr="007D7987">
        <w:rPr>
          <w:rFonts w:eastAsia="Calibri" w:cs="Times New Roman"/>
          <w:sz w:val="18"/>
          <w:szCs w:val="18"/>
          <w:vertAlign w:val="superscript"/>
        </w:rPr>
        <w:footnoteReference w:id="10"/>
      </w:r>
    </w:p>
    <w:p w:rsidR="007D7987" w:rsidRPr="007D7987" w:rsidRDefault="007D7987" w:rsidP="007D7987">
      <w:pPr>
        <w:spacing w:after="240" w:line="240" w:lineRule="auto"/>
        <w:ind w:left="720"/>
        <w:contextualSpacing/>
        <w:jc w:val="both"/>
        <w:rPr>
          <w:rFonts w:eastAsia="Calibri" w:cs="Times New Roman"/>
          <w:sz w:val="18"/>
          <w:szCs w:val="18"/>
        </w:rPr>
      </w:pPr>
    </w:p>
    <w:p w:rsidR="007D7987" w:rsidRPr="007D7987" w:rsidRDefault="007D7987" w:rsidP="007D7987">
      <w:pPr>
        <w:numPr>
          <w:ilvl w:val="0"/>
          <w:numId w:val="41"/>
        </w:numPr>
        <w:spacing w:after="240" w:line="240" w:lineRule="auto"/>
        <w:contextualSpacing/>
        <w:jc w:val="both"/>
        <w:rPr>
          <w:rFonts w:eastAsia="Calibri" w:cs="Times New Roman"/>
          <w:sz w:val="18"/>
          <w:szCs w:val="18"/>
        </w:rPr>
      </w:pPr>
      <w:r w:rsidRPr="007D7987">
        <w:rPr>
          <w:rFonts w:eastAsia="Times New Roman" w:cs="Times New Roman"/>
          <w:sz w:val="18"/>
          <w:szCs w:val="18"/>
          <w:lang w:eastAsia="cs-CZ"/>
        </w:rPr>
        <w:t xml:space="preserve">on sám jakožto dodavatel, případně dodavatelé v jeho rámci sdružení za účelem účasti v Zadávacím řízení, ani </w:t>
      </w:r>
      <w:r w:rsidRPr="007D7987">
        <w:rPr>
          <w:rFonts w:eastAsia="Verdana" w:cs="Times New Roman"/>
          <w:sz w:val="18"/>
          <w:szCs w:val="18"/>
        </w:rPr>
        <w:t xml:space="preserve">žádný z jeho poddodavatelů nebo jiných osob, jejichž způsobilost je využívána ve smyslu evropských směrnic o zadávání veřejných zakázek, </w:t>
      </w:r>
      <w:r w:rsidRPr="007D7987">
        <w:rPr>
          <w:rFonts w:eastAsia="Verdana" w:cs="Times New Roman"/>
          <w:b/>
          <w:sz w:val="18"/>
          <w:szCs w:val="18"/>
        </w:rPr>
        <w:t>nejsou</w:t>
      </w:r>
      <w:r w:rsidRPr="007D7987">
        <w:rPr>
          <w:rFonts w:eastAsia="Verdana" w:cs="Times New Roman"/>
          <w:sz w:val="18"/>
          <w:szCs w:val="18"/>
        </w:rPr>
        <w:t xml:space="preserve"> osobami dle článku 2</w:t>
      </w:r>
      <w:r w:rsidRPr="007D7987">
        <w:rPr>
          <w:rFonts w:eastAsia="Verdana" w:cs="Times New Roman"/>
          <w:sz w:val="18"/>
          <w:szCs w:val="18"/>
          <w:vertAlign w:val="superscript"/>
        </w:rPr>
        <w:footnoteReference w:id="11"/>
      </w:r>
      <w:r w:rsidRPr="007D798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7D7987">
        <w:rPr>
          <w:rFonts w:eastAsia="Verdana" w:cs="Times New Roman"/>
          <w:b/>
          <w:sz w:val="18"/>
          <w:szCs w:val="18"/>
        </w:rPr>
        <w:t xml:space="preserve"> </w:t>
      </w:r>
      <w:r w:rsidRPr="007D7987">
        <w:rPr>
          <w:rFonts w:eastAsia="Verdana" w:cs="Times New Roman"/>
          <w:sz w:val="18"/>
          <w:szCs w:val="18"/>
        </w:rPr>
        <w:t>dalších prováděcích předpisů k tomuto nařízení Rady (EU) č. 269/2014 (</w:t>
      </w:r>
      <w:r w:rsidRPr="007D7987">
        <w:rPr>
          <w:rFonts w:eastAsia="Verdana" w:cs="Times New Roman"/>
          <w:b/>
          <w:sz w:val="18"/>
          <w:szCs w:val="18"/>
        </w:rPr>
        <w:t>tzv. sankční seznamy</w:t>
      </w:r>
      <w:r w:rsidRPr="007D7987">
        <w:rPr>
          <w:rFonts w:eastAsia="Verdana" w:cs="Times New Roman"/>
          <w:sz w:val="18"/>
          <w:szCs w:val="18"/>
        </w:rPr>
        <w:t>)</w:t>
      </w:r>
      <w:r w:rsidRPr="007D7987">
        <w:rPr>
          <w:rFonts w:eastAsia="Verdana" w:cs="Times New Roman"/>
          <w:sz w:val="18"/>
          <w:szCs w:val="18"/>
          <w:vertAlign w:val="superscript"/>
        </w:rPr>
        <w:footnoteReference w:id="12"/>
      </w:r>
      <w:r w:rsidRPr="007D7987">
        <w:rPr>
          <w:rFonts w:eastAsia="Calibri" w:cs="Times New Roman"/>
          <w:sz w:val="18"/>
          <w:szCs w:val="18"/>
        </w:rPr>
        <w:t>.</w:t>
      </w:r>
    </w:p>
    <w:p w:rsidR="007D7987" w:rsidRPr="007D7987" w:rsidRDefault="007D7987" w:rsidP="007D7987">
      <w:pPr>
        <w:spacing w:after="240" w:line="240" w:lineRule="auto"/>
        <w:jc w:val="both"/>
        <w:rPr>
          <w:rFonts w:eastAsia="Calibri" w:cs="Times New Roman"/>
          <w:sz w:val="18"/>
          <w:szCs w:val="18"/>
        </w:rPr>
      </w:pPr>
      <w:r w:rsidRPr="007D7987">
        <w:rPr>
          <w:rFonts w:eastAsia="Calibri" w:cs="Times New Roman"/>
          <w:sz w:val="18"/>
          <w:szCs w:val="18"/>
        </w:rPr>
        <w:lastRenderedPageBreak/>
        <w:t xml:space="preserve">Účastník dále čestně prohlašuje, že přestane-li on </w:t>
      </w:r>
      <w:r w:rsidRPr="007D7987">
        <w:rPr>
          <w:rFonts w:eastAsia="Times New Roman" w:cs="Times New Roman"/>
          <w:sz w:val="18"/>
          <w:szCs w:val="18"/>
          <w:lang w:eastAsia="cs-CZ"/>
        </w:rPr>
        <w:t>sám jakožto dodavatel, případně dodavatelé v jeho rámci sdružení za účelem účasti v Zadávacím řízení, nebo některý</w:t>
      </w:r>
      <w:r w:rsidRPr="007D7987">
        <w:rPr>
          <w:rFonts w:eastAsia="Verdana" w:cs="Times New Roman"/>
          <w:sz w:val="18"/>
          <w:szCs w:val="18"/>
        </w:rPr>
        <w:t xml:space="preserve"> z jeho poddodavatelů nebo jiných osob, jejichž způsobilost je využívána ve smyslu evropských směrnic o zadávání veřejných zakázek</w:t>
      </w:r>
      <w:r w:rsidRPr="007D7987">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7D7987">
        <w:rPr>
          <w:rFonts w:eastAsia="Calibri" w:cs="Times New Roman"/>
          <w:b/>
          <w:sz w:val="18"/>
          <w:szCs w:val="18"/>
        </w:rPr>
        <w:t xml:space="preserve">do 3 pracovních dnů </w:t>
      </w:r>
      <w:r w:rsidRPr="007D7987">
        <w:rPr>
          <w:rFonts w:eastAsia="Calibri" w:cs="Times New Roman"/>
          <w:sz w:val="18"/>
          <w:szCs w:val="18"/>
        </w:rPr>
        <w:t>ode dne, kdy přestal splňovat výše uvedené podmínky, k nimž se toto četné prohlášení vztahuje, zadavateli Veřejné zakázky.</w:t>
      </w:r>
    </w:p>
    <w:p w:rsidR="007D7987" w:rsidRPr="007D7987" w:rsidRDefault="007D7987" w:rsidP="007D7987">
      <w:pPr>
        <w:spacing w:after="240" w:line="240" w:lineRule="auto"/>
        <w:jc w:val="both"/>
        <w:rPr>
          <w:rFonts w:eastAsia="Times New Roman" w:cs="Times New Roman"/>
          <w:sz w:val="18"/>
          <w:szCs w:val="18"/>
          <w:lang w:eastAsia="cs-CZ"/>
        </w:rPr>
      </w:pPr>
      <w:r w:rsidRPr="007D7987">
        <w:rPr>
          <w:rFonts w:eastAsia="Times New Roman" w:cs="Times New Roman"/>
          <w:sz w:val="18"/>
          <w:szCs w:val="18"/>
          <w:lang w:eastAsia="cs-CZ"/>
        </w:rPr>
        <w:t>Účastník si je vědom všech právních důsledků, které pro něj mohou vyplývat z nepravdivosti zde uvedených údajů a skutečností.</w:t>
      </w:r>
    </w:p>
    <w:p w:rsidR="007D7987" w:rsidRPr="007D7987" w:rsidRDefault="007D7987" w:rsidP="007D7987">
      <w:pPr>
        <w:spacing w:after="240" w:line="240" w:lineRule="auto"/>
        <w:jc w:val="both"/>
        <w:rPr>
          <w:rFonts w:eastAsia="Calibri" w:cs="Times New Roman"/>
          <w:sz w:val="18"/>
          <w:szCs w:val="18"/>
        </w:rPr>
      </w:pPr>
    </w:p>
    <w:p w:rsidR="007D7987" w:rsidRPr="007D7987" w:rsidRDefault="007D7987" w:rsidP="007D7987">
      <w:pPr>
        <w:tabs>
          <w:tab w:val="num" w:pos="360"/>
        </w:tabs>
        <w:spacing w:after="0" w:line="240" w:lineRule="auto"/>
        <w:ind w:left="360"/>
        <w:jc w:val="both"/>
        <w:rPr>
          <w:rFonts w:eastAsia="Times New Roman" w:cs="Times New Roman"/>
          <w:sz w:val="18"/>
          <w:szCs w:val="18"/>
          <w:lang w:eastAsia="cs-CZ"/>
        </w:rPr>
      </w:pPr>
    </w:p>
    <w:p w:rsidR="007D7987" w:rsidRPr="007D7987" w:rsidRDefault="007D7987" w:rsidP="007D7987">
      <w:pPr>
        <w:tabs>
          <w:tab w:val="right" w:pos="9063"/>
        </w:tabs>
        <w:spacing w:after="0" w:line="280" w:lineRule="atLeast"/>
        <w:ind w:right="7"/>
        <w:jc w:val="both"/>
        <w:outlineLvl w:val="0"/>
        <w:rPr>
          <w:rFonts w:eastAsia="Times New Roman" w:cs="Times New Roman"/>
          <w:sz w:val="18"/>
          <w:szCs w:val="18"/>
          <w:lang w:eastAsia="cs-CZ"/>
        </w:rPr>
      </w:pPr>
      <w:r w:rsidRPr="007D7987">
        <w:rPr>
          <w:rFonts w:eastAsia="Times New Roman" w:cs="Times New Roman"/>
          <w:sz w:val="18"/>
          <w:szCs w:val="18"/>
          <w:lang w:eastAsia="cs-CZ"/>
        </w:rPr>
        <w:t>V ………………….… dne ………………………</w:t>
      </w:r>
    </w:p>
    <w:p w:rsidR="007D7987" w:rsidRPr="007D7987" w:rsidRDefault="007D7987" w:rsidP="007D7987">
      <w:pPr>
        <w:spacing w:after="120" w:line="264" w:lineRule="auto"/>
        <w:jc w:val="both"/>
        <w:rPr>
          <w:rFonts w:eastAsia="Verdana" w:cs="Times New Roman"/>
          <w:sz w:val="18"/>
          <w:szCs w:val="18"/>
        </w:rPr>
      </w:pPr>
    </w:p>
    <w:p w:rsidR="003727EC" w:rsidRDefault="003727EC"/>
    <w:sectPr w:rsidR="003727EC" w:rsidSect="00ED6360">
      <w:headerReference w:type="default" r:id="rId7"/>
      <w:footerReference w:type="default" r:id="rId8"/>
      <w:headerReference w:type="first" r:id="rId9"/>
      <w:footerReference w:type="first" r:id="rId1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987" w:rsidRDefault="007D7987" w:rsidP="007D7987">
      <w:pPr>
        <w:spacing w:after="0" w:line="240" w:lineRule="auto"/>
      </w:pPr>
      <w:r>
        <w:separator/>
      </w:r>
    </w:p>
  </w:endnote>
  <w:endnote w:type="continuationSeparator" w:id="0">
    <w:p w:rsidR="007D7987" w:rsidRDefault="007D7987" w:rsidP="007D7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25A7" w:rsidTr="00EB46E5">
      <w:tc>
        <w:tcPr>
          <w:tcW w:w="1361" w:type="dxa"/>
          <w:tcMar>
            <w:left w:w="0" w:type="dxa"/>
            <w:right w:w="0" w:type="dxa"/>
          </w:tcMar>
          <w:vAlign w:val="bottom"/>
        </w:tcPr>
        <w:p w:rsidR="008425A7" w:rsidRPr="00B8518B" w:rsidRDefault="007D7987" w:rsidP="00826B7B">
          <w:pPr>
            <w:pStyle w:val="Zpat"/>
            <w:jc w:val="right"/>
            <w:rPr>
              <w:rStyle w:val="slostrnky1"/>
            </w:rPr>
          </w:pPr>
          <w:r w:rsidRPr="00B8518B">
            <w:rPr>
              <w:rStyle w:val="slostrnky1"/>
            </w:rPr>
            <w:fldChar w:fldCharType="begin"/>
          </w:r>
          <w:r w:rsidRPr="00B8518B">
            <w:rPr>
              <w:rStyle w:val="slostrnky1"/>
            </w:rPr>
            <w:instrText xml:space="preserve">PAGE  </w:instrText>
          </w:r>
          <w:r w:rsidRPr="00B8518B">
            <w:rPr>
              <w:rStyle w:val="slostrnky1"/>
            </w:rPr>
            <w:instrText xml:space="preserve"> \* MERGEFORMAT</w:instrText>
          </w:r>
          <w:r w:rsidRPr="00B8518B">
            <w:rPr>
              <w:rStyle w:val="slostrnky1"/>
            </w:rPr>
            <w:fldChar w:fldCharType="separate"/>
          </w:r>
          <w:r>
            <w:rPr>
              <w:rStyle w:val="slostrnky1"/>
              <w:noProof/>
            </w:rPr>
            <w:t>16</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Pr>
              <w:rStyle w:val="slostrnky1"/>
              <w:noProof/>
            </w:rPr>
            <w:t>16</w:t>
          </w:r>
          <w:r w:rsidRPr="00B8518B">
            <w:rPr>
              <w:rStyle w:val="slostrnky1"/>
            </w:rPr>
            <w:fldChar w:fldCharType="end"/>
          </w:r>
        </w:p>
      </w:tc>
      <w:tc>
        <w:tcPr>
          <w:tcW w:w="284" w:type="dxa"/>
          <w:shd w:val="clear" w:color="auto" w:fill="auto"/>
          <w:tcMar>
            <w:left w:w="0" w:type="dxa"/>
            <w:right w:w="0" w:type="dxa"/>
          </w:tcMar>
        </w:tcPr>
        <w:p w:rsidR="008425A7" w:rsidRDefault="007D7987" w:rsidP="00B8518B">
          <w:pPr>
            <w:pStyle w:val="Zpat"/>
          </w:pPr>
        </w:p>
      </w:tc>
      <w:tc>
        <w:tcPr>
          <w:tcW w:w="425" w:type="dxa"/>
          <w:shd w:val="clear" w:color="auto" w:fill="auto"/>
          <w:tcMar>
            <w:left w:w="0" w:type="dxa"/>
            <w:right w:w="0" w:type="dxa"/>
          </w:tcMar>
        </w:tcPr>
        <w:p w:rsidR="008425A7" w:rsidRDefault="007D7987" w:rsidP="00B8518B">
          <w:pPr>
            <w:pStyle w:val="Zpat"/>
          </w:pPr>
        </w:p>
      </w:tc>
      <w:tc>
        <w:tcPr>
          <w:tcW w:w="8505" w:type="dxa"/>
        </w:tcPr>
        <w:p w:rsidR="008425A7" w:rsidRPr="00AB1082" w:rsidRDefault="007D7987" w:rsidP="00EB46E5">
          <w:pPr>
            <w:pStyle w:val="Zpat0"/>
          </w:pPr>
          <w:r w:rsidRPr="00AB1082">
            <w:t>„Oprava TV v úseku Stará Boleslav (mimo) – Dřísy (včetně)“</w:t>
          </w:r>
        </w:p>
        <w:p w:rsidR="008425A7" w:rsidRPr="00AB1082" w:rsidRDefault="007D7987" w:rsidP="00EB46E5">
          <w:pPr>
            <w:pStyle w:val="Zpat0"/>
          </w:pPr>
          <w:r w:rsidRPr="00AB1082">
            <w:t xml:space="preserve">Díl 1 – </w:t>
          </w:r>
          <w:r w:rsidRPr="00AB1082">
            <w:rPr>
              <w:caps/>
            </w:rPr>
            <w:t>Požadavky a podmínky pro zpracování nabídky</w:t>
          </w:r>
        </w:p>
        <w:p w:rsidR="008425A7" w:rsidRDefault="007D7987" w:rsidP="0035531B">
          <w:pPr>
            <w:pStyle w:val="Zpat0"/>
          </w:pPr>
          <w:r w:rsidRPr="00AB1082">
            <w:t xml:space="preserve">Část 2 – </w:t>
          </w:r>
          <w:r w:rsidRPr="00AB1082">
            <w:rPr>
              <w:caps/>
            </w:rPr>
            <w:t>Pokyny pro</w:t>
          </w:r>
          <w:r w:rsidRPr="0035531B">
            <w:rPr>
              <w:caps/>
            </w:rPr>
            <w:t xml:space="preserve"> dodavatele</w:t>
          </w:r>
          <w:r>
            <w:t xml:space="preserve"> – Zhotovení stavby</w:t>
          </w:r>
        </w:p>
      </w:tc>
    </w:tr>
  </w:tbl>
  <w:p w:rsidR="008425A7" w:rsidRPr="00B8518B" w:rsidRDefault="007D798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5A7" w:rsidRPr="00B8518B" w:rsidRDefault="007D7987" w:rsidP="00460660">
    <w:pPr>
      <w:pStyle w:val="Zpat"/>
      <w:rPr>
        <w:sz w:val="2"/>
        <w:szCs w:val="2"/>
      </w:rPr>
    </w:pPr>
  </w:p>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7987" w:rsidRPr="007D7987" w:rsidTr="00B555DA">
      <w:tc>
        <w:tcPr>
          <w:tcW w:w="1361" w:type="dxa"/>
          <w:tcMar>
            <w:left w:w="0" w:type="dxa"/>
            <w:right w:w="0" w:type="dxa"/>
          </w:tcMar>
          <w:vAlign w:val="bottom"/>
        </w:tcPr>
        <w:p w:rsidR="007D7987" w:rsidRPr="007D7987" w:rsidRDefault="007D7987" w:rsidP="007D7987">
          <w:pPr>
            <w:jc w:val="right"/>
            <w:rPr>
              <w:rFonts w:eastAsia="Verdana" w:cs="Times New Roman"/>
              <w:b/>
              <w:color w:val="FF5200"/>
              <w:szCs w:val="14"/>
            </w:rPr>
          </w:pPr>
          <w:r w:rsidRPr="007D7987">
            <w:rPr>
              <w:rFonts w:eastAsia="Verdana" w:cs="Times New Roman"/>
              <w:b/>
              <w:color w:val="FF5200"/>
              <w:szCs w:val="14"/>
            </w:rPr>
            <w:fldChar w:fldCharType="begin"/>
          </w:r>
          <w:r w:rsidRPr="007D7987">
            <w:rPr>
              <w:rFonts w:eastAsia="Verdana" w:cs="Times New Roman"/>
              <w:b/>
              <w:color w:val="FF5200"/>
              <w:szCs w:val="14"/>
            </w:rPr>
            <w:instrText>PAGE   \* MERGEFORMAT</w:instrText>
          </w:r>
          <w:r w:rsidRPr="007D7987">
            <w:rPr>
              <w:rFonts w:eastAsia="Verdana" w:cs="Times New Roman"/>
              <w:b/>
              <w:color w:val="FF5200"/>
              <w:szCs w:val="14"/>
            </w:rPr>
            <w:fldChar w:fldCharType="separate"/>
          </w:r>
          <w:r>
            <w:rPr>
              <w:rFonts w:eastAsia="Verdana" w:cs="Times New Roman"/>
              <w:b/>
              <w:noProof/>
              <w:color w:val="FF5200"/>
              <w:szCs w:val="14"/>
            </w:rPr>
            <w:t>1</w:t>
          </w:r>
          <w:r w:rsidRPr="007D7987">
            <w:rPr>
              <w:rFonts w:eastAsia="Verdana" w:cs="Times New Roman"/>
              <w:b/>
              <w:color w:val="FF5200"/>
              <w:szCs w:val="14"/>
            </w:rPr>
            <w:fldChar w:fldCharType="end"/>
          </w:r>
          <w:r w:rsidRPr="007D7987">
            <w:rPr>
              <w:rFonts w:eastAsia="Verdana" w:cs="Times New Roman"/>
              <w:b/>
              <w:color w:val="FF5200"/>
              <w:szCs w:val="14"/>
            </w:rPr>
            <w:t>/</w:t>
          </w:r>
          <w:r w:rsidRPr="007D7987">
            <w:rPr>
              <w:rFonts w:eastAsia="Verdana" w:cs="Times New Roman"/>
              <w:b/>
              <w:color w:val="FF5200"/>
              <w:szCs w:val="14"/>
            </w:rPr>
            <w:fldChar w:fldCharType="begin"/>
          </w:r>
          <w:r w:rsidRPr="007D7987">
            <w:rPr>
              <w:rFonts w:eastAsia="Verdana" w:cs="Times New Roman"/>
              <w:b/>
              <w:color w:val="FF5200"/>
              <w:szCs w:val="14"/>
            </w:rPr>
            <w:instrText xml:space="preserve"> NUMPAGES   \* MERGEFORMAT </w:instrText>
          </w:r>
          <w:r w:rsidRPr="007D7987">
            <w:rPr>
              <w:rFonts w:eastAsia="Verdana" w:cs="Times New Roman"/>
              <w:b/>
              <w:color w:val="FF5200"/>
              <w:szCs w:val="14"/>
            </w:rPr>
            <w:fldChar w:fldCharType="separate"/>
          </w:r>
          <w:r>
            <w:rPr>
              <w:rFonts w:eastAsia="Verdana" w:cs="Times New Roman"/>
              <w:b/>
              <w:noProof/>
              <w:color w:val="FF5200"/>
              <w:szCs w:val="14"/>
            </w:rPr>
            <w:t>16</w:t>
          </w:r>
          <w:r w:rsidRPr="007D7987">
            <w:rPr>
              <w:rFonts w:eastAsia="Verdana" w:cs="Times New Roman"/>
              <w:b/>
              <w:color w:val="FF5200"/>
              <w:szCs w:val="14"/>
            </w:rPr>
            <w:fldChar w:fldCharType="end"/>
          </w:r>
        </w:p>
      </w:tc>
      <w:tc>
        <w:tcPr>
          <w:tcW w:w="284" w:type="dxa"/>
          <w:shd w:val="clear" w:color="auto" w:fill="auto"/>
          <w:tcMar>
            <w:left w:w="0" w:type="dxa"/>
            <w:right w:w="0" w:type="dxa"/>
          </w:tcMar>
        </w:tcPr>
        <w:p w:rsidR="007D7987" w:rsidRPr="007D7987" w:rsidRDefault="007D7987" w:rsidP="007D7987">
          <w:pPr>
            <w:rPr>
              <w:rFonts w:eastAsia="Verdana" w:cs="Times New Roman"/>
              <w:sz w:val="12"/>
              <w:szCs w:val="12"/>
            </w:rPr>
          </w:pPr>
        </w:p>
      </w:tc>
      <w:tc>
        <w:tcPr>
          <w:tcW w:w="425" w:type="dxa"/>
          <w:shd w:val="clear" w:color="auto" w:fill="auto"/>
          <w:tcMar>
            <w:left w:w="0" w:type="dxa"/>
            <w:right w:w="0" w:type="dxa"/>
          </w:tcMar>
        </w:tcPr>
        <w:p w:rsidR="007D7987" w:rsidRPr="007D7987" w:rsidRDefault="007D7987" w:rsidP="007D7987">
          <w:pPr>
            <w:rPr>
              <w:rFonts w:eastAsia="Verdana" w:cs="Times New Roman"/>
              <w:sz w:val="12"/>
              <w:szCs w:val="12"/>
            </w:rPr>
          </w:pPr>
        </w:p>
      </w:tc>
      <w:tc>
        <w:tcPr>
          <w:tcW w:w="8505" w:type="dxa"/>
        </w:tcPr>
        <w:p w:rsidR="007D7987" w:rsidRDefault="007D7987" w:rsidP="007D7987">
          <w:pPr>
            <w:rPr>
              <w:rFonts w:eastAsia="Verdana" w:cs="Times New Roman"/>
              <w:sz w:val="12"/>
              <w:szCs w:val="12"/>
            </w:rPr>
          </w:pPr>
        </w:p>
        <w:p w:rsidR="007D7987" w:rsidRPr="007D7987" w:rsidRDefault="007D7987" w:rsidP="007D7987">
          <w:pPr>
            <w:jc w:val="right"/>
            <w:rPr>
              <w:rFonts w:eastAsia="Verdana" w:cs="Times New Roman"/>
              <w:sz w:val="12"/>
              <w:szCs w:val="12"/>
            </w:rPr>
          </w:pPr>
          <w:r>
            <w:rPr>
              <w:rFonts w:eastAsia="Verdana" w:cs="Times New Roman"/>
              <w:sz w:val="12"/>
              <w:szCs w:val="12"/>
            </w:rPr>
            <w:t>„</w:t>
          </w:r>
          <w:r w:rsidRPr="007D7987">
            <w:rPr>
              <w:rFonts w:eastAsia="Verdana" w:cs="Times New Roman"/>
              <w:sz w:val="12"/>
              <w:szCs w:val="12"/>
            </w:rPr>
            <w:t>Oprava TV v úseku Stará Boleslav (mimo) – Dřísy (včetně)“</w:t>
          </w:r>
        </w:p>
        <w:p w:rsidR="007D7987" w:rsidRPr="007D7987" w:rsidRDefault="007D7987" w:rsidP="007D7987">
          <w:pPr>
            <w:jc w:val="right"/>
            <w:rPr>
              <w:rFonts w:eastAsia="Verdana" w:cs="Times New Roman"/>
              <w:sz w:val="12"/>
              <w:szCs w:val="12"/>
            </w:rPr>
          </w:pPr>
          <w:r w:rsidRPr="007D7987">
            <w:rPr>
              <w:rFonts w:eastAsia="Verdana" w:cs="Times New Roman"/>
              <w:sz w:val="12"/>
              <w:szCs w:val="12"/>
            </w:rPr>
            <w:t xml:space="preserve">Díl 1 – </w:t>
          </w:r>
          <w:r w:rsidRPr="007D7987">
            <w:rPr>
              <w:rFonts w:eastAsia="Verdana" w:cs="Times New Roman"/>
              <w:caps/>
              <w:sz w:val="12"/>
              <w:szCs w:val="12"/>
            </w:rPr>
            <w:t>Požadavky a podmínky pro zpracování nabídky</w:t>
          </w:r>
        </w:p>
        <w:p w:rsidR="007D7987" w:rsidRPr="007D7987" w:rsidRDefault="007D7987" w:rsidP="007D7987">
          <w:pPr>
            <w:jc w:val="right"/>
            <w:rPr>
              <w:rFonts w:eastAsia="Verdana" w:cs="Times New Roman"/>
              <w:sz w:val="12"/>
              <w:szCs w:val="12"/>
            </w:rPr>
          </w:pPr>
          <w:r w:rsidRPr="007D7987">
            <w:rPr>
              <w:rFonts w:eastAsia="Verdana" w:cs="Times New Roman"/>
              <w:sz w:val="12"/>
              <w:szCs w:val="12"/>
            </w:rPr>
            <w:t xml:space="preserve">Část 2 – </w:t>
          </w:r>
          <w:r w:rsidRPr="007D7987">
            <w:rPr>
              <w:rFonts w:eastAsia="Verdana" w:cs="Times New Roman"/>
              <w:caps/>
              <w:sz w:val="12"/>
              <w:szCs w:val="12"/>
            </w:rPr>
            <w:t>Pokyny pro dodavatele</w:t>
          </w:r>
          <w:r w:rsidRPr="007D7987">
            <w:rPr>
              <w:rFonts w:eastAsia="Verdana" w:cs="Times New Roman"/>
              <w:sz w:val="12"/>
              <w:szCs w:val="12"/>
            </w:rPr>
            <w:t xml:space="preserve"> – Zhotovení stavby</w:t>
          </w:r>
        </w:p>
      </w:tc>
    </w:tr>
  </w:tbl>
  <w:p w:rsidR="008425A7" w:rsidRPr="007D7987" w:rsidRDefault="007D7987" w:rsidP="00D91916">
    <w:pPr>
      <w:pStyle w:val="Zpat"/>
      <w:jc w:val="center"/>
      <w:rPr>
        <w:rFonts w:cs="Calibri"/>
        <w:szCs w:val="12"/>
      </w:rPr>
    </w:pPr>
    <w:r w:rsidRPr="007D7987">
      <w:rPr>
        <w:rFonts w:cs="Calibri"/>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987" w:rsidRDefault="007D7987" w:rsidP="007D7987">
      <w:pPr>
        <w:spacing w:after="0" w:line="240" w:lineRule="auto"/>
      </w:pPr>
      <w:r>
        <w:separator/>
      </w:r>
    </w:p>
  </w:footnote>
  <w:footnote w:type="continuationSeparator" w:id="0">
    <w:p w:rsidR="007D7987" w:rsidRDefault="007D7987" w:rsidP="007D7987">
      <w:pPr>
        <w:spacing w:after="0" w:line="240" w:lineRule="auto"/>
      </w:pPr>
      <w:r>
        <w:continuationSeparator/>
      </w:r>
    </w:p>
  </w:footnote>
  <w:footnote w:id="1">
    <w:p w:rsidR="007D7987" w:rsidRDefault="007D7987" w:rsidP="007D7987">
      <w:pPr>
        <w:pStyle w:val="Textpoznpodarou"/>
      </w:pPr>
      <w:r>
        <w:rPr>
          <w:rStyle w:val="Znakapoznpodarou"/>
        </w:rPr>
        <w:footnoteRef/>
      </w:r>
      <w:r>
        <w:t xml:space="preserve"> </w:t>
      </w:r>
      <w:r w:rsidRPr="00307641">
        <w:t>V případě další praxe dodavatel</w:t>
      </w:r>
      <w:r w:rsidRPr="00F023B9">
        <w:t xml:space="preserve"> opakuje tabulku nebo</w:t>
      </w:r>
      <w:r w:rsidRPr="00307641">
        <w:t xml:space="preserve"> doplní další řádky.</w:t>
      </w:r>
    </w:p>
  </w:footnote>
  <w:footnote w:id="2">
    <w:p w:rsidR="007D7987" w:rsidRDefault="007D7987" w:rsidP="007D7987">
      <w:pPr>
        <w:pStyle w:val="Textpoznpodarou"/>
      </w:pPr>
      <w:r>
        <w:rPr>
          <w:rStyle w:val="Znakapoznpodarou"/>
        </w:rPr>
        <w:footnoteRef/>
      </w:r>
      <w:r>
        <w:t xml:space="preserve"> </w:t>
      </w:r>
      <w:r w:rsidRPr="00307641">
        <w:t xml:space="preserve">V případě další zkušenosti dodavatel </w:t>
      </w:r>
      <w:r w:rsidRPr="00F023B9">
        <w:t xml:space="preserve">opakuje tabulku nebo </w:t>
      </w:r>
      <w:r w:rsidRPr="00307641">
        <w:t>doplní další řádky.</w:t>
      </w:r>
    </w:p>
  </w:footnote>
  <w:footnote w:id="3">
    <w:p w:rsidR="007D7987" w:rsidRDefault="007D7987" w:rsidP="007D79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7D7987" w:rsidRDefault="007D7987" w:rsidP="007D79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rsidR="007D7987" w:rsidRDefault="007D7987" w:rsidP="007D7987">
      <w:pPr>
        <w:pStyle w:val="Textpoznpodarou"/>
      </w:pPr>
      <w:r>
        <w:rPr>
          <w:rStyle w:val="Znakapoznpodarou"/>
        </w:rPr>
        <w:footnoteRef/>
      </w:r>
      <w:r>
        <w:t xml:space="preserve"> </w:t>
      </w:r>
      <w:r w:rsidRPr="007E2234">
        <w:t>Identifikační údaje doplní dodavatel dle skutečnosti, zda se jedná o fyzickou či právnickou osobu.</w:t>
      </w:r>
    </w:p>
    <w:p w:rsidR="007D7987" w:rsidRDefault="007D7987" w:rsidP="007D7987">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6">
    <w:p w:rsidR="007D7987" w:rsidRDefault="007D7987" w:rsidP="007D798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rsidR="007D7987" w:rsidRDefault="007D7987" w:rsidP="007D798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8">
    <w:p w:rsidR="007D7987" w:rsidRDefault="007D7987" w:rsidP="007D798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rsidR="007D7987" w:rsidRDefault="007D7987" w:rsidP="007D798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rsidR="007D7987" w:rsidRPr="00545EB9" w:rsidRDefault="007D7987" w:rsidP="007D798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7D7987" w:rsidRPr="00545EB9" w:rsidRDefault="007D7987" w:rsidP="007D7987">
      <w:pPr>
        <w:pStyle w:val="Textpoznpodarou"/>
        <w:jc w:val="both"/>
        <w:rPr>
          <w:rFonts w:ascii="Calibri" w:hAnsi="Calibri" w:cs="Calibri"/>
          <w:sz w:val="16"/>
          <w:szCs w:val="16"/>
        </w:rPr>
      </w:pPr>
      <w:r w:rsidRPr="00545EB9">
        <w:rPr>
          <w:rFonts w:ascii="Calibri" w:hAnsi="Calibri" w:cs="Calibri"/>
          <w:sz w:val="16"/>
          <w:szCs w:val="16"/>
        </w:rPr>
        <w:t>a.</w:t>
      </w:r>
      <w:r w:rsidRPr="00545EB9">
        <w:rPr>
          <w:rFonts w:ascii="Calibri" w:hAnsi="Calibri" w:cs="Calibri"/>
          <w:sz w:val="16"/>
          <w:szCs w:val="16"/>
        </w:rPr>
        <w:tab/>
        <w:t>jakémukoli ruskému státnímu příslušníkovi, fyzické či právnické osobě nebo subjektu či orgánu se sídlem v Rusku,</w:t>
      </w:r>
    </w:p>
    <w:p w:rsidR="007D7987" w:rsidRPr="00545EB9" w:rsidRDefault="007D7987" w:rsidP="007D7987">
      <w:pPr>
        <w:pStyle w:val="Textpoznpodarou"/>
        <w:jc w:val="both"/>
        <w:rPr>
          <w:rFonts w:ascii="Calibri" w:hAnsi="Calibri" w:cs="Calibri"/>
          <w:sz w:val="16"/>
          <w:szCs w:val="16"/>
        </w:rPr>
      </w:pPr>
      <w:r w:rsidRPr="00545EB9">
        <w:rPr>
          <w:rFonts w:ascii="Calibri" w:hAnsi="Calibri" w:cs="Calibri"/>
          <w:sz w:val="16"/>
          <w:szCs w:val="16"/>
        </w:rPr>
        <w:t>b.</w:t>
      </w:r>
      <w:r w:rsidRPr="00545EB9">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7D7987" w:rsidRPr="00545EB9" w:rsidRDefault="007D7987" w:rsidP="007D7987">
      <w:pPr>
        <w:pStyle w:val="Textpoznpodarou"/>
        <w:jc w:val="both"/>
        <w:rPr>
          <w:rFonts w:ascii="Calibri" w:hAnsi="Calibri" w:cs="Calibri"/>
          <w:sz w:val="16"/>
          <w:szCs w:val="16"/>
        </w:rPr>
      </w:pPr>
      <w:r w:rsidRPr="00545EB9">
        <w:rPr>
          <w:rFonts w:ascii="Calibri" w:hAnsi="Calibri" w:cs="Calibri"/>
          <w:sz w:val="16"/>
          <w:szCs w:val="16"/>
        </w:rPr>
        <w:t>c.</w:t>
      </w:r>
      <w:r w:rsidRPr="00545EB9">
        <w:rPr>
          <w:rFonts w:ascii="Calibri" w:hAnsi="Calibri" w:cs="Calibri"/>
          <w:sz w:val="16"/>
          <w:szCs w:val="16"/>
        </w:rPr>
        <w:tab/>
        <w:t>fyzické nebo právnické osobě, subjektu nebo orgánu, které jednají jménem nebo na pokyn některého ze subjektů uvedených v písmeni a) nebo b) tohoto odstavce,</w:t>
      </w:r>
    </w:p>
    <w:p w:rsidR="007D7987" w:rsidRPr="00545EB9" w:rsidRDefault="007D7987" w:rsidP="007D7987">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1">
    <w:p w:rsidR="007D7987" w:rsidRPr="00545EB9" w:rsidRDefault="007D7987" w:rsidP="007D798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rsidR="007D7987" w:rsidRPr="00EB54C9" w:rsidRDefault="007D7987" w:rsidP="007D798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 Prováděcí nařízení Rady (EU) 2022/581 ze dne 8. dubna 2022, kterým se provádí </w:t>
      </w:r>
      <w:hyperlink r:id="rId1"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25A7" w:rsidTr="00C02D0A">
      <w:trPr>
        <w:trHeight w:hRule="exact" w:val="454"/>
      </w:trPr>
      <w:tc>
        <w:tcPr>
          <w:tcW w:w="1361" w:type="dxa"/>
          <w:tcMar>
            <w:top w:w="57" w:type="dxa"/>
            <w:left w:w="0" w:type="dxa"/>
            <w:right w:w="0" w:type="dxa"/>
          </w:tcMar>
        </w:tcPr>
        <w:p w:rsidR="008425A7" w:rsidRPr="00B8518B" w:rsidRDefault="007D7987" w:rsidP="00523EA7">
          <w:pPr>
            <w:pStyle w:val="Zpat"/>
            <w:rPr>
              <w:rStyle w:val="slostrnky1"/>
            </w:rPr>
          </w:pPr>
        </w:p>
      </w:tc>
      <w:tc>
        <w:tcPr>
          <w:tcW w:w="3458" w:type="dxa"/>
          <w:shd w:val="clear" w:color="auto" w:fill="auto"/>
          <w:tcMar>
            <w:top w:w="57" w:type="dxa"/>
            <w:left w:w="0" w:type="dxa"/>
            <w:right w:w="0" w:type="dxa"/>
          </w:tcMar>
        </w:tcPr>
        <w:p w:rsidR="008425A7" w:rsidRDefault="007D7987" w:rsidP="00523EA7">
          <w:pPr>
            <w:pStyle w:val="Zpat"/>
          </w:pPr>
        </w:p>
      </w:tc>
      <w:tc>
        <w:tcPr>
          <w:tcW w:w="5698" w:type="dxa"/>
          <w:shd w:val="clear" w:color="auto" w:fill="auto"/>
          <w:tcMar>
            <w:top w:w="57" w:type="dxa"/>
            <w:left w:w="0" w:type="dxa"/>
            <w:right w:w="0" w:type="dxa"/>
          </w:tcMar>
        </w:tcPr>
        <w:p w:rsidR="008425A7" w:rsidRPr="00D6163D" w:rsidRDefault="007D7987" w:rsidP="00D6163D">
          <w:pPr>
            <w:pStyle w:val="Druhdokumentu"/>
          </w:pPr>
        </w:p>
      </w:tc>
    </w:tr>
  </w:tbl>
  <w:p w:rsidR="008425A7" w:rsidRPr="00D6163D" w:rsidRDefault="007D798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522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75"/>
      <w:gridCol w:w="3748"/>
    </w:tblGrid>
    <w:tr w:rsidR="007D7987" w:rsidTr="007D7987">
      <w:trPr>
        <w:trHeight w:hRule="exact" w:val="257"/>
      </w:trPr>
      <w:tc>
        <w:tcPr>
          <w:tcW w:w="1475" w:type="dxa"/>
          <w:tcMar>
            <w:left w:w="0" w:type="dxa"/>
            <w:right w:w="0" w:type="dxa"/>
          </w:tcMar>
        </w:tcPr>
        <w:p w:rsidR="007D7987" w:rsidRPr="00B8518B" w:rsidRDefault="007D7987" w:rsidP="00FC6389">
          <w:pPr>
            <w:pStyle w:val="Zpat"/>
            <w:rPr>
              <w:rStyle w:val="slostrnky1"/>
            </w:rPr>
          </w:pPr>
        </w:p>
      </w:tc>
      <w:tc>
        <w:tcPr>
          <w:tcW w:w="3748" w:type="dxa"/>
          <w:shd w:val="clear" w:color="auto" w:fill="auto"/>
          <w:tcMar>
            <w:left w:w="0" w:type="dxa"/>
            <w:right w:w="0" w:type="dxa"/>
          </w:tcMar>
        </w:tcPr>
        <w:p w:rsidR="007D7987" w:rsidRDefault="007D7987" w:rsidP="00FC6389">
          <w:pPr>
            <w:pStyle w:val="Zpat"/>
          </w:pPr>
        </w:p>
      </w:tc>
    </w:tr>
    <w:tr w:rsidR="007D7987" w:rsidTr="007D7987">
      <w:trPr>
        <w:trHeight w:hRule="exact" w:val="257"/>
      </w:trPr>
      <w:tc>
        <w:tcPr>
          <w:tcW w:w="1475" w:type="dxa"/>
          <w:tcMar>
            <w:left w:w="0" w:type="dxa"/>
            <w:right w:w="0" w:type="dxa"/>
          </w:tcMar>
        </w:tcPr>
        <w:p w:rsidR="007D7987" w:rsidRPr="00B8518B" w:rsidRDefault="007D7987" w:rsidP="00FC6389">
          <w:pPr>
            <w:pStyle w:val="Zpat"/>
            <w:rPr>
              <w:rStyle w:val="slostrnky1"/>
            </w:rPr>
          </w:pPr>
        </w:p>
      </w:tc>
      <w:tc>
        <w:tcPr>
          <w:tcW w:w="3748" w:type="dxa"/>
          <w:shd w:val="clear" w:color="auto" w:fill="auto"/>
          <w:tcMar>
            <w:left w:w="0" w:type="dxa"/>
            <w:right w:w="0" w:type="dxa"/>
          </w:tcMar>
        </w:tcPr>
        <w:p w:rsidR="007D7987" w:rsidRDefault="007D7987" w:rsidP="00FC6389">
          <w:pPr>
            <w:pStyle w:val="Zpat"/>
          </w:pPr>
        </w:p>
      </w:tc>
    </w:tr>
  </w:tbl>
  <w:p w:rsidR="008425A7" w:rsidRPr="00D6163D" w:rsidRDefault="007D7987" w:rsidP="00FC6389">
    <w:pPr>
      <w:pStyle w:val="Zhlav"/>
      <w:rPr>
        <w:sz w:val="8"/>
        <w:szCs w:val="8"/>
      </w:rPr>
    </w:pPr>
  </w:p>
  <w:p w:rsidR="008425A7" w:rsidRPr="00460660" w:rsidRDefault="007D798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2AB3"/>
    <w:multiLevelType w:val="hybridMultilevel"/>
    <w:tmpl w:val="F904CF7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2A11375"/>
    <w:multiLevelType w:val="multilevel"/>
    <w:tmpl w:val="C49C28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FB2C4C"/>
    <w:multiLevelType w:val="hybridMultilevel"/>
    <w:tmpl w:val="CD54A30E"/>
    <w:lvl w:ilvl="0" w:tplc="50AC40D6">
      <w:start w:val="1"/>
      <w:numFmt w:val="decimal"/>
      <w:lvlText w:val="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083FD7"/>
    <w:multiLevelType w:val="hybridMultilevel"/>
    <w:tmpl w:val="A254E0E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4"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6095031B"/>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E446AD"/>
    <w:multiLevelType w:val="hybridMultilevel"/>
    <w:tmpl w:val="596E3BF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B854D3"/>
    <w:multiLevelType w:val="hybridMultilevel"/>
    <w:tmpl w:val="B76096B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15:restartNumberingAfterBreak="0">
    <w:nsid w:val="732526CC"/>
    <w:multiLevelType w:val="hybridMultilevel"/>
    <w:tmpl w:val="F104EC18"/>
    <w:lvl w:ilvl="0" w:tplc="722EC8AC">
      <w:start w:val="1"/>
      <w:numFmt w:val="bullet"/>
      <w:lvlText w:val="-"/>
      <w:lvlJc w:val="left"/>
      <w:pPr>
        <w:ind w:left="1797" w:hanging="360"/>
      </w:pPr>
      <w:rPr>
        <w:rFonts w:ascii="Calibri" w:eastAsia="Times New Roman" w:hAnsi="Calibri"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5E05527"/>
    <w:multiLevelType w:val="hybridMultilevel"/>
    <w:tmpl w:val="2152B81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21"/>
  </w:num>
  <w:num w:numId="4">
    <w:abstractNumId w:val="5"/>
  </w:num>
  <w:num w:numId="5">
    <w:abstractNumId w:val="1"/>
  </w:num>
  <w:num w:numId="6">
    <w:abstractNumId w:val="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8"/>
  </w:num>
  <w:num w:numId="25">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4"/>
  </w:num>
  <w:num w:numId="36">
    <w:abstractNumId w:val="11"/>
  </w:num>
  <w:num w:numId="37">
    <w:abstractNumId w:val="4"/>
  </w:num>
  <w:num w:numId="38">
    <w:abstractNumId w:val="13"/>
  </w:num>
  <w:num w:numId="39">
    <w:abstractNumId w:val="3"/>
  </w:num>
  <w:num w:numId="40">
    <w:abstractNumId w:val="16"/>
  </w:num>
  <w:num w:numId="41">
    <w:abstractNumId w:val="8"/>
  </w:num>
  <w:num w:numId="42">
    <w:abstractNumId w:val="22"/>
  </w:num>
  <w:num w:numId="43">
    <w:abstractNumId w:val="19"/>
  </w:num>
  <w:num w:numId="44">
    <w:abstractNumId w:val="7"/>
  </w:num>
  <w:num w:numId="45">
    <w:abstractNumId w:val="17"/>
  </w:num>
  <w:num w:numId="46">
    <w:abstractNumId w:val="20"/>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987"/>
    <w:rsid w:val="00127826"/>
    <w:rsid w:val="003727EC"/>
    <w:rsid w:val="007D7987"/>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8DD10"/>
  <w15:chartTrackingRefBased/>
  <w15:docId w15:val="{14F57233-D887-4A51-9D2A-560854828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aliases w:val="Podkapitola základní kapitoly"/>
    <w:basedOn w:val="Normln"/>
    <w:next w:val="Normln"/>
    <w:link w:val="Nadpis2Char"/>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aliases w:val="Podkapitola základní kapitoly Char"/>
    <w:basedOn w:val="Standardnpsmoodstavce"/>
    <w:link w:val="Nadpis2"/>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7D7987"/>
  </w:style>
  <w:style w:type="paragraph" w:styleId="Zhlav">
    <w:name w:val="header"/>
    <w:aliases w:val="záhlaví,Záhlaví - Soukup"/>
    <w:basedOn w:val="Normln"/>
    <w:link w:val="ZhlavChar"/>
    <w:uiPriority w:val="99"/>
    <w:unhideWhenUsed/>
    <w:rsid w:val="007D7987"/>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uiPriority w:val="99"/>
    <w:rsid w:val="007D7987"/>
    <w:rPr>
      <w:sz w:val="18"/>
      <w:szCs w:val="18"/>
    </w:rPr>
  </w:style>
  <w:style w:type="paragraph" w:styleId="Zpat">
    <w:name w:val="footer"/>
    <w:basedOn w:val="Normln"/>
    <w:link w:val="ZpatChar"/>
    <w:uiPriority w:val="99"/>
    <w:unhideWhenUsed/>
    <w:rsid w:val="007D7987"/>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7D7987"/>
    <w:rPr>
      <w:sz w:val="12"/>
      <w:szCs w:val="18"/>
    </w:rPr>
  </w:style>
  <w:style w:type="character" w:styleId="Siln">
    <w:name w:val="Strong"/>
    <w:basedOn w:val="Standardnpsmoodstavce"/>
    <w:uiPriority w:val="22"/>
    <w:qFormat/>
    <w:rsid w:val="007D7987"/>
    <w:rPr>
      <w:b/>
      <w:bCs/>
    </w:rPr>
  </w:style>
  <w:style w:type="character" w:customStyle="1" w:styleId="Zdraznnintenzivn1">
    <w:name w:val="Zdůraznění – intenzivní1"/>
    <w:basedOn w:val="Standardnpsmoodstavce"/>
    <w:uiPriority w:val="10"/>
    <w:qFormat/>
    <w:rsid w:val="007D7987"/>
    <w:rPr>
      <w:b/>
      <w:i w:val="0"/>
      <w:iCs/>
      <w:color w:val="00A1E0"/>
    </w:rPr>
  </w:style>
  <w:style w:type="character" w:styleId="Zdraznn">
    <w:name w:val="Emphasis"/>
    <w:basedOn w:val="Standardnpsmoodstavce"/>
    <w:qFormat/>
    <w:rsid w:val="007D7987"/>
  </w:style>
  <w:style w:type="character" w:customStyle="1" w:styleId="slostrnky1">
    <w:name w:val="Číslo stránky1"/>
    <w:basedOn w:val="Standardnpsmoodstavce"/>
    <w:uiPriority w:val="99"/>
    <w:unhideWhenUsed/>
    <w:rsid w:val="007D7987"/>
    <w:rPr>
      <w:b/>
      <w:color w:val="FF5200"/>
      <w:sz w:val="14"/>
    </w:rPr>
  </w:style>
  <w:style w:type="paragraph" w:styleId="Textpoznpodarou">
    <w:name w:val="footnote text"/>
    <w:basedOn w:val="Normln"/>
    <w:link w:val="TextpoznpodarouChar"/>
    <w:semiHidden/>
    <w:unhideWhenUsed/>
    <w:rsid w:val="007D7987"/>
    <w:pPr>
      <w:spacing w:after="0" w:line="240" w:lineRule="auto"/>
    </w:pPr>
    <w:rPr>
      <w:sz w:val="14"/>
      <w:szCs w:val="20"/>
    </w:rPr>
  </w:style>
  <w:style w:type="character" w:customStyle="1" w:styleId="TextpoznpodarouChar">
    <w:name w:val="Text pozn. pod čarou Char"/>
    <w:basedOn w:val="Standardnpsmoodstavce"/>
    <w:link w:val="Textpoznpodarou"/>
    <w:semiHidden/>
    <w:rsid w:val="007D7987"/>
    <w:rPr>
      <w:sz w:val="14"/>
      <w:szCs w:val="20"/>
    </w:rPr>
  </w:style>
  <w:style w:type="table" w:customStyle="1" w:styleId="Mkatabulky1">
    <w:name w:val="Mřížka tabulky1"/>
    <w:basedOn w:val="Normlntabulka"/>
    <w:next w:val="Mkatabulky"/>
    <w:uiPriority w:val="39"/>
    <w:rsid w:val="007D7987"/>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7D7987"/>
    <w:pPr>
      <w:spacing w:after="120" w:line="264" w:lineRule="auto"/>
    </w:pPr>
    <w:rPr>
      <w:sz w:val="18"/>
      <w:szCs w:val="18"/>
    </w:rPr>
  </w:style>
  <w:style w:type="character" w:customStyle="1" w:styleId="ZkladntextChar">
    <w:name w:val="Základní text Char"/>
    <w:basedOn w:val="Standardnpsmoodstavce"/>
    <w:link w:val="Zkladntext"/>
    <w:rsid w:val="007D7987"/>
    <w:rPr>
      <w:sz w:val="18"/>
      <w:szCs w:val="18"/>
    </w:rPr>
  </w:style>
  <w:style w:type="paragraph" w:styleId="Zkladntext-prvnodsazen">
    <w:name w:val="Body Text First Indent"/>
    <w:basedOn w:val="Zkladntext"/>
    <w:link w:val="Zkladntext-prvnodsazenChar"/>
    <w:uiPriority w:val="99"/>
    <w:unhideWhenUsed/>
    <w:rsid w:val="007D7987"/>
    <w:pPr>
      <w:spacing w:after="0"/>
      <w:ind w:firstLine="301"/>
    </w:pPr>
  </w:style>
  <w:style w:type="character" w:customStyle="1" w:styleId="Zkladntext-prvnodsazenChar">
    <w:name w:val="Základní text - první odsazený Char"/>
    <w:basedOn w:val="ZkladntextChar"/>
    <w:link w:val="Zkladntext-prvnodsazen"/>
    <w:uiPriority w:val="99"/>
    <w:rsid w:val="007D7987"/>
    <w:rPr>
      <w:sz w:val="18"/>
      <w:szCs w:val="18"/>
    </w:rPr>
  </w:style>
  <w:style w:type="paragraph" w:customStyle="1" w:styleId="Druhdokumentu">
    <w:name w:val="Druh dokumentu"/>
    <w:uiPriority w:val="99"/>
    <w:qFormat/>
    <w:rsid w:val="007D7987"/>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7D7987"/>
    <w:rPr>
      <w:i w:val="0"/>
      <w:iCs/>
      <w:color w:val="595959"/>
    </w:rPr>
  </w:style>
  <w:style w:type="character" w:customStyle="1" w:styleId="Odkazintenzivn1">
    <w:name w:val="Odkaz – intenzivní1"/>
    <w:basedOn w:val="Standardnpsmoodstavce"/>
    <w:uiPriority w:val="32"/>
    <w:qFormat/>
    <w:rsid w:val="007D7987"/>
    <w:rPr>
      <w:b/>
      <w:bCs/>
      <w:caps w:val="0"/>
      <w:smallCaps w:val="0"/>
      <w:color w:val="002B59"/>
      <w:spacing w:val="5"/>
    </w:rPr>
  </w:style>
  <w:style w:type="character" w:customStyle="1" w:styleId="Odkazjemn1">
    <w:name w:val="Odkaz – jemný1"/>
    <w:basedOn w:val="Standardnpsmoodstavce"/>
    <w:uiPriority w:val="31"/>
    <w:qFormat/>
    <w:rsid w:val="007D7987"/>
    <w:rPr>
      <w:caps w:val="0"/>
      <w:smallCaps w:val="0"/>
      <w:color w:val="5A5A5A"/>
    </w:rPr>
  </w:style>
  <w:style w:type="paragraph" w:customStyle="1" w:styleId="Titulek1">
    <w:name w:val="Titulek1"/>
    <w:basedOn w:val="Normln"/>
    <w:next w:val="Normln"/>
    <w:uiPriority w:val="35"/>
    <w:semiHidden/>
    <w:unhideWhenUsed/>
    <w:qFormat/>
    <w:rsid w:val="007D7987"/>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7D798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7D7987"/>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7D7987"/>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7D7987"/>
    <w:rPr>
      <w:b/>
      <w:sz w:val="18"/>
    </w:rPr>
  </w:style>
  <w:style w:type="paragraph" w:customStyle="1" w:styleId="Nadpistabulky">
    <w:name w:val="Nadpis tabulky"/>
    <w:basedOn w:val="Normln"/>
    <w:next w:val="Normln"/>
    <w:uiPriority w:val="9"/>
    <w:qFormat/>
    <w:rsid w:val="007D7987"/>
    <w:pPr>
      <w:keepNext/>
      <w:keepLines/>
      <w:pBdr>
        <w:top w:val="single" w:sz="12" w:space="3" w:color="00A1E0"/>
      </w:pBdr>
      <w:suppressAutoHyphens/>
      <w:spacing w:after="60" w:line="264" w:lineRule="auto"/>
      <w:ind w:left="-51" w:right="-34"/>
    </w:pPr>
    <w:rPr>
      <w:b/>
      <w:sz w:val="14"/>
      <w:szCs w:val="14"/>
    </w:rPr>
  </w:style>
  <w:style w:type="table" w:customStyle="1" w:styleId="PlainTable41">
    <w:name w:val="Plain Table 41"/>
    <w:basedOn w:val="Normlntabulka"/>
    <w:uiPriority w:val="44"/>
    <w:rsid w:val="007D7987"/>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7D7987"/>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7D7987"/>
    <w:pPr>
      <w:numPr>
        <w:numId w:val="6"/>
      </w:numPr>
      <w:spacing w:after="0" w:line="264" w:lineRule="auto"/>
    </w:pPr>
    <w:rPr>
      <w:sz w:val="18"/>
      <w:szCs w:val="18"/>
    </w:rPr>
  </w:style>
  <w:style w:type="paragraph" w:styleId="Seznamsodrkami2">
    <w:name w:val="List Bullet 2"/>
    <w:basedOn w:val="Seznamsodrkami"/>
    <w:uiPriority w:val="28"/>
    <w:unhideWhenUsed/>
    <w:rsid w:val="007D7987"/>
    <w:pPr>
      <w:numPr>
        <w:ilvl w:val="1"/>
      </w:numPr>
    </w:pPr>
  </w:style>
  <w:style w:type="paragraph" w:styleId="Seznamsodrkami3">
    <w:name w:val="List Bullet 3"/>
    <w:basedOn w:val="Seznamsodrkami"/>
    <w:uiPriority w:val="28"/>
    <w:unhideWhenUsed/>
    <w:rsid w:val="007D7987"/>
    <w:pPr>
      <w:numPr>
        <w:ilvl w:val="2"/>
      </w:numPr>
    </w:pPr>
  </w:style>
  <w:style w:type="paragraph" w:styleId="Seznamsodrkami4">
    <w:name w:val="List Bullet 4"/>
    <w:basedOn w:val="Seznamsodrkami"/>
    <w:uiPriority w:val="28"/>
    <w:unhideWhenUsed/>
    <w:rsid w:val="007D7987"/>
    <w:pPr>
      <w:numPr>
        <w:ilvl w:val="3"/>
      </w:numPr>
    </w:pPr>
  </w:style>
  <w:style w:type="paragraph" w:styleId="Seznamsodrkami5">
    <w:name w:val="List Bullet 5"/>
    <w:basedOn w:val="Seznamsodrkami"/>
    <w:uiPriority w:val="28"/>
    <w:unhideWhenUsed/>
    <w:rsid w:val="007D7987"/>
    <w:pPr>
      <w:numPr>
        <w:ilvl w:val="4"/>
      </w:numPr>
    </w:pPr>
  </w:style>
  <w:style w:type="paragraph" w:styleId="slovanseznam">
    <w:name w:val="List Number"/>
    <w:basedOn w:val="Normln"/>
    <w:uiPriority w:val="28"/>
    <w:unhideWhenUsed/>
    <w:rsid w:val="007D7987"/>
    <w:pPr>
      <w:numPr>
        <w:numId w:val="3"/>
      </w:numPr>
      <w:spacing w:after="0" w:line="264" w:lineRule="auto"/>
      <w:contextualSpacing/>
    </w:pPr>
    <w:rPr>
      <w:sz w:val="18"/>
      <w:szCs w:val="18"/>
    </w:rPr>
  </w:style>
  <w:style w:type="paragraph" w:styleId="slovanseznam2">
    <w:name w:val="List Number 2"/>
    <w:basedOn w:val="slovanseznam"/>
    <w:uiPriority w:val="28"/>
    <w:unhideWhenUsed/>
    <w:rsid w:val="007D7987"/>
    <w:pPr>
      <w:numPr>
        <w:ilvl w:val="1"/>
      </w:numPr>
      <w:tabs>
        <w:tab w:val="clear" w:pos="1191"/>
        <w:tab w:val="num" w:pos="360"/>
        <w:tab w:val="left" w:pos="1361"/>
      </w:tabs>
    </w:pPr>
  </w:style>
  <w:style w:type="paragraph" w:styleId="slovanseznam3">
    <w:name w:val="List Number 3"/>
    <w:basedOn w:val="slovanseznam"/>
    <w:uiPriority w:val="28"/>
    <w:unhideWhenUsed/>
    <w:rsid w:val="007D7987"/>
    <w:pPr>
      <w:numPr>
        <w:ilvl w:val="2"/>
      </w:numPr>
      <w:tabs>
        <w:tab w:val="clear" w:pos="1843"/>
        <w:tab w:val="num" w:pos="360"/>
      </w:tabs>
    </w:pPr>
  </w:style>
  <w:style w:type="paragraph" w:styleId="slovanseznam4">
    <w:name w:val="List Number 4"/>
    <w:basedOn w:val="slovanseznam"/>
    <w:uiPriority w:val="28"/>
    <w:unhideWhenUsed/>
    <w:rsid w:val="007D7987"/>
    <w:pPr>
      <w:numPr>
        <w:ilvl w:val="3"/>
      </w:numPr>
      <w:tabs>
        <w:tab w:val="clear" w:pos="2665"/>
        <w:tab w:val="num" w:pos="360"/>
      </w:tabs>
    </w:pPr>
  </w:style>
  <w:style w:type="paragraph" w:styleId="slovanseznam5">
    <w:name w:val="List Number 5"/>
    <w:basedOn w:val="slovanseznam"/>
    <w:uiPriority w:val="28"/>
    <w:unhideWhenUsed/>
    <w:rsid w:val="007D7987"/>
    <w:pPr>
      <w:numPr>
        <w:ilvl w:val="4"/>
      </w:numPr>
      <w:tabs>
        <w:tab w:val="clear" w:pos="3686"/>
        <w:tab w:val="num" w:pos="360"/>
      </w:tabs>
    </w:pPr>
  </w:style>
  <w:style w:type="numbering" w:customStyle="1" w:styleId="ListNumbermultilevel">
    <w:name w:val="List Number (multilevel)"/>
    <w:uiPriority w:val="99"/>
    <w:rsid w:val="007D7987"/>
    <w:pPr>
      <w:numPr>
        <w:numId w:val="1"/>
      </w:numPr>
    </w:pPr>
  </w:style>
  <w:style w:type="numbering" w:customStyle="1" w:styleId="ListBulletmultilevel">
    <w:name w:val="List Bullet (multilevel)"/>
    <w:uiPriority w:val="99"/>
    <w:rsid w:val="007D7987"/>
    <w:pPr>
      <w:numPr>
        <w:numId w:val="2"/>
      </w:numPr>
    </w:pPr>
  </w:style>
  <w:style w:type="paragraph" w:customStyle="1" w:styleId="Vraznjtext">
    <w:name w:val="Výraznější text"/>
    <w:basedOn w:val="Normln"/>
    <w:uiPriority w:val="9"/>
    <w:qFormat/>
    <w:rsid w:val="007D7987"/>
    <w:pPr>
      <w:spacing w:after="240" w:line="264" w:lineRule="auto"/>
    </w:pPr>
    <w:rPr>
      <w:sz w:val="24"/>
      <w:szCs w:val="24"/>
    </w:rPr>
  </w:style>
  <w:style w:type="paragraph" w:customStyle="1" w:styleId="Doplujcdaje">
    <w:name w:val="Doplňující údaje"/>
    <w:basedOn w:val="Bezmezer"/>
    <w:uiPriority w:val="10"/>
    <w:qFormat/>
    <w:rsid w:val="007D7987"/>
    <w:pPr>
      <w:spacing w:line="264" w:lineRule="auto"/>
    </w:pPr>
    <w:rPr>
      <w:sz w:val="14"/>
      <w:szCs w:val="14"/>
    </w:rPr>
  </w:style>
  <w:style w:type="paragraph" w:styleId="Obsah2">
    <w:name w:val="toc 2"/>
    <w:basedOn w:val="Normln"/>
    <w:next w:val="Normln"/>
    <w:autoRedefine/>
    <w:uiPriority w:val="39"/>
    <w:unhideWhenUsed/>
    <w:qFormat/>
    <w:rsid w:val="007D7987"/>
    <w:pPr>
      <w:tabs>
        <w:tab w:val="left" w:pos="1304"/>
        <w:tab w:val="right" w:leader="dot" w:pos="8692"/>
      </w:tabs>
      <w:spacing w:after="0" w:line="264" w:lineRule="auto"/>
      <w:ind w:left="1134" w:hanging="567"/>
    </w:pPr>
    <w:rPr>
      <w:sz w:val="18"/>
      <w:szCs w:val="18"/>
    </w:rPr>
  </w:style>
  <w:style w:type="paragraph" w:styleId="Obsah1">
    <w:name w:val="toc 1"/>
    <w:basedOn w:val="Normln"/>
    <w:next w:val="Normln"/>
    <w:autoRedefine/>
    <w:uiPriority w:val="39"/>
    <w:unhideWhenUsed/>
    <w:qFormat/>
    <w:rsid w:val="007D7987"/>
    <w:pPr>
      <w:tabs>
        <w:tab w:val="left" w:pos="567"/>
        <w:tab w:val="right" w:leader="dot" w:pos="8692"/>
      </w:tabs>
      <w:spacing w:after="60" w:line="264" w:lineRule="auto"/>
      <w:ind w:left="567" w:hanging="567"/>
    </w:pPr>
    <w:rPr>
      <w:caps/>
      <w:sz w:val="18"/>
      <w:szCs w:val="18"/>
    </w:rPr>
  </w:style>
  <w:style w:type="paragraph" w:styleId="Obsah3">
    <w:name w:val="toc 3"/>
    <w:basedOn w:val="Normln"/>
    <w:next w:val="Normln"/>
    <w:autoRedefine/>
    <w:uiPriority w:val="39"/>
    <w:unhideWhenUsed/>
    <w:qFormat/>
    <w:rsid w:val="007D7987"/>
    <w:pPr>
      <w:spacing w:after="100" w:line="264" w:lineRule="auto"/>
      <w:ind w:left="360"/>
    </w:pPr>
    <w:rPr>
      <w:sz w:val="18"/>
      <w:szCs w:val="18"/>
    </w:rPr>
  </w:style>
  <w:style w:type="character" w:customStyle="1" w:styleId="Hypertextovodkaz1">
    <w:name w:val="Hypertextový odkaz1"/>
    <w:basedOn w:val="Standardnpsmoodstavce"/>
    <w:uiPriority w:val="99"/>
    <w:unhideWhenUsed/>
    <w:rsid w:val="007D7987"/>
    <w:rPr>
      <w:noProof/>
      <w:color w:val="0563C1"/>
      <w:u w:val="single"/>
    </w:rPr>
  </w:style>
  <w:style w:type="paragraph" w:customStyle="1" w:styleId="Nadpisobsahu1">
    <w:name w:val="Nadpis obsahu1"/>
    <w:basedOn w:val="Nadpis3"/>
    <w:next w:val="Normln"/>
    <w:uiPriority w:val="39"/>
    <w:unhideWhenUsed/>
    <w:qFormat/>
    <w:rsid w:val="007D7987"/>
    <w:pPr>
      <w:spacing w:before="240" w:after="240" w:line="259" w:lineRule="auto"/>
      <w:outlineLvl w:val="9"/>
    </w:pPr>
    <w:rPr>
      <w:bCs w:val="0"/>
      <w:color w:val="001F42"/>
      <w:sz w:val="24"/>
      <w:szCs w:val="32"/>
      <w:lang w:val="en-US"/>
    </w:rPr>
  </w:style>
  <w:style w:type="paragraph" w:styleId="Textbubliny">
    <w:name w:val="Balloon Text"/>
    <w:basedOn w:val="Normln"/>
    <w:link w:val="TextbublinyChar"/>
    <w:uiPriority w:val="99"/>
    <w:semiHidden/>
    <w:unhideWhenUsed/>
    <w:rsid w:val="007D798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D7987"/>
    <w:rPr>
      <w:rFonts w:ascii="Segoe UI" w:hAnsi="Segoe UI" w:cs="Segoe UI"/>
      <w:sz w:val="18"/>
      <w:szCs w:val="18"/>
    </w:rPr>
  </w:style>
  <w:style w:type="character" w:customStyle="1" w:styleId="Potovnadresa">
    <w:name w:val="Poštovní adresa"/>
    <w:basedOn w:val="Standardnpsmoodstavce"/>
    <w:uiPriority w:val="1"/>
    <w:rsid w:val="007D7987"/>
    <w:rPr>
      <w:sz w:val="18"/>
    </w:rPr>
  </w:style>
  <w:style w:type="paragraph" w:customStyle="1" w:styleId="Nadpis2-1">
    <w:name w:val="_Nadpis_2-1"/>
    <w:basedOn w:val="Normln"/>
    <w:next w:val="Nadpis2-2"/>
    <w:link w:val="Nadpis2-1Char"/>
    <w:qFormat/>
    <w:rsid w:val="007D7987"/>
    <w:pPr>
      <w:keepNext/>
      <w:numPr>
        <w:numId w:val="4"/>
      </w:numPr>
      <w:spacing w:before="240" w:after="120" w:line="264" w:lineRule="auto"/>
      <w:jc w:val="both"/>
      <w:outlineLvl w:val="0"/>
    </w:pPr>
    <w:rPr>
      <w:b/>
      <w:caps/>
      <w:sz w:val="22"/>
      <w:szCs w:val="18"/>
    </w:rPr>
  </w:style>
  <w:style w:type="paragraph" w:customStyle="1" w:styleId="Nadpis2-2">
    <w:name w:val="_Nadpis_2-2"/>
    <w:basedOn w:val="Nadpis2-1"/>
    <w:link w:val="Nadpis2-2Char"/>
    <w:qFormat/>
    <w:rsid w:val="007D7987"/>
    <w:pPr>
      <w:numPr>
        <w:ilvl w:val="1"/>
      </w:numPr>
      <w:jc w:val="left"/>
      <w:outlineLvl w:val="1"/>
    </w:pPr>
    <w:rPr>
      <w:caps w:val="0"/>
    </w:rPr>
  </w:style>
  <w:style w:type="character" w:customStyle="1" w:styleId="Nadpis2-1Char">
    <w:name w:val="_Nadpis_2-1 Char"/>
    <w:basedOn w:val="Standardnpsmoodstavce"/>
    <w:link w:val="Nadpis2-1"/>
    <w:rsid w:val="007D7987"/>
    <w:rPr>
      <w:b/>
      <w:caps/>
      <w:sz w:val="22"/>
      <w:szCs w:val="18"/>
    </w:rPr>
  </w:style>
  <w:style w:type="paragraph" w:customStyle="1" w:styleId="Text2-1">
    <w:name w:val="_Text_2-1"/>
    <w:basedOn w:val="Odstavecseseznamem"/>
    <w:link w:val="Text2-1Char"/>
    <w:qFormat/>
    <w:rsid w:val="007D7987"/>
    <w:pPr>
      <w:numPr>
        <w:ilvl w:val="2"/>
        <w:numId w:val="4"/>
      </w:numPr>
      <w:spacing w:after="120" w:line="264" w:lineRule="auto"/>
      <w:contextualSpacing w:val="0"/>
      <w:jc w:val="both"/>
    </w:pPr>
    <w:rPr>
      <w:sz w:val="18"/>
      <w:szCs w:val="18"/>
    </w:rPr>
  </w:style>
  <w:style w:type="character" w:customStyle="1" w:styleId="Nadpis2-2Char">
    <w:name w:val="_Nadpis_2-2 Char"/>
    <w:basedOn w:val="Nadpis2-1Char"/>
    <w:link w:val="Nadpis2-2"/>
    <w:rsid w:val="007D7987"/>
    <w:rPr>
      <w:b/>
      <w:caps w:val="0"/>
      <w:sz w:val="22"/>
      <w:szCs w:val="18"/>
    </w:rPr>
  </w:style>
  <w:style w:type="paragraph" w:customStyle="1" w:styleId="Titul1">
    <w:name w:val="_Titul_1"/>
    <w:basedOn w:val="Normln"/>
    <w:qFormat/>
    <w:rsid w:val="007D7987"/>
    <w:pPr>
      <w:spacing w:after="240" w:line="264" w:lineRule="auto"/>
    </w:pPr>
    <w:rPr>
      <w:b/>
      <w:caps/>
      <w:sz w:val="44"/>
      <w:szCs w:val="44"/>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7D7987"/>
  </w:style>
  <w:style w:type="character" w:customStyle="1" w:styleId="Text2-1Char">
    <w:name w:val="_Text_2-1 Char"/>
    <w:basedOn w:val="OdstavecseseznamemChar"/>
    <w:link w:val="Text2-1"/>
    <w:rsid w:val="007D7987"/>
    <w:rPr>
      <w:sz w:val="18"/>
      <w:szCs w:val="18"/>
    </w:rPr>
  </w:style>
  <w:style w:type="paragraph" w:customStyle="1" w:styleId="Titul2">
    <w:name w:val="_Titul_2"/>
    <w:basedOn w:val="Normln"/>
    <w:qFormat/>
    <w:rsid w:val="007D7987"/>
    <w:pPr>
      <w:tabs>
        <w:tab w:val="left" w:pos="6796"/>
      </w:tabs>
      <w:spacing w:after="240" w:line="264" w:lineRule="auto"/>
    </w:pPr>
    <w:rPr>
      <w:b/>
      <w:sz w:val="32"/>
      <w:szCs w:val="32"/>
    </w:rPr>
  </w:style>
  <w:style w:type="paragraph" w:customStyle="1" w:styleId="Tituldatum">
    <w:name w:val="_Titul_datum"/>
    <w:basedOn w:val="Normln"/>
    <w:link w:val="TituldatumChar"/>
    <w:qFormat/>
    <w:rsid w:val="007D7987"/>
    <w:pPr>
      <w:spacing w:after="240" w:line="264" w:lineRule="auto"/>
    </w:pPr>
    <w:rPr>
      <w:sz w:val="24"/>
      <w:szCs w:val="24"/>
    </w:rPr>
  </w:style>
  <w:style w:type="character" w:customStyle="1" w:styleId="TituldatumChar">
    <w:name w:val="_Titul_datum Char"/>
    <w:basedOn w:val="Standardnpsmoodstavce"/>
    <w:link w:val="Tituldatum"/>
    <w:rsid w:val="007D7987"/>
    <w:rPr>
      <w:sz w:val="24"/>
      <w:szCs w:val="24"/>
    </w:rPr>
  </w:style>
  <w:style w:type="character" w:styleId="Sledovanodkaz">
    <w:name w:val="FollowedHyperlink"/>
    <w:uiPriority w:val="99"/>
    <w:semiHidden/>
    <w:unhideWhenUsed/>
    <w:rsid w:val="007D7987"/>
    <w:rPr>
      <w:color w:val="800080"/>
      <w:u w:val="single"/>
    </w:rPr>
  </w:style>
  <w:style w:type="paragraph" w:styleId="Obsah4">
    <w:name w:val="toc 4"/>
    <w:basedOn w:val="Normln"/>
    <w:next w:val="Normln"/>
    <w:autoRedefine/>
    <w:uiPriority w:val="39"/>
    <w:unhideWhenUsed/>
    <w:rsid w:val="007D7987"/>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7D7987"/>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7D7987"/>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7D7987"/>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7D7987"/>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7D7987"/>
    <w:pPr>
      <w:spacing w:after="0"/>
      <w:ind w:left="1760"/>
    </w:pPr>
    <w:rPr>
      <w:rFonts w:ascii="Calibri" w:eastAsia="Calibri" w:hAnsi="Calibri" w:cs="Times New Roman"/>
      <w:sz w:val="22"/>
      <w:szCs w:val="18"/>
    </w:rPr>
  </w:style>
  <w:style w:type="paragraph" w:styleId="Revize">
    <w:name w:val="Revision"/>
    <w:hidden/>
    <w:uiPriority w:val="99"/>
    <w:semiHidden/>
    <w:rsid w:val="007D7987"/>
    <w:pPr>
      <w:spacing w:after="0" w:line="240" w:lineRule="auto"/>
    </w:pPr>
    <w:rPr>
      <w:rFonts w:ascii="Calibri" w:eastAsia="Calibri" w:hAnsi="Calibri" w:cs="Times New Roman"/>
      <w:sz w:val="22"/>
    </w:rPr>
  </w:style>
  <w:style w:type="paragraph" w:styleId="Textkomente">
    <w:name w:val="annotation text"/>
    <w:basedOn w:val="Normln"/>
    <w:link w:val="TextkomenteChar"/>
    <w:uiPriority w:val="99"/>
    <w:rsid w:val="007D7987"/>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basedOn w:val="Standardnpsmoodstavce"/>
    <w:link w:val="Textkomente"/>
    <w:uiPriority w:val="99"/>
    <w:rsid w:val="007D7987"/>
    <w:rPr>
      <w:rFonts w:ascii="Arial" w:eastAsia="Times New Roman" w:hAnsi="Arial" w:cs="Arial"/>
      <w:szCs w:val="20"/>
      <w:lang w:eastAsia="cs-CZ"/>
    </w:rPr>
  </w:style>
  <w:style w:type="character" w:styleId="Odkaznakoment">
    <w:name w:val="annotation reference"/>
    <w:uiPriority w:val="99"/>
    <w:semiHidden/>
    <w:rsid w:val="007D7987"/>
    <w:rPr>
      <w:sz w:val="16"/>
      <w:szCs w:val="16"/>
    </w:rPr>
  </w:style>
  <w:style w:type="paragraph" w:customStyle="1" w:styleId="Odstzkladn">
    <w:name w:val="Odst_základní"/>
    <w:basedOn w:val="Zkladntext"/>
    <w:link w:val="OdstzkladnChar"/>
    <w:qFormat/>
    <w:rsid w:val="007D7987"/>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7D7987"/>
    <w:rPr>
      <w:rFonts w:ascii="Calibri" w:eastAsia="Times New Roman" w:hAnsi="Calibri" w:cs="Times New Roman"/>
      <w:sz w:val="22"/>
      <w:lang w:eastAsia="cs-CZ"/>
    </w:rPr>
  </w:style>
  <w:style w:type="paragraph" w:styleId="Zkladntext2">
    <w:name w:val="Body Text 2"/>
    <w:basedOn w:val="Normln"/>
    <w:link w:val="Zkladntext2Char"/>
    <w:uiPriority w:val="99"/>
    <w:semiHidden/>
    <w:unhideWhenUsed/>
    <w:rsid w:val="007D7987"/>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uiPriority w:val="99"/>
    <w:semiHidden/>
    <w:rsid w:val="007D7987"/>
    <w:rPr>
      <w:rFonts w:ascii="Calibri" w:eastAsia="Calibri" w:hAnsi="Calibri" w:cs="Times New Roman"/>
      <w:sz w:val="22"/>
    </w:rPr>
  </w:style>
  <w:style w:type="table" w:customStyle="1" w:styleId="Styl1">
    <w:name w:val="Styl1"/>
    <w:basedOn w:val="Mkatabulky"/>
    <w:uiPriority w:val="99"/>
    <w:rsid w:val="007D7987"/>
    <w:rPr>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7D7987"/>
    <w:rPr>
      <w:sz w:val="18"/>
      <w:szCs w:val="18"/>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7D7987"/>
    <w:rPr>
      <w:rFonts w:ascii="Calibri" w:eastAsia="Calibri" w:hAnsi="Calibri" w:cs="Times New Roman"/>
      <w:sz w:val="22"/>
    </w:rPr>
  </w:style>
  <w:style w:type="paragraph" w:styleId="Pedmtkomente">
    <w:name w:val="annotation subject"/>
    <w:basedOn w:val="Textkomente"/>
    <w:next w:val="Textkomente"/>
    <w:link w:val="PedmtkomenteChar"/>
    <w:uiPriority w:val="99"/>
    <w:semiHidden/>
    <w:unhideWhenUsed/>
    <w:rsid w:val="007D7987"/>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7D7987"/>
    <w:rPr>
      <w:rFonts w:ascii="Calibri" w:eastAsia="Calibri" w:hAnsi="Calibri" w:cs="Times New Roman"/>
      <w:b/>
      <w:bCs/>
      <w:szCs w:val="20"/>
      <w:lang w:eastAsia="cs-CZ"/>
    </w:rPr>
  </w:style>
  <w:style w:type="table" w:customStyle="1" w:styleId="Tabulka1">
    <w:name w:val="Tabulka_1"/>
    <w:basedOn w:val="Mkatabulky"/>
    <w:uiPriority w:val="99"/>
    <w:rsid w:val="007D7987"/>
    <w:rPr>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7D7987"/>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7D7987"/>
    <w:rPr>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7D7987"/>
    <w:pPr>
      <w:numPr>
        <w:ilvl w:val="2"/>
      </w:numPr>
    </w:pPr>
  </w:style>
  <w:style w:type="paragraph" w:customStyle="1" w:styleId="Text1-1">
    <w:name w:val="_Text_1-1"/>
    <w:basedOn w:val="Normln"/>
    <w:link w:val="Text1-1Char"/>
    <w:rsid w:val="007D7987"/>
    <w:pPr>
      <w:numPr>
        <w:ilvl w:val="1"/>
        <w:numId w:val="5"/>
      </w:numPr>
      <w:spacing w:after="120" w:line="264" w:lineRule="auto"/>
      <w:jc w:val="both"/>
    </w:pPr>
    <w:rPr>
      <w:sz w:val="18"/>
      <w:szCs w:val="18"/>
    </w:rPr>
  </w:style>
  <w:style w:type="paragraph" w:customStyle="1" w:styleId="Nadpis1-1">
    <w:name w:val="_Nadpis_1-1"/>
    <w:basedOn w:val="Odstavecseseznamem"/>
    <w:next w:val="Text1-1"/>
    <w:link w:val="Nadpis1-1Char"/>
    <w:qFormat/>
    <w:rsid w:val="007D7987"/>
    <w:pPr>
      <w:keepNext/>
      <w:numPr>
        <w:numId w:val="5"/>
      </w:numPr>
      <w:spacing w:before="240" w:after="120" w:line="264" w:lineRule="auto"/>
      <w:outlineLvl w:val="0"/>
    </w:pPr>
    <w:rPr>
      <w:b/>
      <w:caps/>
      <w:sz w:val="22"/>
      <w:szCs w:val="18"/>
    </w:rPr>
  </w:style>
  <w:style w:type="paragraph" w:customStyle="1" w:styleId="Odrka1-1">
    <w:name w:val="_Odrážka_1-1_•"/>
    <w:basedOn w:val="Normln"/>
    <w:link w:val="Odrka1-1Char"/>
    <w:qFormat/>
    <w:rsid w:val="007D7987"/>
    <w:pPr>
      <w:numPr>
        <w:numId w:val="11"/>
      </w:numPr>
      <w:spacing w:after="120" w:line="264" w:lineRule="auto"/>
      <w:jc w:val="both"/>
    </w:pPr>
    <w:rPr>
      <w:sz w:val="18"/>
      <w:szCs w:val="18"/>
    </w:rPr>
  </w:style>
  <w:style w:type="character" w:customStyle="1" w:styleId="Text1-1Char">
    <w:name w:val="_Text_1-1 Char"/>
    <w:basedOn w:val="Standardnpsmoodstavce"/>
    <w:link w:val="Text1-1"/>
    <w:rsid w:val="007D7987"/>
    <w:rPr>
      <w:sz w:val="18"/>
      <w:szCs w:val="18"/>
    </w:rPr>
  </w:style>
  <w:style w:type="character" w:customStyle="1" w:styleId="Nadpis1-1Char">
    <w:name w:val="_Nadpis_1-1 Char"/>
    <w:basedOn w:val="Text1-1Char"/>
    <w:link w:val="Nadpis1-1"/>
    <w:rsid w:val="007D7987"/>
    <w:rPr>
      <w:b/>
      <w:caps/>
      <w:sz w:val="22"/>
      <w:szCs w:val="18"/>
    </w:rPr>
  </w:style>
  <w:style w:type="character" w:customStyle="1" w:styleId="Text1-2Char">
    <w:name w:val="_Text_1-2 Char"/>
    <w:basedOn w:val="Text1-1Char"/>
    <w:link w:val="Text1-2"/>
    <w:rsid w:val="007D7987"/>
    <w:rPr>
      <w:sz w:val="18"/>
      <w:szCs w:val="18"/>
    </w:rPr>
  </w:style>
  <w:style w:type="character" w:customStyle="1" w:styleId="SeznamsodrkamiChar">
    <w:name w:val="Seznam s odrážkami Char"/>
    <w:basedOn w:val="Standardnpsmoodstavce"/>
    <w:link w:val="Seznamsodrkami"/>
    <w:uiPriority w:val="28"/>
    <w:rsid w:val="007D7987"/>
    <w:rPr>
      <w:sz w:val="18"/>
      <w:szCs w:val="18"/>
    </w:rPr>
  </w:style>
  <w:style w:type="character" w:customStyle="1" w:styleId="Odrka1-1Char">
    <w:name w:val="_Odrážka_1-1_• Char"/>
    <w:basedOn w:val="SeznamsodrkamiChar"/>
    <w:link w:val="Odrka1-1"/>
    <w:rsid w:val="007D7987"/>
    <w:rPr>
      <w:sz w:val="18"/>
      <w:szCs w:val="18"/>
    </w:rPr>
  </w:style>
  <w:style w:type="paragraph" w:customStyle="1" w:styleId="Odrka1-2-">
    <w:name w:val="_Odrážka_1-2_-"/>
    <w:basedOn w:val="Odrka1-1"/>
    <w:qFormat/>
    <w:rsid w:val="007D7987"/>
    <w:pPr>
      <w:numPr>
        <w:ilvl w:val="1"/>
      </w:numPr>
      <w:spacing w:after="60"/>
    </w:pPr>
  </w:style>
  <w:style w:type="paragraph" w:customStyle="1" w:styleId="Odrka1-3">
    <w:name w:val="_Odrážka_1-3_·"/>
    <w:basedOn w:val="Odrka1-2-"/>
    <w:qFormat/>
    <w:rsid w:val="007D7987"/>
    <w:pPr>
      <w:numPr>
        <w:ilvl w:val="2"/>
      </w:numPr>
    </w:pPr>
  </w:style>
  <w:style w:type="paragraph" w:customStyle="1" w:styleId="Odstavec1-1a">
    <w:name w:val="_Odstavec_1-1_a)"/>
    <w:basedOn w:val="Normln"/>
    <w:qFormat/>
    <w:rsid w:val="007D7987"/>
    <w:pPr>
      <w:numPr>
        <w:numId w:val="7"/>
      </w:numPr>
      <w:tabs>
        <w:tab w:val="clear" w:pos="1077"/>
        <w:tab w:val="num" w:pos="360"/>
      </w:tabs>
      <w:spacing w:after="120" w:line="264" w:lineRule="auto"/>
      <w:ind w:left="0" w:firstLine="0"/>
      <w:jc w:val="both"/>
    </w:pPr>
    <w:rPr>
      <w:sz w:val="18"/>
      <w:szCs w:val="18"/>
    </w:rPr>
  </w:style>
  <w:style w:type="paragraph" w:customStyle="1" w:styleId="Odstavec1-2i">
    <w:name w:val="_Odstavec_1-2_(i)"/>
    <w:basedOn w:val="Normln"/>
    <w:qFormat/>
    <w:rsid w:val="007D7987"/>
    <w:pPr>
      <w:numPr>
        <w:ilvl w:val="1"/>
        <w:numId w:val="7"/>
      </w:numPr>
      <w:tabs>
        <w:tab w:val="clear" w:pos="1531"/>
        <w:tab w:val="num" w:pos="360"/>
      </w:tabs>
      <w:spacing w:after="60" w:line="264" w:lineRule="auto"/>
      <w:ind w:left="0" w:firstLine="0"/>
      <w:jc w:val="both"/>
    </w:pPr>
    <w:rPr>
      <w:sz w:val="18"/>
      <w:szCs w:val="18"/>
    </w:rPr>
  </w:style>
  <w:style w:type="paragraph" w:customStyle="1" w:styleId="Odstavec1-31">
    <w:name w:val="_Odstavec_1-3_1)"/>
    <w:qFormat/>
    <w:rsid w:val="007D7987"/>
    <w:pPr>
      <w:numPr>
        <w:ilvl w:val="2"/>
        <w:numId w:val="7"/>
      </w:numPr>
      <w:tabs>
        <w:tab w:val="clear" w:pos="1928"/>
        <w:tab w:val="num" w:pos="360"/>
      </w:tabs>
      <w:spacing w:after="60" w:line="264" w:lineRule="auto"/>
      <w:ind w:left="0" w:firstLine="0"/>
      <w:jc w:val="both"/>
    </w:pPr>
    <w:rPr>
      <w:sz w:val="18"/>
      <w:szCs w:val="18"/>
    </w:rPr>
  </w:style>
  <w:style w:type="paragraph" w:customStyle="1" w:styleId="Textbezslovn">
    <w:name w:val="_Text_bez_číslování"/>
    <w:basedOn w:val="Text2-1"/>
    <w:link w:val="TextbezslovnChar"/>
    <w:qFormat/>
    <w:rsid w:val="007D7987"/>
    <w:pPr>
      <w:numPr>
        <w:ilvl w:val="0"/>
        <w:numId w:val="0"/>
      </w:numPr>
      <w:ind w:left="737"/>
    </w:pPr>
  </w:style>
  <w:style w:type="paragraph" w:customStyle="1" w:styleId="Zpat0">
    <w:name w:val="_Zápatí"/>
    <w:basedOn w:val="Zpat"/>
    <w:qFormat/>
    <w:rsid w:val="007D7987"/>
    <w:pPr>
      <w:jc w:val="right"/>
    </w:pPr>
  </w:style>
  <w:style w:type="character" w:customStyle="1" w:styleId="Tun9b">
    <w:name w:val="_Tučně 9b"/>
    <w:basedOn w:val="Standardnpsmoodstavce"/>
    <w:uiPriority w:val="1"/>
    <w:qFormat/>
    <w:rsid w:val="007D7987"/>
    <w:rPr>
      <w:b/>
    </w:rPr>
  </w:style>
  <w:style w:type="table" w:customStyle="1" w:styleId="Styl3">
    <w:name w:val="Styl3"/>
    <w:basedOn w:val="Mkatabulky"/>
    <w:uiPriority w:val="99"/>
    <w:rsid w:val="007D7987"/>
    <w:rPr>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7D7987"/>
    <w:rPr>
      <w:vertAlign w:val="superscript"/>
    </w:rPr>
  </w:style>
  <w:style w:type="paragraph" w:customStyle="1" w:styleId="Text2-2">
    <w:name w:val="_Text_2-2"/>
    <w:basedOn w:val="Text2-1"/>
    <w:link w:val="Text2-2Char"/>
    <w:qFormat/>
    <w:rsid w:val="007D7987"/>
    <w:pPr>
      <w:numPr>
        <w:ilvl w:val="3"/>
      </w:numPr>
    </w:pPr>
  </w:style>
  <w:style w:type="character" w:customStyle="1" w:styleId="Text2-2Char">
    <w:name w:val="_Text_2-2 Char"/>
    <w:basedOn w:val="Text2-1Char"/>
    <w:link w:val="Text2-2"/>
    <w:rsid w:val="007D7987"/>
    <w:rPr>
      <w:sz w:val="18"/>
      <w:szCs w:val="18"/>
    </w:rPr>
  </w:style>
  <w:style w:type="paragraph" w:customStyle="1" w:styleId="Zkratky1">
    <w:name w:val="_Zkratky_1"/>
    <w:basedOn w:val="Normln"/>
    <w:qFormat/>
    <w:rsid w:val="007D7987"/>
    <w:pPr>
      <w:tabs>
        <w:tab w:val="right" w:leader="dot" w:pos="1134"/>
      </w:tabs>
      <w:spacing w:after="0" w:line="240" w:lineRule="auto"/>
    </w:pPr>
    <w:rPr>
      <w:b/>
      <w:sz w:val="16"/>
      <w:szCs w:val="18"/>
    </w:rPr>
  </w:style>
  <w:style w:type="paragraph" w:customStyle="1" w:styleId="Seznam1">
    <w:name w:val="_Seznam_[1]"/>
    <w:qFormat/>
    <w:rsid w:val="007D7987"/>
    <w:pPr>
      <w:numPr>
        <w:numId w:val="24"/>
      </w:numPr>
      <w:spacing w:after="40" w:line="264" w:lineRule="auto"/>
      <w:ind w:left="1247" w:hanging="510"/>
      <w:jc w:val="both"/>
    </w:pPr>
    <w:rPr>
      <w:sz w:val="16"/>
      <w:szCs w:val="18"/>
    </w:rPr>
  </w:style>
  <w:style w:type="paragraph" w:customStyle="1" w:styleId="TPSeznam1slovan">
    <w:name w:val="TP_Seznam_[1]_číslovaný"/>
    <w:basedOn w:val="Normln"/>
    <w:rsid w:val="007D7987"/>
    <w:pPr>
      <w:numPr>
        <w:numId w:val="23"/>
      </w:numPr>
      <w:spacing w:after="240" w:line="264" w:lineRule="auto"/>
    </w:pPr>
    <w:rPr>
      <w:sz w:val="18"/>
      <w:szCs w:val="18"/>
    </w:rPr>
  </w:style>
  <w:style w:type="paragraph" w:customStyle="1" w:styleId="Zkratky2">
    <w:name w:val="_Zkratky_2"/>
    <w:basedOn w:val="Normln"/>
    <w:qFormat/>
    <w:rsid w:val="007D7987"/>
    <w:pPr>
      <w:spacing w:after="0" w:line="240" w:lineRule="auto"/>
    </w:pPr>
    <w:rPr>
      <w:sz w:val="16"/>
      <w:szCs w:val="16"/>
    </w:rPr>
  </w:style>
  <w:style w:type="character" w:customStyle="1" w:styleId="Tun-ZRUIT">
    <w:name w:val="_Tučně-ZRUŠIT"/>
    <w:basedOn w:val="Standardnpsmoodstavce"/>
    <w:uiPriority w:val="1"/>
    <w:qFormat/>
    <w:rsid w:val="007D7987"/>
    <w:rPr>
      <w:b w:val="0"/>
      <w:i w:val="0"/>
    </w:rPr>
  </w:style>
  <w:style w:type="paragraph" w:customStyle="1" w:styleId="Nadpisbezsl1-1">
    <w:name w:val="_Nadpis_bez_čísl_1-1"/>
    <w:qFormat/>
    <w:rsid w:val="007D7987"/>
    <w:pPr>
      <w:spacing w:before="240" w:after="120" w:line="264" w:lineRule="auto"/>
    </w:pPr>
    <w:rPr>
      <w:b/>
      <w:caps/>
      <w:sz w:val="22"/>
      <w:szCs w:val="18"/>
    </w:rPr>
  </w:style>
  <w:style w:type="paragraph" w:customStyle="1" w:styleId="Nadpisbezsl1-2">
    <w:name w:val="_Nadpis_bez_čísl_1-2"/>
    <w:qFormat/>
    <w:rsid w:val="007D7987"/>
    <w:pPr>
      <w:spacing w:before="120" w:after="120" w:line="264" w:lineRule="auto"/>
      <w:jc w:val="both"/>
    </w:pPr>
    <w:rPr>
      <w:b/>
      <w:szCs w:val="20"/>
    </w:rPr>
  </w:style>
  <w:style w:type="character" w:customStyle="1" w:styleId="FontStyle38">
    <w:name w:val="Font Style38"/>
    <w:uiPriority w:val="99"/>
    <w:rsid w:val="007D7987"/>
    <w:rPr>
      <w:rFonts w:ascii="Times New Roman" w:hAnsi="Times New Roman" w:cs="Times New Roman" w:hint="default"/>
      <w:color w:val="000000"/>
      <w:sz w:val="20"/>
      <w:szCs w:val="20"/>
    </w:rPr>
  </w:style>
  <w:style w:type="character" w:customStyle="1" w:styleId="TextbezslovnChar">
    <w:name w:val="_Text_bez_číslování Char"/>
    <w:basedOn w:val="Standardnpsmoodstavce"/>
    <w:link w:val="Textbezslovn"/>
    <w:rsid w:val="007D7987"/>
    <w:rPr>
      <w:sz w:val="18"/>
      <w:szCs w:val="18"/>
    </w:rPr>
  </w:style>
  <w:style w:type="paragraph" w:customStyle="1" w:styleId="Normlnlnek">
    <w:name w:val="Normální článek"/>
    <w:basedOn w:val="Nadpis1"/>
    <w:next w:val="Normlnodstavec"/>
    <w:qFormat/>
    <w:rsid w:val="007D7987"/>
    <w:pPr>
      <w:numPr>
        <w:numId w:val="36"/>
      </w:numPr>
      <w:tabs>
        <w:tab w:val="num" w:pos="360"/>
      </w:tabs>
      <w:spacing w:before="240" w:line="264" w:lineRule="auto"/>
      <w:ind w:left="567"/>
    </w:pPr>
    <w:rPr>
      <w:rFonts w:eastAsia="Times New Roman" w:cs="Times New Roman"/>
      <w:iCs/>
      <w:color w:val="auto"/>
      <w:sz w:val="18"/>
      <w:szCs w:val="18"/>
    </w:rPr>
  </w:style>
  <w:style w:type="paragraph" w:customStyle="1" w:styleId="Normlnodstavec">
    <w:name w:val="Normální odstavec"/>
    <w:basedOn w:val="Nadpis2"/>
    <w:qFormat/>
    <w:rsid w:val="007D7987"/>
    <w:pPr>
      <w:numPr>
        <w:ilvl w:val="1"/>
        <w:numId w:val="36"/>
      </w:numPr>
      <w:tabs>
        <w:tab w:val="num" w:pos="360"/>
        <w:tab w:val="left" w:pos="1361"/>
      </w:tabs>
      <w:spacing w:before="240"/>
      <w:ind w:left="567"/>
    </w:pPr>
    <w:rPr>
      <w:rFonts w:eastAsia="Verdana"/>
      <w:b w:val="0"/>
      <w:noProof/>
      <w:color w:val="auto"/>
      <w:sz w:val="18"/>
    </w:rPr>
  </w:style>
  <w:style w:type="paragraph" w:customStyle="1" w:styleId="podlnek">
    <w:name w:val="podčlánek"/>
    <w:basedOn w:val="Nadpis3"/>
    <w:qFormat/>
    <w:rsid w:val="007D7987"/>
    <w:pPr>
      <w:numPr>
        <w:ilvl w:val="2"/>
        <w:numId w:val="36"/>
      </w:numPr>
      <w:tabs>
        <w:tab w:val="num" w:pos="360"/>
      </w:tabs>
      <w:ind w:left="567"/>
    </w:pPr>
    <w:rPr>
      <w:b w:val="0"/>
      <w:color w:val="auto"/>
      <w:sz w:val="18"/>
    </w:rPr>
  </w:style>
  <w:style w:type="character" w:styleId="Zdraznnintenzivn">
    <w:name w:val="Intense Emphasis"/>
    <w:basedOn w:val="Standardnpsmoodstavce"/>
    <w:uiPriority w:val="21"/>
    <w:qFormat/>
    <w:rsid w:val="007D7987"/>
    <w:rPr>
      <w:i/>
      <w:iCs/>
      <w:color w:val="4F81BD" w:themeColor="accent1"/>
    </w:rPr>
  </w:style>
  <w:style w:type="character" w:styleId="slostrnky">
    <w:name w:val="page number"/>
    <w:basedOn w:val="Standardnpsmoodstavce"/>
    <w:uiPriority w:val="99"/>
    <w:semiHidden/>
    <w:unhideWhenUsed/>
    <w:rsid w:val="007D7987"/>
  </w:style>
  <w:style w:type="table" w:styleId="Mkatabulky">
    <w:name w:val="Table Grid"/>
    <w:basedOn w:val="Normlntabulka"/>
    <w:uiPriority w:val="59"/>
    <w:rsid w:val="007D7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7D7987"/>
    <w:rPr>
      <w:i/>
      <w:iCs/>
      <w:color w:val="404040" w:themeColor="text1" w:themeTint="BF"/>
    </w:rPr>
  </w:style>
  <w:style w:type="character" w:styleId="Odkazintenzivn">
    <w:name w:val="Intense Reference"/>
    <w:basedOn w:val="Standardnpsmoodstavce"/>
    <w:uiPriority w:val="32"/>
    <w:qFormat/>
    <w:rsid w:val="007D7987"/>
    <w:rPr>
      <w:b/>
      <w:bCs/>
      <w:smallCaps/>
      <w:color w:val="4F81BD" w:themeColor="accent1"/>
      <w:spacing w:val="5"/>
    </w:rPr>
  </w:style>
  <w:style w:type="character" w:styleId="Odkazjemn">
    <w:name w:val="Subtle Reference"/>
    <w:basedOn w:val="Standardnpsmoodstavce"/>
    <w:uiPriority w:val="31"/>
    <w:qFormat/>
    <w:rsid w:val="007D7987"/>
    <w:rPr>
      <w:smallCaps/>
      <w:color w:val="5A5A5A" w:themeColor="text1" w:themeTint="A5"/>
    </w:rPr>
  </w:style>
  <w:style w:type="paragraph" w:styleId="Zhlavzprvy">
    <w:name w:val="Message Header"/>
    <w:basedOn w:val="Normln"/>
    <w:link w:val="ZhlavzprvyChar1"/>
    <w:uiPriority w:val="99"/>
    <w:semiHidden/>
    <w:unhideWhenUsed/>
    <w:rsid w:val="007D798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7D7987"/>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7D7987"/>
    <w:rPr>
      <w:color w:val="0000FF" w:themeColor="hyperlink"/>
      <w:u w:val="single"/>
    </w:rPr>
  </w:style>
  <w:style w:type="table" w:styleId="Svtlstnovn">
    <w:name w:val="Light Shading"/>
    <w:basedOn w:val="Normlntabulka"/>
    <w:uiPriority w:val="60"/>
    <w:semiHidden/>
    <w:unhideWhenUsed/>
    <w:rsid w:val="007D798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katabulky2">
    <w:name w:val="Mřížka tabulky2"/>
    <w:basedOn w:val="Normlntabulka"/>
    <w:next w:val="Mkatabulky"/>
    <w:uiPriority w:val="39"/>
    <w:rsid w:val="007D7987"/>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3327</Words>
  <Characters>19636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Černá Lenka, Bc.</dc:creator>
  <cp:keywords/>
  <dc:description/>
  <cp:lastModifiedBy>Černá Lenka, Bc.</cp:lastModifiedBy>
  <cp:revision>1</cp:revision>
  <dcterms:created xsi:type="dcterms:W3CDTF">2022-09-12T07:31:00Z</dcterms:created>
  <dcterms:modified xsi:type="dcterms:W3CDTF">2022-09-12T07:34:00Z</dcterms:modified>
</cp:coreProperties>
</file>