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C59A1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70890" w:rsidRPr="00470890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470890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843B9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0890">
        <w:rPr>
          <w:rFonts w:ascii="Verdana" w:hAnsi="Verdana"/>
          <w:sz w:val="18"/>
          <w:szCs w:val="18"/>
        </w:rPr>
      </w:r>
      <w:r w:rsidR="004708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70890" w:rsidRPr="00470890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470890" w:rsidRPr="0047089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2EF90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0890">
        <w:rPr>
          <w:rFonts w:ascii="Verdana" w:hAnsi="Verdana"/>
          <w:sz w:val="18"/>
          <w:szCs w:val="18"/>
        </w:rPr>
      </w:r>
      <w:r w:rsidR="0047089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70890" w:rsidRPr="00470890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r w:rsidR="00470890" w:rsidRPr="0047089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80E295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7089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0890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C10D71-2630-453F-AFC2-BECB45B7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2022-05-30T12:49:00Z</dcterms:modified>
</cp:coreProperties>
</file>