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3126FB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3126FB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3126FB">
        <w:rPr>
          <w:rFonts w:eastAsia="Times New Roman" w:cs="Times New Roman"/>
          <w:lang w:eastAsia="cs-CZ"/>
        </w:rPr>
        <w:t xml:space="preserve"> s názvem </w:t>
      </w:r>
      <w:r w:rsidRPr="003126FB">
        <w:rPr>
          <w:rFonts w:eastAsia="Times New Roman" w:cs="Times New Roman"/>
          <w:b/>
          <w:lang w:eastAsia="cs-CZ"/>
        </w:rPr>
        <w:t>„</w:t>
      </w:r>
      <w:bookmarkEnd w:id="0"/>
      <w:r w:rsidR="00F33F58" w:rsidRPr="003126FB">
        <w:rPr>
          <w:rFonts w:eastAsia="Times New Roman" w:cs="Times New Roman"/>
          <w:b/>
          <w:lang w:eastAsia="cs-CZ"/>
        </w:rPr>
        <w:t>Nákup vysokotlakého mycího zařízení</w:t>
      </w:r>
      <w:r w:rsidRPr="003126FB">
        <w:rPr>
          <w:rFonts w:eastAsia="Times New Roman" w:cs="Times New Roman"/>
          <w:b/>
          <w:lang w:eastAsia="cs-CZ"/>
        </w:rPr>
        <w:t>“</w:t>
      </w:r>
      <w:r w:rsidRPr="003126FB">
        <w:rPr>
          <w:rFonts w:eastAsia="Times New Roman" w:cs="Times New Roman"/>
          <w:lang w:eastAsia="cs-CZ"/>
        </w:rPr>
        <w:t xml:space="preserve">, </w:t>
      </w:r>
      <w:proofErr w:type="gramStart"/>
      <w:r w:rsidRPr="003126FB">
        <w:rPr>
          <w:rFonts w:eastAsia="Times New Roman" w:cs="Times New Roman"/>
          <w:lang w:eastAsia="cs-CZ"/>
        </w:rPr>
        <w:t>č.j.</w:t>
      </w:r>
      <w:proofErr w:type="gramEnd"/>
      <w:r w:rsidRPr="003126FB">
        <w:rPr>
          <w:rFonts w:eastAsia="Times New Roman" w:cs="Times New Roman"/>
          <w:lang w:eastAsia="cs-CZ"/>
        </w:rPr>
        <w:t xml:space="preserve"> </w:t>
      </w:r>
      <w:r w:rsidR="003126FB" w:rsidRPr="003126FB">
        <w:rPr>
          <w:rFonts w:eastAsia="Times New Roman" w:cs="Times New Roman"/>
          <w:lang w:eastAsia="cs-CZ"/>
        </w:rPr>
        <w:t>15254/2021-SŽ-OŘ PHA-OVZ</w:t>
      </w:r>
      <w:r w:rsidRPr="003126FB">
        <w:rPr>
          <w:rFonts w:eastAsia="Times New Roman" w:cs="Times New Roman"/>
          <w:lang w:eastAsia="cs-CZ"/>
        </w:rPr>
        <w:t>, tímto čestně prohlašuje, že v souvislosti se zadávanou veřejnou zakázkou</w:t>
      </w:r>
      <w:bookmarkStart w:id="1" w:name="_GoBack"/>
      <w:bookmarkEnd w:id="1"/>
      <w:r w:rsidRPr="00FC0E10">
        <w:rPr>
          <w:rFonts w:eastAsia="Times New Roman" w:cs="Times New Roman"/>
          <w:lang w:eastAsia="cs-CZ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277DCC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011F2B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26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26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A62B8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CEA47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26FB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7A62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3F5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7834D3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F1F7DF-3128-4BC1-B633-8CB80E0B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4</cp:revision>
  <cp:lastPrinted>2017-11-28T17:18:00Z</cp:lastPrinted>
  <dcterms:created xsi:type="dcterms:W3CDTF">2021-05-04T11:21:00Z</dcterms:created>
  <dcterms:modified xsi:type="dcterms:W3CDTF">2021-05-04T20:10:00Z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