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A1390" w14:textId="77777777" w:rsidR="000719BB" w:rsidRDefault="000719BB" w:rsidP="006C2343">
      <w:pPr>
        <w:pStyle w:val="Titul2"/>
      </w:pPr>
    </w:p>
    <w:p w14:paraId="2E1D6AE2" w14:textId="77777777" w:rsidR="00826B7B" w:rsidRDefault="00826B7B" w:rsidP="006C2343">
      <w:pPr>
        <w:pStyle w:val="Titul2"/>
      </w:pPr>
    </w:p>
    <w:p w14:paraId="399A2556" w14:textId="77777777" w:rsidR="0035531B" w:rsidRPr="000719BB" w:rsidRDefault="0035531B" w:rsidP="0035531B">
      <w:pPr>
        <w:pStyle w:val="Titul2"/>
      </w:pPr>
      <w:r>
        <w:t>Díl 1</w:t>
      </w:r>
    </w:p>
    <w:p w14:paraId="699727C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66DE3829" w14:textId="77777777" w:rsidR="00AD0C7B" w:rsidRDefault="00AD0C7B" w:rsidP="00AD0C7B">
      <w:pPr>
        <w:pStyle w:val="Titul2"/>
      </w:pPr>
    </w:p>
    <w:p w14:paraId="761D7D8B" w14:textId="77777777" w:rsidR="00EB4ECA" w:rsidRDefault="00EB4ECA" w:rsidP="00EB4ECA">
      <w:pPr>
        <w:pStyle w:val="Titul2"/>
      </w:pPr>
      <w:r w:rsidRPr="006C2343">
        <w:t>Zhotovení stavby</w:t>
      </w:r>
      <w:r>
        <w:t xml:space="preserve"> - podlimitní</w:t>
      </w:r>
    </w:p>
    <w:p w14:paraId="646638FA" w14:textId="77777777" w:rsidR="0035531B" w:rsidRDefault="0035531B" w:rsidP="00EB46E5">
      <w:pPr>
        <w:pStyle w:val="Titul2"/>
      </w:pPr>
    </w:p>
    <w:p w14:paraId="40A4B5D9" w14:textId="77777777" w:rsidR="0035531B" w:rsidRDefault="0035531B" w:rsidP="00EB46E5">
      <w:pPr>
        <w:pStyle w:val="Titul2"/>
      </w:pPr>
      <w:r w:rsidRPr="00A52EDF">
        <w:t>„</w:t>
      </w:r>
      <w:r w:rsidR="00A52EDF" w:rsidRPr="00A52EDF">
        <w:t xml:space="preserve">Rekonstrukce zastávek Lipová Lázně zastávka a </w:t>
      </w:r>
      <w:proofErr w:type="spellStart"/>
      <w:r w:rsidR="00A52EDF" w:rsidRPr="00A52EDF">
        <w:t>Potůčník</w:t>
      </w:r>
      <w:proofErr w:type="spellEnd"/>
      <w:r w:rsidRPr="00A52EDF">
        <w:t>“</w:t>
      </w:r>
    </w:p>
    <w:p w14:paraId="09E1164F" w14:textId="77777777" w:rsidR="00AD0C7B" w:rsidRPr="006C2343" w:rsidRDefault="00AD0C7B" w:rsidP="00EB46E5">
      <w:pPr>
        <w:pStyle w:val="Titul2"/>
      </w:pPr>
    </w:p>
    <w:p w14:paraId="1B218B53" w14:textId="563DF76D"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9B7E10" w:rsidRPr="009B7E10">
        <w:t>13985/2020-SŽ-SSV-Ú3</w:t>
      </w:r>
    </w:p>
    <w:p w14:paraId="70EAB296" w14:textId="77777777" w:rsidR="00826B7B" w:rsidRPr="006C2343" w:rsidRDefault="00826B7B" w:rsidP="006C2343">
      <w:pPr>
        <w:pStyle w:val="Titul2"/>
      </w:pPr>
    </w:p>
    <w:p w14:paraId="76D2109C" w14:textId="77777777" w:rsidR="006C2343" w:rsidRPr="006C2343" w:rsidRDefault="006C2343" w:rsidP="006C2343">
      <w:pPr>
        <w:pStyle w:val="Titul2"/>
      </w:pPr>
    </w:p>
    <w:p w14:paraId="73D43511" w14:textId="77777777" w:rsidR="00EB4ECA" w:rsidRDefault="00EB4ECA"/>
    <w:p w14:paraId="2F04CBE2" w14:textId="77777777" w:rsidR="00EB4ECA" w:rsidRDefault="00EB4ECA"/>
    <w:p w14:paraId="660E5692" w14:textId="77777777" w:rsidR="00EB4ECA" w:rsidRDefault="00EB4ECA"/>
    <w:p w14:paraId="4F1C0517" w14:textId="77777777" w:rsidR="00EB4ECA" w:rsidRDefault="00EB4ECA"/>
    <w:p w14:paraId="00FC2C56" w14:textId="77777777" w:rsidR="00EB4ECA" w:rsidRDefault="00EB4ECA"/>
    <w:p w14:paraId="653D7EB6" w14:textId="77777777" w:rsidR="00826B7B" w:rsidRDefault="00826B7B" w:rsidP="00EB4ECA">
      <w:r>
        <w:br w:type="page"/>
      </w:r>
    </w:p>
    <w:p w14:paraId="0332F10D" w14:textId="77777777" w:rsidR="00BD7E91" w:rsidRDefault="00BD7E91" w:rsidP="00FE4333">
      <w:pPr>
        <w:pStyle w:val="Nadpisbezsl1-1"/>
      </w:pPr>
      <w:r>
        <w:lastRenderedPageBreak/>
        <w:t>Obsah</w:t>
      </w:r>
      <w:r w:rsidR="00887F36">
        <w:t xml:space="preserve"> </w:t>
      </w:r>
    </w:p>
    <w:bookmarkStart w:id="0" w:name="_GoBack"/>
    <w:bookmarkEnd w:id="0"/>
    <w:p w14:paraId="24C7A6A8" w14:textId="43A46BB6" w:rsidR="00AB25B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7973098" w:history="1">
        <w:r w:rsidR="00AB25B7" w:rsidRPr="004738C2">
          <w:rPr>
            <w:rStyle w:val="Hypertextovodkaz"/>
          </w:rPr>
          <w:t>1.</w:t>
        </w:r>
        <w:r w:rsidR="00AB25B7">
          <w:rPr>
            <w:rFonts w:eastAsiaTheme="minorEastAsia"/>
            <w:caps w:val="0"/>
            <w:noProof/>
            <w:sz w:val="22"/>
            <w:szCs w:val="22"/>
            <w:lang w:eastAsia="cs-CZ"/>
          </w:rPr>
          <w:tab/>
        </w:r>
        <w:r w:rsidR="00AB25B7" w:rsidRPr="004738C2">
          <w:rPr>
            <w:rStyle w:val="Hypertextovodkaz"/>
          </w:rPr>
          <w:t>ÚVODNÍ USTANOVENÍ</w:t>
        </w:r>
        <w:r w:rsidR="00AB25B7">
          <w:rPr>
            <w:noProof/>
            <w:webHidden/>
          </w:rPr>
          <w:tab/>
        </w:r>
        <w:r w:rsidR="00AB25B7">
          <w:rPr>
            <w:noProof/>
            <w:webHidden/>
          </w:rPr>
          <w:fldChar w:fldCharType="begin"/>
        </w:r>
        <w:r w:rsidR="00AB25B7">
          <w:rPr>
            <w:noProof/>
            <w:webHidden/>
          </w:rPr>
          <w:instrText xml:space="preserve"> PAGEREF _Toc57973098 \h </w:instrText>
        </w:r>
        <w:r w:rsidR="00AB25B7">
          <w:rPr>
            <w:noProof/>
            <w:webHidden/>
          </w:rPr>
        </w:r>
        <w:r w:rsidR="00AB25B7">
          <w:rPr>
            <w:noProof/>
            <w:webHidden/>
          </w:rPr>
          <w:fldChar w:fldCharType="separate"/>
        </w:r>
        <w:r w:rsidR="00AB25B7">
          <w:rPr>
            <w:noProof/>
            <w:webHidden/>
          </w:rPr>
          <w:t>3</w:t>
        </w:r>
        <w:r w:rsidR="00AB25B7">
          <w:rPr>
            <w:noProof/>
            <w:webHidden/>
          </w:rPr>
          <w:fldChar w:fldCharType="end"/>
        </w:r>
      </w:hyperlink>
    </w:p>
    <w:p w14:paraId="1A5144C3" w14:textId="63EA7D9F" w:rsidR="00AB25B7" w:rsidRDefault="00AB25B7">
      <w:pPr>
        <w:pStyle w:val="Obsah1"/>
        <w:rPr>
          <w:rFonts w:eastAsiaTheme="minorEastAsia"/>
          <w:caps w:val="0"/>
          <w:noProof/>
          <w:sz w:val="22"/>
          <w:szCs w:val="22"/>
          <w:lang w:eastAsia="cs-CZ"/>
        </w:rPr>
      </w:pPr>
      <w:hyperlink w:anchor="_Toc57973099" w:history="1">
        <w:r w:rsidRPr="004738C2">
          <w:rPr>
            <w:rStyle w:val="Hypertextovodkaz"/>
          </w:rPr>
          <w:t>2.</w:t>
        </w:r>
        <w:r>
          <w:rPr>
            <w:rFonts w:eastAsiaTheme="minorEastAsia"/>
            <w:caps w:val="0"/>
            <w:noProof/>
            <w:sz w:val="22"/>
            <w:szCs w:val="22"/>
            <w:lang w:eastAsia="cs-CZ"/>
          </w:rPr>
          <w:tab/>
        </w:r>
        <w:r w:rsidRPr="004738C2">
          <w:rPr>
            <w:rStyle w:val="Hypertextovodkaz"/>
          </w:rPr>
          <w:t>IDENTIFIKAČNÍ ÚDAJE ZADAVATELE</w:t>
        </w:r>
        <w:r>
          <w:rPr>
            <w:noProof/>
            <w:webHidden/>
          </w:rPr>
          <w:tab/>
        </w:r>
        <w:r>
          <w:rPr>
            <w:noProof/>
            <w:webHidden/>
          </w:rPr>
          <w:fldChar w:fldCharType="begin"/>
        </w:r>
        <w:r>
          <w:rPr>
            <w:noProof/>
            <w:webHidden/>
          </w:rPr>
          <w:instrText xml:space="preserve"> PAGEREF _Toc57973099 \h </w:instrText>
        </w:r>
        <w:r>
          <w:rPr>
            <w:noProof/>
            <w:webHidden/>
          </w:rPr>
        </w:r>
        <w:r>
          <w:rPr>
            <w:noProof/>
            <w:webHidden/>
          </w:rPr>
          <w:fldChar w:fldCharType="separate"/>
        </w:r>
        <w:r>
          <w:rPr>
            <w:noProof/>
            <w:webHidden/>
          </w:rPr>
          <w:t>3</w:t>
        </w:r>
        <w:r>
          <w:rPr>
            <w:noProof/>
            <w:webHidden/>
          </w:rPr>
          <w:fldChar w:fldCharType="end"/>
        </w:r>
      </w:hyperlink>
    </w:p>
    <w:p w14:paraId="3AC7BC7D" w14:textId="4454E948" w:rsidR="00AB25B7" w:rsidRDefault="00AB25B7">
      <w:pPr>
        <w:pStyle w:val="Obsah1"/>
        <w:rPr>
          <w:rFonts w:eastAsiaTheme="minorEastAsia"/>
          <w:caps w:val="0"/>
          <w:noProof/>
          <w:sz w:val="22"/>
          <w:szCs w:val="22"/>
          <w:lang w:eastAsia="cs-CZ"/>
        </w:rPr>
      </w:pPr>
      <w:hyperlink w:anchor="_Toc57973100" w:history="1">
        <w:r w:rsidRPr="004738C2">
          <w:rPr>
            <w:rStyle w:val="Hypertextovodkaz"/>
          </w:rPr>
          <w:t>3.</w:t>
        </w:r>
        <w:r>
          <w:rPr>
            <w:rFonts w:eastAsiaTheme="minorEastAsia"/>
            <w:caps w:val="0"/>
            <w:noProof/>
            <w:sz w:val="22"/>
            <w:szCs w:val="22"/>
            <w:lang w:eastAsia="cs-CZ"/>
          </w:rPr>
          <w:tab/>
        </w:r>
        <w:r w:rsidRPr="004738C2">
          <w:rPr>
            <w:rStyle w:val="Hypertextovodkaz"/>
          </w:rPr>
          <w:t>KOMUNIKACE MEZI ZADAVATELEM a DODAVATELEM</w:t>
        </w:r>
        <w:r>
          <w:rPr>
            <w:noProof/>
            <w:webHidden/>
          </w:rPr>
          <w:tab/>
        </w:r>
        <w:r>
          <w:rPr>
            <w:noProof/>
            <w:webHidden/>
          </w:rPr>
          <w:fldChar w:fldCharType="begin"/>
        </w:r>
        <w:r>
          <w:rPr>
            <w:noProof/>
            <w:webHidden/>
          </w:rPr>
          <w:instrText xml:space="preserve"> PAGEREF _Toc57973100 \h </w:instrText>
        </w:r>
        <w:r>
          <w:rPr>
            <w:noProof/>
            <w:webHidden/>
          </w:rPr>
        </w:r>
        <w:r>
          <w:rPr>
            <w:noProof/>
            <w:webHidden/>
          </w:rPr>
          <w:fldChar w:fldCharType="separate"/>
        </w:r>
        <w:r>
          <w:rPr>
            <w:noProof/>
            <w:webHidden/>
          </w:rPr>
          <w:t>4</w:t>
        </w:r>
        <w:r>
          <w:rPr>
            <w:noProof/>
            <w:webHidden/>
          </w:rPr>
          <w:fldChar w:fldCharType="end"/>
        </w:r>
      </w:hyperlink>
    </w:p>
    <w:p w14:paraId="1B96E479" w14:textId="4DA7F948" w:rsidR="00AB25B7" w:rsidRDefault="00AB25B7">
      <w:pPr>
        <w:pStyle w:val="Obsah1"/>
        <w:rPr>
          <w:rFonts w:eastAsiaTheme="minorEastAsia"/>
          <w:caps w:val="0"/>
          <w:noProof/>
          <w:sz w:val="22"/>
          <w:szCs w:val="22"/>
          <w:lang w:eastAsia="cs-CZ"/>
        </w:rPr>
      </w:pPr>
      <w:hyperlink w:anchor="_Toc57973101" w:history="1">
        <w:r w:rsidRPr="004738C2">
          <w:rPr>
            <w:rStyle w:val="Hypertextovodkaz"/>
          </w:rPr>
          <w:t>4.</w:t>
        </w:r>
        <w:r>
          <w:rPr>
            <w:rFonts w:eastAsiaTheme="minorEastAsia"/>
            <w:caps w:val="0"/>
            <w:noProof/>
            <w:sz w:val="22"/>
            <w:szCs w:val="22"/>
            <w:lang w:eastAsia="cs-CZ"/>
          </w:rPr>
          <w:tab/>
        </w:r>
        <w:r w:rsidRPr="004738C2">
          <w:rPr>
            <w:rStyle w:val="Hypertextovodkaz"/>
          </w:rPr>
          <w:t>ÚČEL A PŘEDMĚT PLNĚNÍ VEŘEJNÉ ZAKÁZKY</w:t>
        </w:r>
        <w:r>
          <w:rPr>
            <w:noProof/>
            <w:webHidden/>
          </w:rPr>
          <w:tab/>
        </w:r>
        <w:r>
          <w:rPr>
            <w:noProof/>
            <w:webHidden/>
          </w:rPr>
          <w:fldChar w:fldCharType="begin"/>
        </w:r>
        <w:r>
          <w:rPr>
            <w:noProof/>
            <w:webHidden/>
          </w:rPr>
          <w:instrText xml:space="preserve"> PAGEREF _Toc57973101 \h </w:instrText>
        </w:r>
        <w:r>
          <w:rPr>
            <w:noProof/>
            <w:webHidden/>
          </w:rPr>
        </w:r>
        <w:r>
          <w:rPr>
            <w:noProof/>
            <w:webHidden/>
          </w:rPr>
          <w:fldChar w:fldCharType="separate"/>
        </w:r>
        <w:r>
          <w:rPr>
            <w:noProof/>
            <w:webHidden/>
          </w:rPr>
          <w:t>4</w:t>
        </w:r>
        <w:r>
          <w:rPr>
            <w:noProof/>
            <w:webHidden/>
          </w:rPr>
          <w:fldChar w:fldCharType="end"/>
        </w:r>
      </w:hyperlink>
    </w:p>
    <w:p w14:paraId="06C7C05D" w14:textId="2A7A57DD" w:rsidR="00AB25B7" w:rsidRDefault="00AB25B7">
      <w:pPr>
        <w:pStyle w:val="Obsah1"/>
        <w:rPr>
          <w:rFonts w:eastAsiaTheme="minorEastAsia"/>
          <w:caps w:val="0"/>
          <w:noProof/>
          <w:sz w:val="22"/>
          <w:szCs w:val="22"/>
          <w:lang w:eastAsia="cs-CZ"/>
        </w:rPr>
      </w:pPr>
      <w:hyperlink w:anchor="_Toc57973102" w:history="1">
        <w:r w:rsidRPr="004738C2">
          <w:rPr>
            <w:rStyle w:val="Hypertextovodkaz"/>
          </w:rPr>
          <w:t>5.</w:t>
        </w:r>
        <w:r>
          <w:rPr>
            <w:rFonts w:eastAsiaTheme="minorEastAsia"/>
            <w:caps w:val="0"/>
            <w:noProof/>
            <w:sz w:val="22"/>
            <w:szCs w:val="22"/>
            <w:lang w:eastAsia="cs-CZ"/>
          </w:rPr>
          <w:tab/>
        </w:r>
        <w:r w:rsidRPr="004738C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_Toc57973102 \h </w:instrText>
        </w:r>
        <w:r>
          <w:rPr>
            <w:noProof/>
            <w:webHidden/>
          </w:rPr>
        </w:r>
        <w:r>
          <w:rPr>
            <w:noProof/>
            <w:webHidden/>
          </w:rPr>
          <w:fldChar w:fldCharType="separate"/>
        </w:r>
        <w:r>
          <w:rPr>
            <w:noProof/>
            <w:webHidden/>
          </w:rPr>
          <w:t>5</w:t>
        </w:r>
        <w:r>
          <w:rPr>
            <w:noProof/>
            <w:webHidden/>
          </w:rPr>
          <w:fldChar w:fldCharType="end"/>
        </w:r>
      </w:hyperlink>
    </w:p>
    <w:p w14:paraId="382B716C" w14:textId="0E4D4A55" w:rsidR="00AB25B7" w:rsidRDefault="00AB25B7">
      <w:pPr>
        <w:pStyle w:val="Obsah1"/>
        <w:rPr>
          <w:rFonts w:eastAsiaTheme="minorEastAsia"/>
          <w:caps w:val="0"/>
          <w:noProof/>
          <w:sz w:val="22"/>
          <w:szCs w:val="22"/>
          <w:lang w:eastAsia="cs-CZ"/>
        </w:rPr>
      </w:pPr>
      <w:hyperlink w:anchor="_Toc57973103" w:history="1">
        <w:r w:rsidRPr="004738C2">
          <w:rPr>
            <w:rStyle w:val="Hypertextovodkaz"/>
          </w:rPr>
          <w:t>6.</w:t>
        </w:r>
        <w:r>
          <w:rPr>
            <w:rFonts w:eastAsiaTheme="minorEastAsia"/>
            <w:caps w:val="0"/>
            <w:noProof/>
            <w:sz w:val="22"/>
            <w:szCs w:val="22"/>
            <w:lang w:eastAsia="cs-CZ"/>
          </w:rPr>
          <w:tab/>
        </w:r>
        <w:r w:rsidRPr="004738C2">
          <w:rPr>
            <w:rStyle w:val="Hypertextovodkaz"/>
          </w:rPr>
          <w:t>OBSAH ZADÁVACÍ DOKUMENTACE</w:t>
        </w:r>
        <w:r>
          <w:rPr>
            <w:noProof/>
            <w:webHidden/>
          </w:rPr>
          <w:tab/>
        </w:r>
        <w:r>
          <w:rPr>
            <w:noProof/>
            <w:webHidden/>
          </w:rPr>
          <w:fldChar w:fldCharType="begin"/>
        </w:r>
        <w:r>
          <w:rPr>
            <w:noProof/>
            <w:webHidden/>
          </w:rPr>
          <w:instrText xml:space="preserve"> PAGEREF _Toc57973103 \h </w:instrText>
        </w:r>
        <w:r>
          <w:rPr>
            <w:noProof/>
            <w:webHidden/>
          </w:rPr>
        </w:r>
        <w:r>
          <w:rPr>
            <w:noProof/>
            <w:webHidden/>
          </w:rPr>
          <w:fldChar w:fldCharType="separate"/>
        </w:r>
        <w:r>
          <w:rPr>
            <w:noProof/>
            <w:webHidden/>
          </w:rPr>
          <w:t>6</w:t>
        </w:r>
        <w:r>
          <w:rPr>
            <w:noProof/>
            <w:webHidden/>
          </w:rPr>
          <w:fldChar w:fldCharType="end"/>
        </w:r>
      </w:hyperlink>
    </w:p>
    <w:p w14:paraId="75AB1A91" w14:textId="20A4EAAD" w:rsidR="00AB25B7" w:rsidRDefault="00AB25B7">
      <w:pPr>
        <w:pStyle w:val="Obsah1"/>
        <w:rPr>
          <w:rFonts w:eastAsiaTheme="minorEastAsia"/>
          <w:caps w:val="0"/>
          <w:noProof/>
          <w:sz w:val="22"/>
          <w:szCs w:val="22"/>
          <w:lang w:eastAsia="cs-CZ"/>
        </w:rPr>
      </w:pPr>
      <w:hyperlink w:anchor="_Toc57973104" w:history="1">
        <w:r w:rsidRPr="004738C2">
          <w:rPr>
            <w:rStyle w:val="Hypertextovodkaz"/>
          </w:rPr>
          <w:t>7.</w:t>
        </w:r>
        <w:r>
          <w:rPr>
            <w:rFonts w:eastAsiaTheme="minorEastAsia"/>
            <w:caps w:val="0"/>
            <w:noProof/>
            <w:sz w:val="22"/>
            <w:szCs w:val="22"/>
            <w:lang w:eastAsia="cs-CZ"/>
          </w:rPr>
          <w:tab/>
        </w:r>
        <w:r w:rsidRPr="004738C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_Toc57973104 \h </w:instrText>
        </w:r>
        <w:r>
          <w:rPr>
            <w:noProof/>
            <w:webHidden/>
          </w:rPr>
        </w:r>
        <w:r>
          <w:rPr>
            <w:noProof/>
            <w:webHidden/>
          </w:rPr>
          <w:fldChar w:fldCharType="separate"/>
        </w:r>
        <w:r>
          <w:rPr>
            <w:noProof/>
            <w:webHidden/>
          </w:rPr>
          <w:t>6</w:t>
        </w:r>
        <w:r>
          <w:rPr>
            <w:noProof/>
            <w:webHidden/>
          </w:rPr>
          <w:fldChar w:fldCharType="end"/>
        </w:r>
      </w:hyperlink>
    </w:p>
    <w:p w14:paraId="402720D1" w14:textId="6D4FCD6A" w:rsidR="00AB25B7" w:rsidRDefault="00AB25B7">
      <w:pPr>
        <w:pStyle w:val="Obsah1"/>
        <w:rPr>
          <w:rFonts w:eastAsiaTheme="minorEastAsia"/>
          <w:caps w:val="0"/>
          <w:noProof/>
          <w:sz w:val="22"/>
          <w:szCs w:val="22"/>
          <w:lang w:eastAsia="cs-CZ"/>
        </w:rPr>
      </w:pPr>
      <w:hyperlink w:anchor="_Toc57973105" w:history="1">
        <w:r w:rsidRPr="004738C2">
          <w:rPr>
            <w:rStyle w:val="Hypertextovodkaz"/>
          </w:rPr>
          <w:t>8.</w:t>
        </w:r>
        <w:r>
          <w:rPr>
            <w:rFonts w:eastAsiaTheme="minorEastAsia"/>
            <w:caps w:val="0"/>
            <w:noProof/>
            <w:sz w:val="22"/>
            <w:szCs w:val="22"/>
            <w:lang w:eastAsia="cs-CZ"/>
          </w:rPr>
          <w:tab/>
        </w:r>
        <w:r w:rsidRPr="004738C2">
          <w:rPr>
            <w:rStyle w:val="Hypertextovodkaz"/>
          </w:rPr>
          <w:t>POŽADAVKY ZADAVATELE NA KVALIFIKACI</w:t>
        </w:r>
        <w:r>
          <w:rPr>
            <w:noProof/>
            <w:webHidden/>
          </w:rPr>
          <w:tab/>
        </w:r>
        <w:r>
          <w:rPr>
            <w:noProof/>
            <w:webHidden/>
          </w:rPr>
          <w:fldChar w:fldCharType="begin"/>
        </w:r>
        <w:r>
          <w:rPr>
            <w:noProof/>
            <w:webHidden/>
          </w:rPr>
          <w:instrText xml:space="preserve"> PAGEREF _Toc57973105 \h </w:instrText>
        </w:r>
        <w:r>
          <w:rPr>
            <w:noProof/>
            <w:webHidden/>
          </w:rPr>
        </w:r>
        <w:r>
          <w:rPr>
            <w:noProof/>
            <w:webHidden/>
          </w:rPr>
          <w:fldChar w:fldCharType="separate"/>
        </w:r>
        <w:r>
          <w:rPr>
            <w:noProof/>
            <w:webHidden/>
          </w:rPr>
          <w:t>7</w:t>
        </w:r>
        <w:r>
          <w:rPr>
            <w:noProof/>
            <w:webHidden/>
          </w:rPr>
          <w:fldChar w:fldCharType="end"/>
        </w:r>
      </w:hyperlink>
    </w:p>
    <w:p w14:paraId="3822BA62" w14:textId="04E6C952" w:rsidR="00AB25B7" w:rsidRDefault="00AB25B7">
      <w:pPr>
        <w:pStyle w:val="Obsah1"/>
        <w:rPr>
          <w:rFonts w:eastAsiaTheme="minorEastAsia"/>
          <w:caps w:val="0"/>
          <w:noProof/>
          <w:sz w:val="22"/>
          <w:szCs w:val="22"/>
          <w:lang w:eastAsia="cs-CZ"/>
        </w:rPr>
      </w:pPr>
      <w:hyperlink w:anchor="_Toc57973106" w:history="1">
        <w:r w:rsidRPr="004738C2">
          <w:rPr>
            <w:rStyle w:val="Hypertextovodkaz"/>
          </w:rPr>
          <w:t>9.</w:t>
        </w:r>
        <w:r>
          <w:rPr>
            <w:rFonts w:eastAsiaTheme="minorEastAsia"/>
            <w:caps w:val="0"/>
            <w:noProof/>
            <w:sz w:val="22"/>
            <w:szCs w:val="22"/>
            <w:lang w:eastAsia="cs-CZ"/>
          </w:rPr>
          <w:tab/>
        </w:r>
        <w:r w:rsidRPr="004738C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_Toc57973106 \h </w:instrText>
        </w:r>
        <w:r>
          <w:rPr>
            <w:noProof/>
            <w:webHidden/>
          </w:rPr>
        </w:r>
        <w:r>
          <w:rPr>
            <w:noProof/>
            <w:webHidden/>
          </w:rPr>
          <w:fldChar w:fldCharType="separate"/>
        </w:r>
        <w:r>
          <w:rPr>
            <w:noProof/>
            <w:webHidden/>
          </w:rPr>
          <w:t>16</w:t>
        </w:r>
        <w:r>
          <w:rPr>
            <w:noProof/>
            <w:webHidden/>
          </w:rPr>
          <w:fldChar w:fldCharType="end"/>
        </w:r>
      </w:hyperlink>
    </w:p>
    <w:p w14:paraId="27550DE1" w14:textId="72BEE131" w:rsidR="00AB25B7" w:rsidRDefault="00AB25B7">
      <w:pPr>
        <w:pStyle w:val="Obsah1"/>
        <w:rPr>
          <w:rFonts w:eastAsiaTheme="minorEastAsia"/>
          <w:caps w:val="0"/>
          <w:noProof/>
          <w:sz w:val="22"/>
          <w:szCs w:val="22"/>
          <w:lang w:eastAsia="cs-CZ"/>
        </w:rPr>
      </w:pPr>
      <w:hyperlink w:anchor="_Toc57973107" w:history="1">
        <w:r w:rsidRPr="004738C2">
          <w:rPr>
            <w:rStyle w:val="Hypertextovodkaz"/>
          </w:rPr>
          <w:t>10.</w:t>
        </w:r>
        <w:r>
          <w:rPr>
            <w:rFonts w:eastAsiaTheme="minorEastAsia"/>
            <w:caps w:val="0"/>
            <w:noProof/>
            <w:sz w:val="22"/>
            <w:szCs w:val="22"/>
            <w:lang w:eastAsia="cs-CZ"/>
          </w:rPr>
          <w:tab/>
        </w:r>
        <w:r w:rsidRPr="004738C2">
          <w:rPr>
            <w:rStyle w:val="Hypertextovodkaz"/>
          </w:rPr>
          <w:t>PROHLÍDKA MÍSTA PLNĚNÍ (STAVENIŠTĚ)</w:t>
        </w:r>
        <w:r>
          <w:rPr>
            <w:noProof/>
            <w:webHidden/>
          </w:rPr>
          <w:tab/>
        </w:r>
        <w:r>
          <w:rPr>
            <w:noProof/>
            <w:webHidden/>
          </w:rPr>
          <w:fldChar w:fldCharType="begin"/>
        </w:r>
        <w:r>
          <w:rPr>
            <w:noProof/>
            <w:webHidden/>
          </w:rPr>
          <w:instrText xml:space="preserve"> PAGEREF _Toc57973107 \h </w:instrText>
        </w:r>
        <w:r>
          <w:rPr>
            <w:noProof/>
            <w:webHidden/>
          </w:rPr>
        </w:r>
        <w:r>
          <w:rPr>
            <w:noProof/>
            <w:webHidden/>
          </w:rPr>
          <w:fldChar w:fldCharType="separate"/>
        </w:r>
        <w:r>
          <w:rPr>
            <w:noProof/>
            <w:webHidden/>
          </w:rPr>
          <w:t>18</w:t>
        </w:r>
        <w:r>
          <w:rPr>
            <w:noProof/>
            <w:webHidden/>
          </w:rPr>
          <w:fldChar w:fldCharType="end"/>
        </w:r>
      </w:hyperlink>
    </w:p>
    <w:p w14:paraId="05024722" w14:textId="0D525DE2" w:rsidR="00AB25B7" w:rsidRDefault="00AB25B7">
      <w:pPr>
        <w:pStyle w:val="Obsah1"/>
        <w:rPr>
          <w:rFonts w:eastAsiaTheme="minorEastAsia"/>
          <w:caps w:val="0"/>
          <w:noProof/>
          <w:sz w:val="22"/>
          <w:szCs w:val="22"/>
          <w:lang w:eastAsia="cs-CZ"/>
        </w:rPr>
      </w:pPr>
      <w:hyperlink w:anchor="_Toc57973108" w:history="1">
        <w:r w:rsidRPr="004738C2">
          <w:rPr>
            <w:rStyle w:val="Hypertextovodkaz"/>
          </w:rPr>
          <w:t>11.</w:t>
        </w:r>
        <w:r>
          <w:rPr>
            <w:rFonts w:eastAsiaTheme="minorEastAsia"/>
            <w:caps w:val="0"/>
            <w:noProof/>
            <w:sz w:val="22"/>
            <w:szCs w:val="22"/>
            <w:lang w:eastAsia="cs-CZ"/>
          </w:rPr>
          <w:tab/>
        </w:r>
        <w:r w:rsidRPr="004738C2">
          <w:rPr>
            <w:rStyle w:val="Hypertextovodkaz"/>
          </w:rPr>
          <w:t>JAZYK NABÍDEK A KOMUNIKAČNÍ JAZYK</w:t>
        </w:r>
        <w:r>
          <w:rPr>
            <w:noProof/>
            <w:webHidden/>
          </w:rPr>
          <w:tab/>
        </w:r>
        <w:r>
          <w:rPr>
            <w:noProof/>
            <w:webHidden/>
          </w:rPr>
          <w:fldChar w:fldCharType="begin"/>
        </w:r>
        <w:r>
          <w:rPr>
            <w:noProof/>
            <w:webHidden/>
          </w:rPr>
          <w:instrText xml:space="preserve"> PAGEREF _Toc57973108 \h </w:instrText>
        </w:r>
        <w:r>
          <w:rPr>
            <w:noProof/>
            <w:webHidden/>
          </w:rPr>
        </w:r>
        <w:r>
          <w:rPr>
            <w:noProof/>
            <w:webHidden/>
          </w:rPr>
          <w:fldChar w:fldCharType="separate"/>
        </w:r>
        <w:r>
          <w:rPr>
            <w:noProof/>
            <w:webHidden/>
          </w:rPr>
          <w:t>18</w:t>
        </w:r>
        <w:r>
          <w:rPr>
            <w:noProof/>
            <w:webHidden/>
          </w:rPr>
          <w:fldChar w:fldCharType="end"/>
        </w:r>
      </w:hyperlink>
    </w:p>
    <w:p w14:paraId="436FA763" w14:textId="3CF11293" w:rsidR="00AB25B7" w:rsidRDefault="00AB25B7">
      <w:pPr>
        <w:pStyle w:val="Obsah1"/>
        <w:rPr>
          <w:rFonts w:eastAsiaTheme="minorEastAsia"/>
          <w:caps w:val="0"/>
          <w:noProof/>
          <w:sz w:val="22"/>
          <w:szCs w:val="22"/>
          <w:lang w:eastAsia="cs-CZ"/>
        </w:rPr>
      </w:pPr>
      <w:hyperlink w:anchor="_Toc57973109" w:history="1">
        <w:r w:rsidRPr="004738C2">
          <w:rPr>
            <w:rStyle w:val="Hypertextovodkaz"/>
          </w:rPr>
          <w:t>12.</w:t>
        </w:r>
        <w:r>
          <w:rPr>
            <w:rFonts w:eastAsiaTheme="minorEastAsia"/>
            <w:caps w:val="0"/>
            <w:noProof/>
            <w:sz w:val="22"/>
            <w:szCs w:val="22"/>
            <w:lang w:eastAsia="cs-CZ"/>
          </w:rPr>
          <w:tab/>
        </w:r>
        <w:r w:rsidRPr="004738C2">
          <w:rPr>
            <w:rStyle w:val="Hypertextovodkaz"/>
          </w:rPr>
          <w:t>OBSAH A PODÁVÁNÍ NABÍDEK</w:t>
        </w:r>
        <w:r>
          <w:rPr>
            <w:noProof/>
            <w:webHidden/>
          </w:rPr>
          <w:tab/>
        </w:r>
        <w:r>
          <w:rPr>
            <w:noProof/>
            <w:webHidden/>
          </w:rPr>
          <w:fldChar w:fldCharType="begin"/>
        </w:r>
        <w:r>
          <w:rPr>
            <w:noProof/>
            <w:webHidden/>
          </w:rPr>
          <w:instrText xml:space="preserve"> PAGEREF _Toc57973109 \h </w:instrText>
        </w:r>
        <w:r>
          <w:rPr>
            <w:noProof/>
            <w:webHidden/>
          </w:rPr>
        </w:r>
        <w:r>
          <w:rPr>
            <w:noProof/>
            <w:webHidden/>
          </w:rPr>
          <w:fldChar w:fldCharType="separate"/>
        </w:r>
        <w:r>
          <w:rPr>
            <w:noProof/>
            <w:webHidden/>
          </w:rPr>
          <w:t>19</w:t>
        </w:r>
        <w:r>
          <w:rPr>
            <w:noProof/>
            <w:webHidden/>
          </w:rPr>
          <w:fldChar w:fldCharType="end"/>
        </w:r>
      </w:hyperlink>
    </w:p>
    <w:p w14:paraId="2D75581C" w14:textId="3CD80B23" w:rsidR="00AB25B7" w:rsidRDefault="00AB25B7">
      <w:pPr>
        <w:pStyle w:val="Obsah1"/>
        <w:rPr>
          <w:rFonts w:eastAsiaTheme="minorEastAsia"/>
          <w:caps w:val="0"/>
          <w:noProof/>
          <w:sz w:val="22"/>
          <w:szCs w:val="22"/>
          <w:lang w:eastAsia="cs-CZ"/>
        </w:rPr>
      </w:pPr>
      <w:hyperlink w:anchor="_Toc57973110" w:history="1">
        <w:r w:rsidRPr="004738C2">
          <w:rPr>
            <w:rStyle w:val="Hypertextovodkaz"/>
          </w:rPr>
          <w:t>13.</w:t>
        </w:r>
        <w:r>
          <w:rPr>
            <w:rFonts w:eastAsiaTheme="minorEastAsia"/>
            <w:caps w:val="0"/>
            <w:noProof/>
            <w:sz w:val="22"/>
            <w:szCs w:val="22"/>
            <w:lang w:eastAsia="cs-CZ"/>
          </w:rPr>
          <w:tab/>
        </w:r>
        <w:r w:rsidRPr="004738C2">
          <w:rPr>
            <w:rStyle w:val="Hypertextovodkaz"/>
          </w:rPr>
          <w:t>POŽADAVKY NA ZPRACOVÁNÍ NABÍDKOVÉ CENY</w:t>
        </w:r>
        <w:r>
          <w:rPr>
            <w:noProof/>
            <w:webHidden/>
          </w:rPr>
          <w:tab/>
        </w:r>
        <w:r>
          <w:rPr>
            <w:noProof/>
            <w:webHidden/>
          </w:rPr>
          <w:fldChar w:fldCharType="begin"/>
        </w:r>
        <w:r>
          <w:rPr>
            <w:noProof/>
            <w:webHidden/>
          </w:rPr>
          <w:instrText xml:space="preserve"> PAGEREF _Toc57973110 \h </w:instrText>
        </w:r>
        <w:r>
          <w:rPr>
            <w:noProof/>
            <w:webHidden/>
          </w:rPr>
        </w:r>
        <w:r>
          <w:rPr>
            <w:noProof/>
            <w:webHidden/>
          </w:rPr>
          <w:fldChar w:fldCharType="separate"/>
        </w:r>
        <w:r>
          <w:rPr>
            <w:noProof/>
            <w:webHidden/>
          </w:rPr>
          <w:t>20</w:t>
        </w:r>
        <w:r>
          <w:rPr>
            <w:noProof/>
            <w:webHidden/>
          </w:rPr>
          <w:fldChar w:fldCharType="end"/>
        </w:r>
      </w:hyperlink>
    </w:p>
    <w:p w14:paraId="09C1E72B" w14:textId="71AE2642" w:rsidR="00AB25B7" w:rsidRDefault="00AB25B7">
      <w:pPr>
        <w:pStyle w:val="Obsah1"/>
        <w:rPr>
          <w:rFonts w:eastAsiaTheme="minorEastAsia"/>
          <w:caps w:val="0"/>
          <w:noProof/>
          <w:sz w:val="22"/>
          <w:szCs w:val="22"/>
          <w:lang w:eastAsia="cs-CZ"/>
        </w:rPr>
      </w:pPr>
      <w:hyperlink w:anchor="_Toc57973111" w:history="1">
        <w:r w:rsidRPr="004738C2">
          <w:rPr>
            <w:rStyle w:val="Hypertextovodkaz"/>
          </w:rPr>
          <w:t>14.</w:t>
        </w:r>
        <w:r>
          <w:rPr>
            <w:rFonts w:eastAsiaTheme="minorEastAsia"/>
            <w:caps w:val="0"/>
            <w:noProof/>
            <w:sz w:val="22"/>
            <w:szCs w:val="22"/>
            <w:lang w:eastAsia="cs-CZ"/>
          </w:rPr>
          <w:tab/>
        </w:r>
        <w:r w:rsidRPr="004738C2">
          <w:rPr>
            <w:rStyle w:val="Hypertextovodkaz"/>
          </w:rPr>
          <w:t>VARIANTY NABÍDKY, VÝHRADA ZMĚNY DODAVATELE</w:t>
        </w:r>
        <w:r>
          <w:rPr>
            <w:noProof/>
            <w:webHidden/>
          </w:rPr>
          <w:tab/>
        </w:r>
        <w:r>
          <w:rPr>
            <w:noProof/>
            <w:webHidden/>
          </w:rPr>
          <w:fldChar w:fldCharType="begin"/>
        </w:r>
        <w:r>
          <w:rPr>
            <w:noProof/>
            <w:webHidden/>
          </w:rPr>
          <w:instrText xml:space="preserve"> PAGEREF _Toc57973111 \h </w:instrText>
        </w:r>
        <w:r>
          <w:rPr>
            <w:noProof/>
            <w:webHidden/>
          </w:rPr>
        </w:r>
        <w:r>
          <w:rPr>
            <w:noProof/>
            <w:webHidden/>
          </w:rPr>
          <w:fldChar w:fldCharType="separate"/>
        </w:r>
        <w:r>
          <w:rPr>
            <w:noProof/>
            <w:webHidden/>
          </w:rPr>
          <w:t>21</w:t>
        </w:r>
        <w:r>
          <w:rPr>
            <w:noProof/>
            <w:webHidden/>
          </w:rPr>
          <w:fldChar w:fldCharType="end"/>
        </w:r>
      </w:hyperlink>
    </w:p>
    <w:p w14:paraId="6ECE0A8D" w14:textId="57E2B570" w:rsidR="00AB25B7" w:rsidRDefault="00AB25B7">
      <w:pPr>
        <w:pStyle w:val="Obsah1"/>
        <w:rPr>
          <w:rFonts w:eastAsiaTheme="minorEastAsia"/>
          <w:caps w:val="0"/>
          <w:noProof/>
          <w:sz w:val="22"/>
          <w:szCs w:val="22"/>
          <w:lang w:eastAsia="cs-CZ"/>
        </w:rPr>
      </w:pPr>
      <w:hyperlink w:anchor="_Toc57973112" w:history="1">
        <w:r w:rsidRPr="004738C2">
          <w:rPr>
            <w:rStyle w:val="Hypertextovodkaz"/>
          </w:rPr>
          <w:t>15.</w:t>
        </w:r>
        <w:r>
          <w:rPr>
            <w:rFonts w:eastAsiaTheme="minorEastAsia"/>
            <w:caps w:val="0"/>
            <w:noProof/>
            <w:sz w:val="22"/>
            <w:szCs w:val="22"/>
            <w:lang w:eastAsia="cs-CZ"/>
          </w:rPr>
          <w:tab/>
        </w:r>
        <w:r w:rsidRPr="004738C2">
          <w:rPr>
            <w:rStyle w:val="Hypertextovodkaz"/>
          </w:rPr>
          <w:t>OTEVÍRÁNÍ NABÍDEK</w:t>
        </w:r>
        <w:r>
          <w:rPr>
            <w:noProof/>
            <w:webHidden/>
          </w:rPr>
          <w:tab/>
        </w:r>
        <w:r>
          <w:rPr>
            <w:noProof/>
            <w:webHidden/>
          </w:rPr>
          <w:fldChar w:fldCharType="begin"/>
        </w:r>
        <w:r>
          <w:rPr>
            <w:noProof/>
            <w:webHidden/>
          </w:rPr>
          <w:instrText xml:space="preserve"> PAGEREF _Toc57973112 \h </w:instrText>
        </w:r>
        <w:r>
          <w:rPr>
            <w:noProof/>
            <w:webHidden/>
          </w:rPr>
        </w:r>
        <w:r>
          <w:rPr>
            <w:noProof/>
            <w:webHidden/>
          </w:rPr>
          <w:fldChar w:fldCharType="separate"/>
        </w:r>
        <w:r>
          <w:rPr>
            <w:noProof/>
            <w:webHidden/>
          </w:rPr>
          <w:t>22</w:t>
        </w:r>
        <w:r>
          <w:rPr>
            <w:noProof/>
            <w:webHidden/>
          </w:rPr>
          <w:fldChar w:fldCharType="end"/>
        </w:r>
      </w:hyperlink>
    </w:p>
    <w:p w14:paraId="7177AA52" w14:textId="43D7D0F5" w:rsidR="00AB25B7" w:rsidRDefault="00AB25B7">
      <w:pPr>
        <w:pStyle w:val="Obsah1"/>
        <w:rPr>
          <w:rFonts w:eastAsiaTheme="minorEastAsia"/>
          <w:caps w:val="0"/>
          <w:noProof/>
          <w:sz w:val="22"/>
          <w:szCs w:val="22"/>
          <w:lang w:eastAsia="cs-CZ"/>
        </w:rPr>
      </w:pPr>
      <w:hyperlink w:anchor="_Toc57973113" w:history="1">
        <w:r w:rsidRPr="004738C2">
          <w:rPr>
            <w:rStyle w:val="Hypertextovodkaz"/>
          </w:rPr>
          <w:t>16.</w:t>
        </w:r>
        <w:r>
          <w:rPr>
            <w:rFonts w:eastAsiaTheme="minorEastAsia"/>
            <w:caps w:val="0"/>
            <w:noProof/>
            <w:sz w:val="22"/>
            <w:szCs w:val="22"/>
            <w:lang w:eastAsia="cs-CZ"/>
          </w:rPr>
          <w:tab/>
        </w:r>
        <w:r w:rsidRPr="004738C2">
          <w:rPr>
            <w:rStyle w:val="Hypertextovodkaz"/>
          </w:rPr>
          <w:t>POSOUZENÍ SPLNĚNÍ PODMÍNEK ÚČASTI</w:t>
        </w:r>
        <w:r>
          <w:rPr>
            <w:noProof/>
            <w:webHidden/>
          </w:rPr>
          <w:tab/>
        </w:r>
        <w:r>
          <w:rPr>
            <w:noProof/>
            <w:webHidden/>
          </w:rPr>
          <w:fldChar w:fldCharType="begin"/>
        </w:r>
        <w:r>
          <w:rPr>
            <w:noProof/>
            <w:webHidden/>
          </w:rPr>
          <w:instrText xml:space="preserve"> PAGEREF _Toc57973113 \h </w:instrText>
        </w:r>
        <w:r>
          <w:rPr>
            <w:noProof/>
            <w:webHidden/>
          </w:rPr>
        </w:r>
        <w:r>
          <w:rPr>
            <w:noProof/>
            <w:webHidden/>
          </w:rPr>
          <w:fldChar w:fldCharType="separate"/>
        </w:r>
        <w:r>
          <w:rPr>
            <w:noProof/>
            <w:webHidden/>
          </w:rPr>
          <w:t>22</w:t>
        </w:r>
        <w:r>
          <w:rPr>
            <w:noProof/>
            <w:webHidden/>
          </w:rPr>
          <w:fldChar w:fldCharType="end"/>
        </w:r>
      </w:hyperlink>
    </w:p>
    <w:p w14:paraId="16CE0999" w14:textId="4F2FC9B9" w:rsidR="00AB25B7" w:rsidRDefault="00AB25B7">
      <w:pPr>
        <w:pStyle w:val="Obsah1"/>
        <w:rPr>
          <w:rFonts w:eastAsiaTheme="minorEastAsia"/>
          <w:caps w:val="0"/>
          <w:noProof/>
          <w:sz w:val="22"/>
          <w:szCs w:val="22"/>
          <w:lang w:eastAsia="cs-CZ"/>
        </w:rPr>
      </w:pPr>
      <w:hyperlink w:anchor="_Toc57973114" w:history="1">
        <w:r w:rsidRPr="004738C2">
          <w:rPr>
            <w:rStyle w:val="Hypertextovodkaz"/>
          </w:rPr>
          <w:t>17.</w:t>
        </w:r>
        <w:r>
          <w:rPr>
            <w:rFonts w:eastAsiaTheme="minorEastAsia"/>
            <w:caps w:val="0"/>
            <w:noProof/>
            <w:sz w:val="22"/>
            <w:szCs w:val="22"/>
            <w:lang w:eastAsia="cs-CZ"/>
          </w:rPr>
          <w:tab/>
        </w:r>
        <w:r w:rsidRPr="004738C2">
          <w:rPr>
            <w:rStyle w:val="Hypertextovodkaz"/>
          </w:rPr>
          <w:t>HODNOCENÍ NABÍDEK</w:t>
        </w:r>
        <w:r>
          <w:rPr>
            <w:noProof/>
            <w:webHidden/>
          </w:rPr>
          <w:tab/>
        </w:r>
        <w:r>
          <w:rPr>
            <w:noProof/>
            <w:webHidden/>
          </w:rPr>
          <w:fldChar w:fldCharType="begin"/>
        </w:r>
        <w:r>
          <w:rPr>
            <w:noProof/>
            <w:webHidden/>
          </w:rPr>
          <w:instrText xml:space="preserve"> PAGEREF _Toc57973114 \h </w:instrText>
        </w:r>
        <w:r>
          <w:rPr>
            <w:noProof/>
            <w:webHidden/>
          </w:rPr>
        </w:r>
        <w:r>
          <w:rPr>
            <w:noProof/>
            <w:webHidden/>
          </w:rPr>
          <w:fldChar w:fldCharType="separate"/>
        </w:r>
        <w:r>
          <w:rPr>
            <w:noProof/>
            <w:webHidden/>
          </w:rPr>
          <w:t>23</w:t>
        </w:r>
        <w:r>
          <w:rPr>
            <w:noProof/>
            <w:webHidden/>
          </w:rPr>
          <w:fldChar w:fldCharType="end"/>
        </w:r>
      </w:hyperlink>
    </w:p>
    <w:p w14:paraId="7952E528" w14:textId="7DB835CC" w:rsidR="00AB25B7" w:rsidRDefault="00AB25B7">
      <w:pPr>
        <w:pStyle w:val="Obsah1"/>
        <w:rPr>
          <w:rFonts w:eastAsiaTheme="minorEastAsia"/>
          <w:caps w:val="0"/>
          <w:noProof/>
          <w:sz w:val="22"/>
          <w:szCs w:val="22"/>
          <w:lang w:eastAsia="cs-CZ"/>
        </w:rPr>
      </w:pPr>
      <w:hyperlink w:anchor="_Toc57973115" w:history="1">
        <w:r w:rsidRPr="004738C2">
          <w:rPr>
            <w:rStyle w:val="Hypertextovodkaz"/>
          </w:rPr>
          <w:t>18.</w:t>
        </w:r>
        <w:r>
          <w:rPr>
            <w:rFonts w:eastAsiaTheme="minorEastAsia"/>
            <w:caps w:val="0"/>
            <w:noProof/>
            <w:sz w:val="22"/>
            <w:szCs w:val="22"/>
            <w:lang w:eastAsia="cs-CZ"/>
          </w:rPr>
          <w:tab/>
        </w:r>
        <w:r w:rsidRPr="004738C2">
          <w:rPr>
            <w:rStyle w:val="Hypertextovodkaz"/>
          </w:rPr>
          <w:t>ZRUŠENÍ VÝBĚROVÉHO ŘÍZENÍ</w:t>
        </w:r>
        <w:r>
          <w:rPr>
            <w:noProof/>
            <w:webHidden/>
          </w:rPr>
          <w:tab/>
        </w:r>
        <w:r>
          <w:rPr>
            <w:noProof/>
            <w:webHidden/>
          </w:rPr>
          <w:fldChar w:fldCharType="begin"/>
        </w:r>
        <w:r>
          <w:rPr>
            <w:noProof/>
            <w:webHidden/>
          </w:rPr>
          <w:instrText xml:space="preserve"> PAGEREF _Toc57973115 \h </w:instrText>
        </w:r>
        <w:r>
          <w:rPr>
            <w:noProof/>
            <w:webHidden/>
          </w:rPr>
        </w:r>
        <w:r>
          <w:rPr>
            <w:noProof/>
            <w:webHidden/>
          </w:rPr>
          <w:fldChar w:fldCharType="separate"/>
        </w:r>
        <w:r>
          <w:rPr>
            <w:noProof/>
            <w:webHidden/>
          </w:rPr>
          <w:t>23</w:t>
        </w:r>
        <w:r>
          <w:rPr>
            <w:noProof/>
            <w:webHidden/>
          </w:rPr>
          <w:fldChar w:fldCharType="end"/>
        </w:r>
      </w:hyperlink>
    </w:p>
    <w:p w14:paraId="7C2E20AB" w14:textId="48D1FA77" w:rsidR="00AB25B7" w:rsidRDefault="00AB25B7">
      <w:pPr>
        <w:pStyle w:val="Obsah1"/>
        <w:rPr>
          <w:rFonts w:eastAsiaTheme="minorEastAsia"/>
          <w:caps w:val="0"/>
          <w:noProof/>
          <w:sz w:val="22"/>
          <w:szCs w:val="22"/>
          <w:lang w:eastAsia="cs-CZ"/>
        </w:rPr>
      </w:pPr>
      <w:hyperlink w:anchor="_Toc57973116" w:history="1">
        <w:r w:rsidRPr="004738C2">
          <w:rPr>
            <w:rStyle w:val="Hypertextovodkaz"/>
          </w:rPr>
          <w:t>19.</w:t>
        </w:r>
        <w:r>
          <w:rPr>
            <w:rFonts w:eastAsiaTheme="minorEastAsia"/>
            <w:caps w:val="0"/>
            <w:noProof/>
            <w:sz w:val="22"/>
            <w:szCs w:val="22"/>
            <w:lang w:eastAsia="cs-CZ"/>
          </w:rPr>
          <w:tab/>
        </w:r>
        <w:r w:rsidRPr="004738C2">
          <w:rPr>
            <w:rStyle w:val="Hypertextovodkaz"/>
          </w:rPr>
          <w:t>UZAVŘENÍ SMLOUVY</w:t>
        </w:r>
        <w:r>
          <w:rPr>
            <w:noProof/>
            <w:webHidden/>
          </w:rPr>
          <w:tab/>
        </w:r>
        <w:r>
          <w:rPr>
            <w:noProof/>
            <w:webHidden/>
          </w:rPr>
          <w:fldChar w:fldCharType="begin"/>
        </w:r>
        <w:r>
          <w:rPr>
            <w:noProof/>
            <w:webHidden/>
          </w:rPr>
          <w:instrText xml:space="preserve"> PAGEREF _Toc57973116 \h </w:instrText>
        </w:r>
        <w:r>
          <w:rPr>
            <w:noProof/>
            <w:webHidden/>
          </w:rPr>
        </w:r>
        <w:r>
          <w:rPr>
            <w:noProof/>
            <w:webHidden/>
          </w:rPr>
          <w:fldChar w:fldCharType="separate"/>
        </w:r>
        <w:r>
          <w:rPr>
            <w:noProof/>
            <w:webHidden/>
          </w:rPr>
          <w:t>24</w:t>
        </w:r>
        <w:r>
          <w:rPr>
            <w:noProof/>
            <w:webHidden/>
          </w:rPr>
          <w:fldChar w:fldCharType="end"/>
        </w:r>
      </w:hyperlink>
    </w:p>
    <w:p w14:paraId="10A84B1E" w14:textId="62747F74" w:rsidR="00AB25B7" w:rsidRDefault="00AB25B7">
      <w:pPr>
        <w:pStyle w:val="Obsah1"/>
        <w:rPr>
          <w:rFonts w:eastAsiaTheme="minorEastAsia"/>
          <w:caps w:val="0"/>
          <w:noProof/>
          <w:sz w:val="22"/>
          <w:szCs w:val="22"/>
          <w:lang w:eastAsia="cs-CZ"/>
        </w:rPr>
      </w:pPr>
      <w:hyperlink w:anchor="_Toc57973117" w:history="1">
        <w:r w:rsidRPr="004738C2">
          <w:rPr>
            <w:rStyle w:val="Hypertextovodkaz"/>
          </w:rPr>
          <w:t>20.</w:t>
        </w:r>
        <w:r>
          <w:rPr>
            <w:rFonts w:eastAsiaTheme="minorEastAsia"/>
            <w:caps w:val="0"/>
            <w:noProof/>
            <w:sz w:val="22"/>
            <w:szCs w:val="22"/>
            <w:lang w:eastAsia="cs-CZ"/>
          </w:rPr>
          <w:tab/>
        </w:r>
        <w:r w:rsidRPr="004738C2">
          <w:rPr>
            <w:rStyle w:val="Hypertextovodkaz"/>
          </w:rPr>
          <w:t>OCHRANA INFORMACÍ</w:t>
        </w:r>
        <w:r>
          <w:rPr>
            <w:noProof/>
            <w:webHidden/>
          </w:rPr>
          <w:tab/>
        </w:r>
        <w:r>
          <w:rPr>
            <w:noProof/>
            <w:webHidden/>
          </w:rPr>
          <w:fldChar w:fldCharType="begin"/>
        </w:r>
        <w:r>
          <w:rPr>
            <w:noProof/>
            <w:webHidden/>
          </w:rPr>
          <w:instrText xml:space="preserve"> PAGEREF _Toc57973117 \h </w:instrText>
        </w:r>
        <w:r>
          <w:rPr>
            <w:noProof/>
            <w:webHidden/>
          </w:rPr>
        </w:r>
        <w:r>
          <w:rPr>
            <w:noProof/>
            <w:webHidden/>
          </w:rPr>
          <w:fldChar w:fldCharType="separate"/>
        </w:r>
        <w:r>
          <w:rPr>
            <w:noProof/>
            <w:webHidden/>
          </w:rPr>
          <w:t>25</w:t>
        </w:r>
        <w:r>
          <w:rPr>
            <w:noProof/>
            <w:webHidden/>
          </w:rPr>
          <w:fldChar w:fldCharType="end"/>
        </w:r>
      </w:hyperlink>
    </w:p>
    <w:p w14:paraId="23566F47" w14:textId="53C03098" w:rsidR="00AB25B7" w:rsidRDefault="00AB25B7">
      <w:pPr>
        <w:pStyle w:val="Obsah1"/>
        <w:rPr>
          <w:rFonts w:eastAsiaTheme="minorEastAsia"/>
          <w:caps w:val="0"/>
          <w:noProof/>
          <w:sz w:val="22"/>
          <w:szCs w:val="22"/>
          <w:lang w:eastAsia="cs-CZ"/>
        </w:rPr>
      </w:pPr>
      <w:hyperlink w:anchor="_Toc57973118" w:history="1">
        <w:r w:rsidRPr="004738C2">
          <w:rPr>
            <w:rStyle w:val="Hypertextovodkaz"/>
          </w:rPr>
          <w:t>21.</w:t>
        </w:r>
        <w:r>
          <w:rPr>
            <w:rFonts w:eastAsiaTheme="minorEastAsia"/>
            <w:caps w:val="0"/>
            <w:noProof/>
            <w:sz w:val="22"/>
            <w:szCs w:val="22"/>
            <w:lang w:eastAsia="cs-CZ"/>
          </w:rPr>
          <w:tab/>
        </w:r>
        <w:r w:rsidRPr="004738C2">
          <w:rPr>
            <w:rStyle w:val="Hypertextovodkaz"/>
          </w:rPr>
          <w:t>PŘÍLOHY TÉTO VÝZVY</w:t>
        </w:r>
        <w:r>
          <w:rPr>
            <w:noProof/>
            <w:webHidden/>
          </w:rPr>
          <w:tab/>
        </w:r>
        <w:r>
          <w:rPr>
            <w:noProof/>
            <w:webHidden/>
          </w:rPr>
          <w:fldChar w:fldCharType="begin"/>
        </w:r>
        <w:r>
          <w:rPr>
            <w:noProof/>
            <w:webHidden/>
          </w:rPr>
          <w:instrText xml:space="preserve"> PAGEREF _Toc57973118 \h </w:instrText>
        </w:r>
        <w:r>
          <w:rPr>
            <w:noProof/>
            <w:webHidden/>
          </w:rPr>
        </w:r>
        <w:r>
          <w:rPr>
            <w:noProof/>
            <w:webHidden/>
          </w:rPr>
          <w:fldChar w:fldCharType="separate"/>
        </w:r>
        <w:r>
          <w:rPr>
            <w:noProof/>
            <w:webHidden/>
          </w:rPr>
          <w:t>25</w:t>
        </w:r>
        <w:r>
          <w:rPr>
            <w:noProof/>
            <w:webHidden/>
          </w:rPr>
          <w:fldChar w:fldCharType="end"/>
        </w:r>
      </w:hyperlink>
    </w:p>
    <w:p w14:paraId="1A3C419B" w14:textId="49E9AE11" w:rsidR="00AD0C7B" w:rsidRPr="001472A9" w:rsidRDefault="00BD7E91" w:rsidP="001472A9">
      <w:pPr>
        <w:spacing w:line="360" w:lineRule="auto"/>
        <w:rPr>
          <w:sz w:val="16"/>
          <w:szCs w:val="16"/>
        </w:rPr>
      </w:pPr>
      <w:r w:rsidRPr="001472A9">
        <w:rPr>
          <w:sz w:val="16"/>
          <w:szCs w:val="16"/>
        </w:rPr>
        <w:fldChar w:fldCharType="end"/>
      </w:r>
    </w:p>
    <w:p w14:paraId="14ADA191" w14:textId="77777777" w:rsidR="00AD0C7B" w:rsidRDefault="00AD0C7B">
      <w:r>
        <w:br w:type="page"/>
      </w:r>
    </w:p>
    <w:p w14:paraId="641BEB60"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57973098"/>
      <w:r>
        <w:lastRenderedPageBreak/>
        <w:t>ÚVODNÍ USTANOVENÍ</w:t>
      </w:r>
      <w:bookmarkEnd w:id="5"/>
    </w:p>
    <w:p w14:paraId="1E21A87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C48372C"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9793BF8"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AFE80A5"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09A14D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21DEF84"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17A875F"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4A84159" w14:textId="77777777" w:rsidR="0035531B" w:rsidRDefault="0035531B" w:rsidP="0035531B">
      <w:pPr>
        <w:pStyle w:val="Nadpis1-1"/>
      </w:pPr>
      <w:bookmarkStart w:id="6" w:name="_Toc57973099"/>
      <w:r>
        <w:t>IDENTIFIKAČNÍ ÚDAJE ZADAVATELE</w:t>
      </w:r>
      <w:bookmarkEnd w:id="6"/>
    </w:p>
    <w:p w14:paraId="35DFB425"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20ECDD9" w14:textId="77777777" w:rsidR="0035531B" w:rsidRDefault="0035531B" w:rsidP="0035531B">
      <w:pPr>
        <w:pStyle w:val="Textbezslovn"/>
        <w:spacing w:after="0"/>
      </w:pPr>
      <w:r>
        <w:t>sídlo: Dlážděná 1003/7, Praha 1</w:t>
      </w:r>
      <w:r w:rsidR="00F0634D">
        <w:t>-</w:t>
      </w:r>
      <w:r>
        <w:t xml:space="preserve"> Nové Město, PSČ 110 00</w:t>
      </w:r>
    </w:p>
    <w:p w14:paraId="6CFBF8F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989F9BD" w14:textId="77777777" w:rsidR="0035531B" w:rsidRDefault="0035531B" w:rsidP="0035531B">
      <w:pPr>
        <w:pStyle w:val="Textbezslovn"/>
        <w:spacing w:after="0"/>
      </w:pPr>
      <w:r>
        <w:t>IČO: 70994234</w:t>
      </w:r>
    </w:p>
    <w:p w14:paraId="5D3E8686" w14:textId="77777777" w:rsidR="0035531B" w:rsidRDefault="0035531B" w:rsidP="0035531B">
      <w:pPr>
        <w:pStyle w:val="Textbezslovn"/>
        <w:spacing w:after="0"/>
      </w:pPr>
      <w:r>
        <w:t>DIČ: CZ70994234</w:t>
      </w:r>
    </w:p>
    <w:p w14:paraId="42BBABBB" w14:textId="77777777" w:rsidR="0035531B" w:rsidRDefault="0035531B" w:rsidP="0035531B">
      <w:pPr>
        <w:pStyle w:val="Textbezslovn"/>
        <w:spacing w:after="0"/>
      </w:pPr>
      <w:r>
        <w:t xml:space="preserve">Identifikátor datové schránky: </w:t>
      </w:r>
      <w:proofErr w:type="spellStart"/>
      <w:r>
        <w:t>uccchjm</w:t>
      </w:r>
      <w:proofErr w:type="spellEnd"/>
    </w:p>
    <w:p w14:paraId="34B7F1BC" w14:textId="77777777" w:rsidR="0035531B" w:rsidRDefault="0035531B" w:rsidP="00A52EDF">
      <w:pPr>
        <w:pStyle w:val="Textbezslovn"/>
        <w:spacing w:after="0"/>
        <w:ind w:left="2127" w:hanging="1390"/>
      </w:pPr>
      <w:r>
        <w:t xml:space="preserve">zastoupená: </w:t>
      </w:r>
      <w:r>
        <w:tab/>
      </w:r>
      <w:r w:rsidR="00A52EDF" w:rsidRPr="00A52EDF">
        <w:t xml:space="preserve">Ing. Miroslavem </w:t>
      </w:r>
      <w:proofErr w:type="spellStart"/>
      <w:r w:rsidR="00A52EDF" w:rsidRPr="00A52EDF">
        <w:t>Bocákem</w:t>
      </w:r>
      <w:proofErr w:type="spellEnd"/>
      <w:r w:rsidR="00A52EDF" w:rsidRPr="00A52EDF">
        <w:t>, ředitelem organizační jednotky Stavební správa východ, na základě Řádu SŽ R3 Podpisový řád Spr</w:t>
      </w:r>
      <w:r w:rsidR="00A52EDF">
        <w:t>ávy železnic, státní organizace</w:t>
      </w:r>
      <w:r w:rsidRPr="000174E8">
        <w:t>.</w:t>
      </w:r>
    </w:p>
    <w:p w14:paraId="0FC19A1C" w14:textId="77777777" w:rsidR="0035531B" w:rsidRDefault="0035531B" w:rsidP="0035531B">
      <w:pPr>
        <w:pStyle w:val="Nadpis1-1"/>
      </w:pPr>
      <w:bookmarkStart w:id="7" w:name="_Toc57973100"/>
      <w:r>
        <w:lastRenderedPageBreak/>
        <w:t>KOMUNIKACE MEZI ZADAVATELEM</w:t>
      </w:r>
      <w:r w:rsidR="00845C50">
        <w:t xml:space="preserve"> a </w:t>
      </w:r>
      <w:r>
        <w:t>DODAVATELEM</w:t>
      </w:r>
      <w:bookmarkEnd w:id="7"/>
      <w:r>
        <w:t xml:space="preserve"> </w:t>
      </w:r>
    </w:p>
    <w:p w14:paraId="1141CB5D"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4236230" w14:textId="77777777" w:rsidR="0035531B" w:rsidRDefault="0035531B" w:rsidP="0035531B">
      <w:pPr>
        <w:pStyle w:val="Text1-1"/>
      </w:pPr>
      <w:r>
        <w:t xml:space="preserve">Kontaktní osobou zadavatele pro </w:t>
      </w:r>
      <w:r w:rsidR="009531C1">
        <w:t xml:space="preserve">výběrové </w:t>
      </w:r>
      <w:r w:rsidR="00A52EDF">
        <w:t>řízení je:</w:t>
      </w:r>
    </w:p>
    <w:p w14:paraId="7C7A9623" w14:textId="77777777" w:rsidR="00A52EDF" w:rsidRPr="00A52EDF" w:rsidRDefault="00A52EDF" w:rsidP="00A52EDF">
      <w:pPr>
        <w:pStyle w:val="Textbezslovn"/>
        <w:spacing w:after="0"/>
        <w:rPr>
          <w:b/>
        </w:rPr>
      </w:pPr>
      <w:r w:rsidRPr="00A52EDF">
        <w:rPr>
          <w:b/>
        </w:rPr>
        <w:t>JUDr. Jaroslav Klimeš</w:t>
      </w:r>
    </w:p>
    <w:p w14:paraId="05DEC098" w14:textId="77777777" w:rsidR="00A52EDF" w:rsidRDefault="00A52EDF" w:rsidP="00A52EDF">
      <w:pPr>
        <w:pStyle w:val="Textbezslovn"/>
        <w:spacing w:after="0"/>
      </w:pPr>
      <w:r>
        <w:t xml:space="preserve">telefon: 722 819 305, </w:t>
      </w:r>
    </w:p>
    <w:p w14:paraId="4D8F2EB5" w14:textId="77777777" w:rsidR="00A52EDF" w:rsidRDefault="00A52EDF" w:rsidP="00A52EDF">
      <w:pPr>
        <w:pStyle w:val="Textbezslovn"/>
        <w:spacing w:after="0"/>
      </w:pPr>
      <w:r>
        <w:t xml:space="preserve">e-mail: KlimesJa@spravazeleznic.cz </w:t>
      </w:r>
    </w:p>
    <w:p w14:paraId="08FFA508" w14:textId="77777777" w:rsidR="00A52EDF" w:rsidRDefault="00A52EDF" w:rsidP="00A52EDF">
      <w:pPr>
        <w:pStyle w:val="Textbezslovn"/>
        <w:spacing w:after="0"/>
      </w:pPr>
    </w:p>
    <w:p w14:paraId="526ADE20" w14:textId="77777777" w:rsidR="00A52EDF" w:rsidRDefault="00A52EDF" w:rsidP="00A52EDF">
      <w:pPr>
        <w:pStyle w:val="Textbezslovn"/>
        <w:spacing w:after="0"/>
      </w:pPr>
      <w:r>
        <w:t>adresa:</w:t>
      </w:r>
    </w:p>
    <w:p w14:paraId="68D850A2" w14:textId="77777777" w:rsidR="00A52EDF" w:rsidRDefault="00A52EDF" w:rsidP="00A52EDF">
      <w:pPr>
        <w:pStyle w:val="Textbezslovn"/>
        <w:spacing w:after="0"/>
      </w:pPr>
      <w:r>
        <w:t>Správa železnic, státní organizace</w:t>
      </w:r>
    </w:p>
    <w:p w14:paraId="4D9A3CFA" w14:textId="77777777" w:rsidR="00A52EDF" w:rsidRDefault="00A52EDF" w:rsidP="00A52EDF">
      <w:pPr>
        <w:pStyle w:val="Textbezslovn"/>
        <w:spacing w:after="0"/>
      </w:pPr>
      <w:r>
        <w:t>Stavební správa východ</w:t>
      </w:r>
    </w:p>
    <w:p w14:paraId="312232C4" w14:textId="77777777" w:rsidR="00A52EDF" w:rsidRDefault="00A52EDF" w:rsidP="00A52EDF">
      <w:pPr>
        <w:pStyle w:val="Textbezslovn"/>
        <w:spacing w:after="0"/>
      </w:pPr>
      <w:r>
        <w:t>Nerudova 1</w:t>
      </w:r>
    </w:p>
    <w:p w14:paraId="08024AEB" w14:textId="77777777" w:rsidR="00A52EDF" w:rsidRDefault="00A52EDF" w:rsidP="00A52EDF">
      <w:pPr>
        <w:pStyle w:val="Textbezslovn"/>
        <w:spacing w:after="0"/>
      </w:pPr>
      <w:r>
        <w:t>779 00 Olomouc</w:t>
      </w:r>
    </w:p>
    <w:p w14:paraId="5B00D84F" w14:textId="77777777" w:rsidR="0035531B" w:rsidRDefault="0035531B" w:rsidP="0035531B">
      <w:pPr>
        <w:pStyle w:val="Nadpis1-1"/>
      </w:pPr>
      <w:bookmarkStart w:id="8" w:name="_Toc57973101"/>
      <w:r>
        <w:t>ÚČEL</w:t>
      </w:r>
      <w:r w:rsidR="00845C50">
        <w:t xml:space="preserve"> </w:t>
      </w:r>
      <w:r w:rsidR="00776A8A">
        <w:t>A</w:t>
      </w:r>
      <w:r w:rsidR="00845C50">
        <w:t> </w:t>
      </w:r>
      <w:r>
        <w:t>PŘEDMĚT PLNĚNÍ VEŘEJNÉ ZAKÁZKY</w:t>
      </w:r>
      <w:bookmarkEnd w:id="8"/>
    </w:p>
    <w:p w14:paraId="4A773EB7" w14:textId="77777777" w:rsidR="0035531B" w:rsidRPr="004112A5" w:rsidRDefault="0035531B" w:rsidP="0035531B">
      <w:pPr>
        <w:pStyle w:val="Text1-1"/>
      </w:pPr>
      <w:r w:rsidRPr="004112A5">
        <w:t>Účel veřejné zakázky</w:t>
      </w:r>
    </w:p>
    <w:p w14:paraId="5BADE186" w14:textId="5F36F446" w:rsidR="0035531B" w:rsidRPr="004112A5" w:rsidRDefault="00A52EDF" w:rsidP="0035531B">
      <w:pPr>
        <w:pStyle w:val="Textbezslovn"/>
      </w:pPr>
      <w:r w:rsidRPr="004112A5">
        <w:t>Zvýšení bezp</w:t>
      </w:r>
      <w:r w:rsidR="00F6472E" w:rsidRPr="004112A5">
        <w:t>ečnosti cestujících a uživatels</w:t>
      </w:r>
      <w:r w:rsidRPr="004112A5">
        <w:t>kého komfortu na železničních zastávkách a odstranění nevyhovujícího stavu současných nástupišť. Zřízení nových nástupišť, bezbariérových přístupů na nástupiště a přístřešků pro cestující včetně osvětlení.</w:t>
      </w:r>
    </w:p>
    <w:p w14:paraId="38B1B2DD" w14:textId="77777777" w:rsidR="0035531B" w:rsidRPr="004112A5" w:rsidRDefault="0035531B" w:rsidP="0035531B">
      <w:pPr>
        <w:pStyle w:val="Text1-1"/>
      </w:pPr>
      <w:r w:rsidRPr="004112A5">
        <w:t>Předmět plnění veřejné zakázky</w:t>
      </w:r>
    </w:p>
    <w:p w14:paraId="14279251" w14:textId="77777777" w:rsidR="00A52EDF" w:rsidRPr="004112A5" w:rsidRDefault="00A52EDF" w:rsidP="00A52EDF">
      <w:pPr>
        <w:pStyle w:val="Textbezslovn"/>
        <w:numPr>
          <w:ilvl w:val="0"/>
          <w:numId w:val="38"/>
        </w:numPr>
        <w:rPr>
          <w:b/>
          <w:u w:val="single"/>
        </w:rPr>
      </w:pPr>
      <w:r w:rsidRPr="004112A5">
        <w:rPr>
          <w:b/>
          <w:u w:val="single"/>
        </w:rPr>
        <w:t xml:space="preserve">Železniční zastávka </w:t>
      </w:r>
      <w:proofErr w:type="spellStart"/>
      <w:r w:rsidRPr="004112A5">
        <w:rPr>
          <w:b/>
          <w:u w:val="single"/>
        </w:rPr>
        <w:t>Potůčník</w:t>
      </w:r>
      <w:proofErr w:type="spellEnd"/>
      <w:r w:rsidRPr="004112A5">
        <w:rPr>
          <w:b/>
          <w:u w:val="single"/>
        </w:rPr>
        <w:t xml:space="preserve"> </w:t>
      </w:r>
    </w:p>
    <w:p w14:paraId="4D24F296" w14:textId="77777777" w:rsidR="00A52EDF" w:rsidRPr="004112A5" w:rsidRDefault="00A52EDF" w:rsidP="00344124">
      <w:pPr>
        <w:pStyle w:val="Textbezslovn"/>
        <w:numPr>
          <w:ilvl w:val="0"/>
          <w:numId w:val="39"/>
        </w:numPr>
        <w:ind w:left="1134"/>
      </w:pPr>
      <w:r w:rsidRPr="004112A5">
        <w:t xml:space="preserve">Rekonstrukce železničního spodku a svršku </w:t>
      </w:r>
      <w:proofErr w:type="gramStart"/>
      <w:r w:rsidRPr="004112A5">
        <w:t>km 3,120</w:t>
      </w:r>
      <w:proofErr w:type="gramEnd"/>
      <w:r w:rsidRPr="004112A5">
        <w:t xml:space="preserve"> – 3,240 (120 m). Nový železniční svršek bude tvaru 49 E1 z nových kolejnic na nových betonových pražcích B 03 s pružným </w:t>
      </w:r>
      <w:proofErr w:type="spellStart"/>
      <w:r w:rsidRPr="004112A5">
        <w:t>bezpodkladnicovým</w:t>
      </w:r>
      <w:proofErr w:type="spellEnd"/>
      <w:r w:rsidRPr="004112A5">
        <w:t xml:space="preserve"> upevněním W14 a rozdělením „u“ (600 mm). Kolej bude svařena do bezstykové koleje.</w:t>
      </w:r>
    </w:p>
    <w:p w14:paraId="1D7B3112" w14:textId="77777777" w:rsidR="00A52EDF" w:rsidRPr="004112A5" w:rsidRDefault="00A52EDF" w:rsidP="00344124">
      <w:pPr>
        <w:pStyle w:val="Textbezslovn"/>
        <w:numPr>
          <w:ilvl w:val="0"/>
          <w:numId w:val="39"/>
        </w:numPr>
        <w:ind w:left="1134"/>
      </w:pPr>
      <w:r w:rsidRPr="004112A5">
        <w:t xml:space="preserve">Směrová a výšková úprava železničního svršku km </w:t>
      </w:r>
      <w:proofErr w:type="spellStart"/>
      <w:proofErr w:type="gramStart"/>
      <w:r w:rsidRPr="004112A5">
        <w:t>km</w:t>
      </w:r>
      <w:proofErr w:type="spellEnd"/>
      <w:r w:rsidRPr="004112A5">
        <w:t xml:space="preserve"> 3,079</w:t>
      </w:r>
      <w:proofErr w:type="gramEnd"/>
      <w:r w:rsidRPr="004112A5">
        <w:t xml:space="preserve"> – 3,303 (224 m).</w:t>
      </w:r>
    </w:p>
    <w:p w14:paraId="1A164B72" w14:textId="77777777" w:rsidR="00A52EDF" w:rsidRPr="004112A5" w:rsidRDefault="00A52EDF" w:rsidP="00344124">
      <w:pPr>
        <w:pStyle w:val="Textbezslovn"/>
        <w:numPr>
          <w:ilvl w:val="0"/>
          <w:numId w:val="39"/>
        </w:numPr>
        <w:ind w:left="1134"/>
      </w:pPr>
      <w:r w:rsidRPr="004112A5">
        <w:t xml:space="preserve">Odstranění stávajícího nástupiště. Rozšíření tělesa náspu z důvodu výstavby přístupového chodníku a rozšíření nástupiště. Zlepšení geotechnických podmínek (základové spáry) pod částí rozšířeného náspu prostorovou </w:t>
      </w:r>
      <w:proofErr w:type="spellStart"/>
      <w:r w:rsidRPr="004112A5">
        <w:t>geobuňkovou</w:t>
      </w:r>
      <w:proofErr w:type="spellEnd"/>
      <w:r w:rsidRPr="004112A5">
        <w:t xml:space="preserve"> strukturou </w:t>
      </w:r>
      <w:proofErr w:type="spellStart"/>
      <w:r w:rsidRPr="004112A5">
        <w:t>Stratum</w:t>
      </w:r>
      <w:proofErr w:type="spellEnd"/>
      <w:r w:rsidRPr="004112A5">
        <w:t xml:space="preserve"> a </w:t>
      </w:r>
      <w:proofErr w:type="spellStart"/>
      <w:r w:rsidRPr="004112A5">
        <w:t>geomřížemi</w:t>
      </w:r>
      <w:proofErr w:type="spellEnd"/>
      <w:r w:rsidRPr="004112A5">
        <w:t xml:space="preserve"> MSL.</w:t>
      </w:r>
    </w:p>
    <w:p w14:paraId="645907F6" w14:textId="77777777" w:rsidR="00A52EDF" w:rsidRPr="004112A5" w:rsidRDefault="00A52EDF" w:rsidP="00344124">
      <w:pPr>
        <w:pStyle w:val="Textbezslovn"/>
        <w:numPr>
          <w:ilvl w:val="0"/>
          <w:numId w:val="39"/>
        </w:numPr>
        <w:ind w:left="1134"/>
      </w:pPr>
      <w:r w:rsidRPr="004112A5">
        <w:t xml:space="preserve">Výstavba nového nástupiště o délce 90 m a šířce 2,5 m vpravo koleje na původním místě. Nástupiště bude tvořeno ŽB prefabrikáty H130 tvaru L s výškou nástupní hrany 550 mm nad temenem přilehlé kolejnice (TK). Podél nástupiště bude umístěno ocelové zábradlí.  </w:t>
      </w:r>
    </w:p>
    <w:p w14:paraId="4693675F" w14:textId="77777777" w:rsidR="00A52EDF" w:rsidRPr="004112A5" w:rsidRDefault="00A52EDF" w:rsidP="00344124">
      <w:pPr>
        <w:pStyle w:val="Textbezslovn"/>
        <w:numPr>
          <w:ilvl w:val="0"/>
          <w:numId w:val="39"/>
        </w:numPr>
        <w:ind w:left="1134"/>
      </w:pPr>
      <w:r w:rsidRPr="004112A5">
        <w:t>Výstavba přístupového chodníku s bezbariérovým přístupem od silnice. Instalace prvků orientačního systému.</w:t>
      </w:r>
    </w:p>
    <w:p w14:paraId="1FF17CC8" w14:textId="77777777" w:rsidR="00A52EDF" w:rsidRPr="004112A5" w:rsidRDefault="00A52EDF" w:rsidP="00344124">
      <w:pPr>
        <w:pStyle w:val="Textbezslovn"/>
        <w:numPr>
          <w:ilvl w:val="0"/>
          <w:numId w:val="39"/>
        </w:numPr>
        <w:ind w:left="1134"/>
      </w:pPr>
      <w:r w:rsidRPr="004112A5">
        <w:t xml:space="preserve">Výstavba jednoho nástupištního přístřešku (7,2 m2) pro cestující z typového železobetonového prefabrikátu tvaru “U“ s valbovou střechou krytou </w:t>
      </w:r>
      <w:proofErr w:type="spellStart"/>
      <w:r w:rsidRPr="004112A5">
        <w:t>poplastovaným</w:t>
      </w:r>
      <w:proofErr w:type="spellEnd"/>
      <w:r w:rsidRPr="004112A5">
        <w:t xml:space="preserve"> plechem s imitací pálené tašky. Přístřešek bude vybaven obvyklým mobiliářem obsahujícím lavičky, odpadkový koš, vitrínu pro jízdní řád a </w:t>
      </w:r>
      <w:proofErr w:type="spellStart"/>
      <w:r w:rsidRPr="004112A5">
        <w:t>antivandal</w:t>
      </w:r>
      <w:proofErr w:type="spellEnd"/>
      <w:r w:rsidRPr="004112A5">
        <w:t xml:space="preserve"> osvětlení.</w:t>
      </w:r>
    </w:p>
    <w:p w14:paraId="0E4CD342" w14:textId="77777777" w:rsidR="00A52EDF" w:rsidRPr="004112A5" w:rsidRDefault="00A52EDF" w:rsidP="00344124">
      <w:pPr>
        <w:pStyle w:val="Textbezslovn"/>
        <w:numPr>
          <w:ilvl w:val="0"/>
          <w:numId w:val="39"/>
        </w:numPr>
        <w:ind w:left="1134"/>
      </w:pPr>
      <w:r w:rsidRPr="004112A5">
        <w:t xml:space="preserve">Rekonstrukce osvětlení zastávky s novým rozvaděčem a rozvody NN. Osvětlení přístupového chodníku a nástupiště 6 ks sklopných osvětlovacích stožárků výšky 5,5 m s LED svítidly. Přeložky sdělovacích a zabezpečovacích kabelů Správy železnic. </w:t>
      </w:r>
    </w:p>
    <w:p w14:paraId="34515335" w14:textId="77777777" w:rsidR="00A52EDF" w:rsidRPr="004112A5" w:rsidRDefault="00A52EDF" w:rsidP="00344124">
      <w:pPr>
        <w:pStyle w:val="Textbezslovn"/>
        <w:numPr>
          <w:ilvl w:val="0"/>
          <w:numId w:val="39"/>
        </w:numPr>
        <w:ind w:left="1134"/>
      </w:pPr>
      <w:r w:rsidRPr="004112A5">
        <w:lastRenderedPageBreak/>
        <w:t>Instalace rozhlasu a informačního zařízení ve formě oboustranné víceřádkové informační tabule. Tyto budou ovládány z dopravní kanceláře ŽST Hanušovice.</w:t>
      </w:r>
    </w:p>
    <w:p w14:paraId="2EF1F5FE" w14:textId="77777777" w:rsidR="00A52EDF" w:rsidRPr="004112A5" w:rsidRDefault="00A52EDF" w:rsidP="00344124">
      <w:pPr>
        <w:pStyle w:val="Textbezslovn"/>
        <w:numPr>
          <w:ilvl w:val="0"/>
          <w:numId w:val="38"/>
        </w:numPr>
        <w:ind w:left="1134"/>
        <w:rPr>
          <w:b/>
          <w:u w:val="single"/>
        </w:rPr>
      </w:pPr>
      <w:r w:rsidRPr="004112A5">
        <w:rPr>
          <w:b/>
          <w:u w:val="single"/>
        </w:rPr>
        <w:t xml:space="preserve">Železniční zastávka Lipová Lázně zastávka </w:t>
      </w:r>
    </w:p>
    <w:p w14:paraId="1376CDAB" w14:textId="77777777" w:rsidR="00A52EDF" w:rsidRPr="004112A5" w:rsidRDefault="00A52EDF" w:rsidP="00344124">
      <w:pPr>
        <w:pStyle w:val="Textbezslovn"/>
        <w:numPr>
          <w:ilvl w:val="0"/>
          <w:numId w:val="41"/>
        </w:numPr>
        <w:ind w:left="1134"/>
      </w:pPr>
      <w:r w:rsidRPr="004112A5">
        <w:t xml:space="preserve">Rekonstrukce železničního spodku a svršku km </w:t>
      </w:r>
      <w:proofErr w:type="spellStart"/>
      <w:r w:rsidRPr="004112A5">
        <w:t>km</w:t>
      </w:r>
      <w:proofErr w:type="spellEnd"/>
      <w:r w:rsidRPr="004112A5">
        <w:t xml:space="preserve"> 33,260 – 33,380 (120 m). Nový železniční svršek bude tvaru 49 E1 z nových kolejnic třídy R350HT na nových betonových pražcích B 03 s pružným </w:t>
      </w:r>
      <w:proofErr w:type="spellStart"/>
      <w:r w:rsidRPr="004112A5">
        <w:t>bezpodkladnicovým</w:t>
      </w:r>
      <w:proofErr w:type="spellEnd"/>
      <w:r w:rsidRPr="004112A5">
        <w:t xml:space="preserve"> upevněním W14 a rozdělením „u“ (600 mm). Kolej bude svařena do bezstykové koleje.</w:t>
      </w:r>
    </w:p>
    <w:p w14:paraId="4FBCDC08" w14:textId="77777777" w:rsidR="00A52EDF" w:rsidRPr="004112A5" w:rsidRDefault="00A52EDF" w:rsidP="00344124">
      <w:pPr>
        <w:pStyle w:val="Textbezslovn"/>
        <w:numPr>
          <w:ilvl w:val="0"/>
          <w:numId w:val="41"/>
        </w:numPr>
        <w:ind w:left="1134"/>
      </w:pPr>
      <w:r w:rsidRPr="004112A5">
        <w:t>Směrová a výšková úprava železničního svršku v km 4,607 – 4,957 (350 m).</w:t>
      </w:r>
    </w:p>
    <w:p w14:paraId="1B52009E" w14:textId="77777777" w:rsidR="00A52EDF" w:rsidRPr="004112A5" w:rsidRDefault="00A52EDF" w:rsidP="00344124">
      <w:pPr>
        <w:pStyle w:val="Textbezslovn"/>
        <w:numPr>
          <w:ilvl w:val="0"/>
          <w:numId w:val="41"/>
        </w:numPr>
        <w:ind w:left="1134"/>
      </w:pPr>
      <w:r w:rsidRPr="004112A5">
        <w:t>Odstranění stávajícího nástupiště vpravo koleje včetně původního přístřešku pro cestující.</w:t>
      </w:r>
    </w:p>
    <w:p w14:paraId="33EE5B7B" w14:textId="77777777" w:rsidR="00A52EDF" w:rsidRPr="004112A5" w:rsidRDefault="00A52EDF" w:rsidP="00344124">
      <w:pPr>
        <w:pStyle w:val="Textbezslovn"/>
        <w:numPr>
          <w:ilvl w:val="0"/>
          <w:numId w:val="41"/>
        </w:numPr>
        <w:ind w:left="1134"/>
      </w:pPr>
      <w:r w:rsidRPr="004112A5">
        <w:t xml:space="preserve">Na </w:t>
      </w:r>
      <w:proofErr w:type="spellStart"/>
      <w:r w:rsidRPr="004112A5">
        <w:t>přehutněnou</w:t>
      </w:r>
      <w:proofErr w:type="spellEnd"/>
      <w:r w:rsidRPr="004112A5">
        <w:t xml:space="preserve"> zemní pláň bude nasypáno kolejové lože s mocností 350 mm pod úložnou plochou pražců. Odvodnění bude zajištěno skloněnou zemní plání ve sklonu 5 %, příkopovým žlabem z velkých „J“ tvárnic (km 33,260 – 33,495) a nezpevněným rigolem (km 33,361 – 33,487). Zřízení pražcové rovnaniny v délce 40,8 m (km 33,400 – 33,441) na vnitřní straně oblouku za zastávkou směrem na Jeseník umožňující položení kabelových chrániček.</w:t>
      </w:r>
    </w:p>
    <w:p w14:paraId="5A384C5B" w14:textId="77777777" w:rsidR="00A52EDF" w:rsidRPr="004112A5" w:rsidRDefault="00A52EDF" w:rsidP="00344124">
      <w:pPr>
        <w:pStyle w:val="Textbezslovn"/>
        <w:numPr>
          <w:ilvl w:val="0"/>
          <w:numId w:val="41"/>
        </w:numPr>
        <w:ind w:left="1134"/>
      </w:pPr>
      <w:r w:rsidRPr="004112A5">
        <w:t xml:space="preserve">Výstavba nového nástupiště o délce 90 m a šířce 2,5 m vpravo koleje na původním místě. Nástupiště bude tvořeno ŽB prefabrikáty H130 tvaru L s výškou nástupní hrany 550 mm nad temenem přilehlé kolejnice (TK). </w:t>
      </w:r>
    </w:p>
    <w:p w14:paraId="3CD6349F" w14:textId="77777777" w:rsidR="00A52EDF" w:rsidRPr="004112A5" w:rsidRDefault="00A52EDF" w:rsidP="00344124">
      <w:pPr>
        <w:pStyle w:val="Textbezslovn"/>
        <w:numPr>
          <w:ilvl w:val="0"/>
          <w:numId w:val="41"/>
        </w:numPr>
        <w:ind w:left="1134"/>
      </w:pPr>
      <w:r w:rsidRPr="004112A5">
        <w:t>Bezbariérový přístup chodníkem na nástupiště bude směrován z účelové komunikace mimo nebezpečný prostor železničního přejezdu P4300 km 33,257.</w:t>
      </w:r>
    </w:p>
    <w:p w14:paraId="00AD9161" w14:textId="77777777" w:rsidR="00A52EDF" w:rsidRPr="004112A5" w:rsidRDefault="00A52EDF" w:rsidP="00344124">
      <w:pPr>
        <w:pStyle w:val="Textbezslovn"/>
        <w:numPr>
          <w:ilvl w:val="0"/>
          <w:numId w:val="41"/>
        </w:numPr>
        <w:ind w:left="1134"/>
      </w:pPr>
      <w:r w:rsidRPr="004112A5">
        <w:t xml:space="preserve">Výstavba jednoho nástupištního přístřešku (7,2 m2) pro cestující z typového železo-betonového prefabrikátu tvaru “U“ s valbovou střechou krytou </w:t>
      </w:r>
      <w:proofErr w:type="spellStart"/>
      <w:r w:rsidRPr="004112A5">
        <w:t>poplastovaným</w:t>
      </w:r>
      <w:proofErr w:type="spellEnd"/>
      <w:r w:rsidRPr="004112A5">
        <w:t xml:space="preserve"> plechem s imitací pálené tašky. Přístřešek bude vybaven obvyklým mobiliářem obsahujícím lavičky, odpadkový koš, vitrínu pro jízdní řád a </w:t>
      </w:r>
      <w:proofErr w:type="spellStart"/>
      <w:r w:rsidRPr="004112A5">
        <w:t>antivandal</w:t>
      </w:r>
      <w:proofErr w:type="spellEnd"/>
      <w:r w:rsidRPr="004112A5">
        <w:t xml:space="preserve"> osvětlení.</w:t>
      </w:r>
    </w:p>
    <w:p w14:paraId="1DAEF302" w14:textId="77777777" w:rsidR="00A52EDF" w:rsidRPr="004112A5" w:rsidRDefault="00A52EDF" w:rsidP="00344124">
      <w:pPr>
        <w:pStyle w:val="Textbezslovn"/>
        <w:numPr>
          <w:ilvl w:val="0"/>
          <w:numId w:val="41"/>
        </w:numPr>
        <w:ind w:left="1134"/>
      </w:pPr>
      <w:r w:rsidRPr="004112A5">
        <w:t xml:space="preserve">Rekonstrukce osvětlení zastávky s novým rozvaděčem a rozvody NN. Osvětlení přístupového chodníku a nástupiště 5 ks sklopných osvětlovacích stožárků výšky 5,5 m s LED svítidly. Přeložky sdělovacích a zabezpečovacích kabelů Správy železnic. </w:t>
      </w:r>
    </w:p>
    <w:p w14:paraId="5BAD531E" w14:textId="77777777" w:rsidR="00A52EDF" w:rsidRPr="004112A5" w:rsidRDefault="00A52EDF" w:rsidP="00344124">
      <w:pPr>
        <w:pStyle w:val="Textbezslovn"/>
        <w:numPr>
          <w:ilvl w:val="0"/>
          <w:numId w:val="41"/>
        </w:numPr>
        <w:ind w:left="1134"/>
      </w:pPr>
      <w:r w:rsidRPr="004112A5">
        <w:t>Instalace rozhlasu a informačního zařízení ve formě oboustranné víceřádkové informační tabule. Tyto budou ovládány z dopravní kanceláře ŽST Jeseník.</w:t>
      </w:r>
    </w:p>
    <w:p w14:paraId="235A7E81" w14:textId="77777777" w:rsidR="0035531B" w:rsidRPr="004112A5" w:rsidRDefault="0035531B" w:rsidP="00A52EDF">
      <w:pPr>
        <w:pStyle w:val="Textbezslovn"/>
      </w:pPr>
      <w:r w:rsidRPr="004112A5">
        <w:t>Bližší specifikace předmětu plnění veřejné zakázky je upravena</w:t>
      </w:r>
      <w:r w:rsidR="00092CC9" w:rsidRPr="004112A5">
        <w:t xml:space="preserve"> v </w:t>
      </w:r>
      <w:r w:rsidRPr="004112A5">
        <w:t>dalších částech zadávací dokumentace.</w:t>
      </w:r>
    </w:p>
    <w:p w14:paraId="61B3D980" w14:textId="77777777" w:rsidR="0035531B" w:rsidRPr="004112A5" w:rsidRDefault="0035531B" w:rsidP="0035531B">
      <w:pPr>
        <w:pStyle w:val="Text1-1"/>
      </w:pPr>
      <w:r w:rsidRPr="004112A5">
        <w:t>Klasifikace předmětu veřejné zakázky</w:t>
      </w:r>
    </w:p>
    <w:p w14:paraId="4BABFE02" w14:textId="77777777" w:rsidR="00F0634D" w:rsidRDefault="0035531B" w:rsidP="00A52EDF">
      <w:pPr>
        <w:pStyle w:val="Textbezslovn"/>
        <w:spacing w:after="0"/>
      </w:pPr>
      <w:r w:rsidRPr="004112A5">
        <w:t>CPV kód  45234110-0 Výstavba meziměstských železničních drah</w:t>
      </w:r>
    </w:p>
    <w:p w14:paraId="203C6BE5" w14:textId="77777777" w:rsidR="00A52EDF" w:rsidRPr="00A52EDF" w:rsidRDefault="00A52EDF" w:rsidP="00A52EDF">
      <w:pPr>
        <w:pStyle w:val="Textbezslovn"/>
        <w:spacing w:after="0"/>
      </w:pPr>
    </w:p>
    <w:p w14:paraId="4903E983"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6221EB5" w14:textId="77777777" w:rsidR="0035531B" w:rsidRDefault="0035531B" w:rsidP="006F6B09">
      <w:pPr>
        <w:pStyle w:val="Nadpis1-1"/>
      </w:pPr>
      <w:bookmarkStart w:id="9" w:name="_Toc57973102"/>
      <w:r>
        <w:t>ZDROJE FINANCOVÁNÍ</w:t>
      </w:r>
      <w:r w:rsidR="00845C50">
        <w:t xml:space="preserve"> </w:t>
      </w:r>
      <w:r w:rsidR="00776A8A">
        <w:t>A</w:t>
      </w:r>
      <w:r w:rsidR="00845C50">
        <w:t> </w:t>
      </w:r>
      <w:r>
        <w:t>PŘEDPOKLÁDANÁ HODNOTA VEŘEJNÉ ZAKÁZKY</w:t>
      </w:r>
      <w:bookmarkEnd w:id="9"/>
    </w:p>
    <w:p w14:paraId="5600D09B" w14:textId="77777777" w:rsidR="007354E9" w:rsidRDefault="007354E9" w:rsidP="007354E9">
      <w:pPr>
        <w:pStyle w:val="Text1-1"/>
      </w:pPr>
      <w:r>
        <w:t>Předpokládá se financování této veřejné zakázky z prostředků České republiky - Státního fondu dopravní infrastruktury.</w:t>
      </w:r>
    </w:p>
    <w:p w14:paraId="784FB5C1" w14:textId="77777777" w:rsidR="0035531B" w:rsidRPr="004112A5" w:rsidRDefault="007354E9" w:rsidP="007354E9">
      <w:pPr>
        <w:pStyle w:val="Text1-1"/>
      </w:pPr>
      <w:r w:rsidRPr="007354E9">
        <w:t xml:space="preserve">Konečným příjemcem prostředků ze </w:t>
      </w:r>
      <w:r w:rsidRPr="004112A5">
        <w:t>zdrojů uvedených v článku 5.1 této Výzvy je Správa železni</w:t>
      </w:r>
      <w:r w:rsidR="00C370EE" w:rsidRPr="004112A5">
        <w:t>c</w:t>
      </w:r>
      <w:r w:rsidRPr="004112A5">
        <w:t>, státní organizace se sídlem Praha 1</w:t>
      </w:r>
      <w:r w:rsidR="00F0634D" w:rsidRPr="004112A5">
        <w:t>-</w:t>
      </w:r>
      <w:r w:rsidRPr="004112A5">
        <w:t xml:space="preserve"> Nové Město, Dlážděná 1003/7, PSČ 110 00 (zadavatel)</w:t>
      </w:r>
      <w:r w:rsidR="0035531B" w:rsidRPr="004112A5">
        <w:t>.</w:t>
      </w:r>
    </w:p>
    <w:p w14:paraId="24FC9916" w14:textId="487A627B" w:rsidR="007354E9" w:rsidRPr="004112A5" w:rsidRDefault="007354E9" w:rsidP="00337143">
      <w:pPr>
        <w:pStyle w:val="Text1-1"/>
        <w:spacing w:after="0"/>
      </w:pPr>
      <w:r w:rsidRPr="004112A5">
        <w:t xml:space="preserve">Předpokládaná hodnota veřejné zakázky činí </w:t>
      </w:r>
      <w:r w:rsidR="00C55701" w:rsidRPr="004112A5">
        <w:rPr>
          <w:b/>
        </w:rPr>
        <w:t>24</w:t>
      </w:r>
      <w:r w:rsidR="001B0881" w:rsidRPr="004112A5">
        <w:rPr>
          <w:b/>
        </w:rPr>
        <w:t> 700 892,-</w:t>
      </w:r>
      <w:r w:rsidRPr="004112A5">
        <w:rPr>
          <w:b/>
        </w:rPr>
        <w:t xml:space="preserve"> Kč </w:t>
      </w:r>
      <w:r w:rsidRPr="004112A5">
        <w:t>(bez DPH).</w:t>
      </w:r>
    </w:p>
    <w:p w14:paraId="0989B118" w14:textId="77777777" w:rsidR="00EE50B6" w:rsidRDefault="00EE50B6" w:rsidP="00EE50B6">
      <w:pPr>
        <w:pStyle w:val="Text1-1"/>
        <w:numPr>
          <w:ilvl w:val="0"/>
          <w:numId w:val="0"/>
        </w:numPr>
        <w:spacing w:after="0"/>
        <w:ind w:left="737"/>
      </w:pPr>
    </w:p>
    <w:p w14:paraId="025B9FDE" w14:textId="77777777" w:rsidR="0035531B" w:rsidRDefault="0035531B" w:rsidP="006F6B09">
      <w:pPr>
        <w:pStyle w:val="Nadpis1-1"/>
      </w:pPr>
      <w:bookmarkStart w:id="10" w:name="_Toc57973103"/>
      <w:r>
        <w:lastRenderedPageBreak/>
        <w:t>OBSAH ZADÁVACÍ DOKUMENTACE</w:t>
      </w:r>
      <w:bookmarkEnd w:id="10"/>
      <w:r>
        <w:t xml:space="preserve"> </w:t>
      </w:r>
    </w:p>
    <w:p w14:paraId="1010B954" w14:textId="77777777" w:rsidR="0035531B" w:rsidRDefault="00FD39DE" w:rsidP="00FD39DE">
      <w:pPr>
        <w:pStyle w:val="Text1-1"/>
      </w:pPr>
      <w:r w:rsidRPr="00FD39DE">
        <w:t>Zadávací dokumentace obsahuje následující dokumenty</w:t>
      </w:r>
      <w:r w:rsidR="0035531B">
        <w:t xml:space="preserve">: </w:t>
      </w:r>
    </w:p>
    <w:p w14:paraId="6CA28F67"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36442A1"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85CD6A8"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CA3BF67"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0F29A21"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760F90F1"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E386D28"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5C0636E" w14:textId="77777777" w:rsidR="0035531B" w:rsidRDefault="00FD39DE" w:rsidP="001B0881">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0B3733E"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1F58C3CD" w14:textId="77777777" w:rsidR="0035531B" w:rsidRDefault="0035531B" w:rsidP="005A3D2F">
      <w:pPr>
        <w:pStyle w:val="Text1-1"/>
        <w:numPr>
          <w:ilvl w:val="0"/>
          <w:numId w:val="0"/>
        </w:numPr>
        <w:spacing w:after="0"/>
        <w:ind w:left="737"/>
      </w:pPr>
    </w:p>
    <w:p w14:paraId="2B5C64BE" w14:textId="77777777" w:rsidR="0035531B" w:rsidRPr="004112A5"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w:t>
      </w:r>
      <w:r w:rsidRPr="004112A5">
        <w:t>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4112A5">
        <w:t>.</w:t>
      </w:r>
    </w:p>
    <w:p w14:paraId="12919BA0" w14:textId="1A21505D" w:rsidR="0035531B" w:rsidRPr="004112A5" w:rsidRDefault="00FD39DE" w:rsidP="001B0881">
      <w:pPr>
        <w:pStyle w:val="Text1-1"/>
      </w:pPr>
      <w:r w:rsidRPr="004112A5">
        <w:t xml:space="preserve">Zadavatel sděluje, že následující části zadávací dokumentace vypracovala osoba odlišná od zadavatele, a to: </w:t>
      </w:r>
      <w:r w:rsidR="001B0881" w:rsidRPr="004112A5">
        <w:t xml:space="preserve">DSP zpracovaná společností </w:t>
      </w:r>
      <w:proofErr w:type="spellStart"/>
      <w:r w:rsidR="001B0881" w:rsidRPr="004112A5">
        <w:t>EXprojekt</w:t>
      </w:r>
      <w:proofErr w:type="spellEnd"/>
      <w:r w:rsidR="001B0881" w:rsidRPr="004112A5">
        <w:t xml:space="preserve"> s.r.o., Heršpická 75</w:t>
      </w:r>
      <w:r w:rsidR="00A53C5B" w:rsidRPr="004112A5">
        <w:t>8/13, 61900 Brno, IČO: 29285801 z 11/19</w:t>
      </w:r>
    </w:p>
    <w:p w14:paraId="770C115A" w14:textId="77777777" w:rsidR="00FD39DE" w:rsidRPr="004112A5" w:rsidRDefault="00FD39DE" w:rsidP="00FD39DE">
      <w:pPr>
        <w:pStyle w:val="Text1-1"/>
      </w:pPr>
      <w:r w:rsidRPr="004112A5">
        <w:t>Pro vyloučení pochybností zadavatel uvádí, že ohledně této veřejné zakázky nevedl předběžné tržní konzultace.</w:t>
      </w:r>
    </w:p>
    <w:p w14:paraId="2502ADCC" w14:textId="77777777" w:rsidR="0035531B" w:rsidRDefault="0035531B" w:rsidP="00CC4380">
      <w:pPr>
        <w:pStyle w:val="Nadpis1-1"/>
      </w:pPr>
      <w:bookmarkStart w:id="11" w:name="_Toc57973104"/>
      <w:r>
        <w:t>VYSVĚTLENÍ, ZMĚNY</w:t>
      </w:r>
      <w:r w:rsidR="00845C50">
        <w:t xml:space="preserve"> </w:t>
      </w:r>
      <w:r w:rsidR="00776A8A">
        <w:t>A</w:t>
      </w:r>
      <w:r w:rsidR="00845C50">
        <w:t> </w:t>
      </w:r>
      <w:r>
        <w:t>DOPLNĚNÍ ZADÁVACÍ DOKUMENTACE</w:t>
      </w:r>
      <w:bookmarkEnd w:id="11"/>
      <w:r>
        <w:t xml:space="preserve"> </w:t>
      </w:r>
    </w:p>
    <w:p w14:paraId="72D22793" w14:textId="77777777" w:rsidR="0035531B" w:rsidRPr="004112A5"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w:t>
      </w:r>
      <w:r w:rsidRPr="004112A5">
        <w:t xml:space="preserve">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4112A5">
          <w:rPr>
            <w:rStyle w:val="Hypertextovodkaz"/>
            <w:noProof w:val="0"/>
          </w:rPr>
          <w:t>https://zakazky.spravazeleznic.cz/</w:t>
        </w:r>
      </w:hyperlink>
      <w:r w:rsidRPr="004112A5">
        <w:t xml:space="preserve">. Písemná žádost musí být zadavateli doručena </w:t>
      </w:r>
      <w:r w:rsidRPr="004112A5">
        <w:rPr>
          <w:b/>
        </w:rPr>
        <w:t>nejpozději 4 pracovní dny</w:t>
      </w:r>
      <w:r w:rsidR="00B07880" w:rsidRPr="004112A5">
        <w:t xml:space="preserve"> </w:t>
      </w:r>
      <w:r w:rsidRPr="004112A5">
        <w:t>před uplynutím lhůty pro podání nabídek</w:t>
      </w:r>
      <w:r w:rsidR="00693188" w:rsidRPr="004112A5">
        <w:t>, jinak zadavatel není povinen vysvětlení poskytnout</w:t>
      </w:r>
      <w:r w:rsidRPr="004112A5">
        <w:t>.</w:t>
      </w:r>
    </w:p>
    <w:p w14:paraId="034522A6" w14:textId="77777777" w:rsidR="0035531B" w:rsidRPr="004112A5" w:rsidRDefault="00FD39DE" w:rsidP="00FD39DE">
      <w:pPr>
        <w:pStyle w:val="Text1-1"/>
      </w:pPr>
      <w:r w:rsidRPr="004112A5">
        <w:t xml:space="preserve">Zadavatel poskytne vysvětlení zadávací dokumentace nejpozději do </w:t>
      </w:r>
      <w:r w:rsidR="001B0881" w:rsidRPr="004112A5">
        <w:t>2</w:t>
      </w:r>
      <w:r w:rsidRPr="004112A5">
        <w:t xml:space="preserve"> pracovních dnů po doručení žádosti podle předchozího odstavce. Pokud zadavatel na žádost o vysvětlení, která není doručena včas, vysvětlení poskytne, nemusí dodržet lhůtu uvedenou v předchozí větě</w:t>
      </w:r>
      <w:r w:rsidR="0035531B" w:rsidRPr="004112A5">
        <w:t>.</w:t>
      </w:r>
      <w:r w:rsidR="00693188" w:rsidRPr="004112A5">
        <w:t xml:space="preserve"> Vysvětlení zadávací dokumentace může zadavatel poskytnout i bez předchozí žádosti, a to nejméně </w:t>
      </w:r>
      <w:r w:rsidR="001B0881" w:rsidRPr="004112A5">
        <w:t xml:space="preserve">3 </w:t>
      </w:r>
      <w:r w:rsidR="00693188" w:rsidRPr="004112A5">
        <w:t>pracovní dny před uplynutím lhůty pro podání nabídek.</w:t>
      </w:r>
    </w:p>
    <w:p w14:paraId="0E4EF1AE" w14:textId="77777777" w:rsidR="0035531B" w:rsidRPr="004112A5" w:rsidRDefault="00FD39DE" w:rsidP="001B0881">
      <w:pPr>
        <w:pStyle w:val="Text1-1"/>
      </w:pPr>
      <w:r w:rsidRPr="004112A5">
        <w:t xml:space="preserve">Vysvětlení zadávací dokumentace, včetně přesného znění žádosti, zadavatel uveřejní stejným způsobem, jakým uveřejnil výzvu k podání nabídek, tedy na profilu zadavatele: </w:t>
      </w:r>
      <w:hyperlink r:id="rId17" w:history="1">
        <w:r w:rsidR="00F279D0" w:rsidRPr="004112A5">
          <w:rPr>
            <w:rStyle w:val="Hypertextovodkaz"/>
            <w:noProof w:val="0"/>
          </w:rPr>
          <w:t>https://zakazky.spravazeleznic.cz/</w:t>
        </w:r>
      </w:hyperlink>
      <w:r w:rsidRPr="004112A5">
        <w:t>. Vysvětlení je považováno za doručené okamžikem uveřejnění</w:t>
      </w:r>
      <w:r w:rsidR="0035531B" w:rsidRPr="004112A5">
        <w:t>.</w:t>
      </w:r>
    </w:p>
    <w:p w14:paraId="059A5C9C" w14:textId="77777777" w:rsidR="00FD39DE" w:rsidRDefault="00FD39DE" w:rsidP="00FD39DE">
      <w:pPr>
        <w:pStyle w:val="Text1-1"/>
      </w:pPr>
      <w:r w:rsidRPr="004112A5">
        <w:t>Zadávací dokumentaci může zadavatel změnit nebo doplnit před uplynutím lhůty pro podání nabídek. Změna nebo doplnění zadávací dokumentace musí být</w:t>
      </w:r>
      <w:r w:rsidRPr="00FD39DE">
        <w:t xml:space="preserve"> uveřejněna nebo oznámena dodavatelům stejným způsobem jako zadávací podmínka, která byla změněna nebo doplněna</w:t>
      </w:r>
      <w:r>
        <w:t>.</w:t>
      </w:r>
    </w:p>
    <w:p w14:paraId="0DDF803A"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246E359" w14:textId="77777777" w:rsidR="0035531B" w:rsidRDefault="0035531B" w:rsidP="00CC4380">
      <w:pPr>
        <w:pStyle w:val="Nadpis1-1"/>
      </w:pPr>
      <w:bookmarkStart w:id="12" w:name="_Toc57973105"/>
      <w:r>
        <w:t>POŽADAVKY ZADAVATELE NA KVALIFIKACI</w:t>
      </w:r>
      <w:bookmarkEnd w:id="12"/>
    </w:p>
    <w:p w14:paraId="048CA29B" w14:textId="77777777" w:rsidR="0035531B" w:rsidRDefault="00FD39DE" w:rsidP="00FD39DE">
      <w:pPr>
        <w:pStyle w:val="Text1-1"/>
      </w:pPr>
      <w:r w:rsidRPr="00FD39DE">
        <w:t>Dodavatelé jsou povinni prokázat splnění kvalifikace za podmínek stanovených v této Výzvě</w:t>
      </w:r>
      <w:r w:rsidR="0035531B">
        <w:t>.</w:t>
      </w:r>
    </w:p>
    <w:p w14:paraId="2246BC8C" w14:textId="77777777" w:rsidR="0035531B" w:rsidRPr="00CC4380" w:rsidRDefault="0035531B" w:rsidP="0035531B">
      <w:pPr>
        <w:pStyle w:val="Text1-1"/>
        <w:rPr>
          <w:rStyle w:val="Tun9b"/>
        </w:rPr>
      </w:pPr>
      <w:r w:rsidRPr="00CC4380">
        <w:rPr>
          <w:rStyle w:val="Tun9b"/>
        </w:rPr>
        <w:t>Prokázání splnění základní způsobilosti</w:t>
      </w:r>
    </w:p>
    <w:p w14:paraId="0EBC0F18"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5F9BC31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982C1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9E1177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B4D523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057239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9FCAF53" w14:textId="77777777" w:rsidR="0035531B" w:rsidRDefault="0035531B" w:rsidP="00092CC9">
      <w:pPr>
        <w:pStyle w:val="Odrka1-1"/>
      </w:pPr>
      <w:r>
        <w:t xml:space="preserve">Způsob prokázání základní způsobilosti: </w:t>
      </w:r>
    </w:p>
    <w:p w14:paraId="3DDEAC5D"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28741E1" w14:textId="77777777" w:rsidR="0035531B" w:rsidRPr="00CC4380" w:rsidRDefault="0035531B" w:rsidP="0035531B">
      <w:pPr>
        <w:pStyle w:val="Text1-1"/>
        <w:rPr>
          <w:rStyle w:val="Tun9b"/>
        </w:rPr>
      </w:pPr>
      <w:r w:rsidRPr="00CC4380">
        <w:rPr>
          <w:rStyle w:val="Tun9b"/>
        </w:rPr>
        <w:t>Prokázání splnění profesní způsobilosti</w:t>
      </w:r>
    </w:p>
    <w:p w14:paraId="39F7234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910A8F7" w14:textId="77777777" w:rsidR="0035531B" w:rsidRPr="004112A5"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rsidRPr="004112A5">
        <w:lastRenderedPageBreak/>
        <w:t>oprávnění prokázat i obsahově odpovídajícím živnostenským listem,</w:t>
      </w:r>
      <w:r w:rsidR="00845C50" w:rsidRPr="004112A5">
        <w:t xml:space="preserve"> a </w:t>
      </w:r>
      <w:r w:rsidRPr="004112A5">
        <w:t>to až do doby vydání prvního výpisu ze živnostenského rejstříku dodavateli. Dodavatel doloží, že má</w:t>
      </w:r>
      <w:r w:rsidR="00BC6D2B" w:rsidRPr="004112A5">
        <w:t xml:space="preserve"> k </w:t>
      </w:r>
      <w:r w:rsidRPr="004112A5">
        <w:t xml:space="preserve">dispozici </w:t>
      </w:r>
      <w:r w:rsidR="003944D4" w:rsidRPr="004112A5">
        <w:t xml:space="preserve">živnostenské </w:t>
      </w:r>
      <w:r w:rsidRPr="004112A5">
        <w:t>oprávnění</w:t>
      </w:r>
      <w:r w:rsidR="00BC6D2B" w:rsidRPr="004112A5">
        <w:t xml:space="preserve"> k </w:t>
      </w:r>
      <w:r w:rsidRPr="004112A5">
        <w:t xml:space="preserve">podnikání pro následující činnosti: </w:t>
      </w:r>
    </w:p>
    <w:p w14:paraId="6F2EED96" w14:textId="77777777" w:rsidR="0035531B" w:rsidRPr="004112A5" w:rsidRDefault="0035531B" w:rsidP="00D10A2D">
      <w:pPr>
        <w:pStyle w:val="Odrka1-2-"/>
      </w:pPr>
      <w:r w:rsidRPr="004112A5">
        <w:t>Provádění staveb, jejich změn</w:t>
      </w:r>
      <w:r w:rsidR="00845C50" w:rsidRPr="004112A5">
        <w:t xml:space="preserve"> a </w:t>
      </w:r>
      <w:r w:rsidRPr="004112A5">
        <w:t>odstraňování,</w:t>
      </w:r>
    </w:p>
    <w:p w14:paraId="765D75DF" w14:textId="77777777" w:rsidR="0035531B" w:rsidRPr="004112A5" w:rsidRDefault="0035531B" w:rsidP="00CC4380">
      <w:pPr>
        <w:pStyle w:val="Odrka1-2-"/>
      </w:pPr>
      <w:r w:rsidRPr="004112A5">
        <w:t>Revize, prohlídky</w:t>
      </w:r>
      <w:r w:rsidR="00845C50" w:rsidRPr="004112A5">
        <w:t xml:space="preserve"> a </w:t>
      </w:r>
      <w:r w:rsidRPr="004112A5">
        <w:t>zkoušky určených technických zařízení</w:t>
      </w:r>
      <w:r w:rsidR="00092CC9" w:rsidRPr="004112A5">
        <w:t xml:space="preserve"> v </w:t>
      </w:r>
      <w:r w:rsidRPr="004112A5">
        <w:t>provozu,</w:t>
      </w:r>
    </w:p>
    <w:p w14:paraId="7A7FD8E1" w14:textId="77777777" w:rsidR="0035531B" w:rsidRPr="004112A5" w:rsidRDefault="0035531B" w:rsidP="00CC4380">
      <w:pPr>
        <w:pStyle w:val="Odrka1-2-"/>
      </w:pPr>
      <w:r w:rsidRPr="004112A5">
        <w:t>Výkon zeměměřických činností,</w:t>
      </w:r>
    </w:p>
    <w:p w14:paraId="15B02D19" w14:textId="77777777" w:rsidR="00267CF3" w:rsidRPr="004112A5" w:rsidRDefault="00267CF3" w:rsidP="00267CF3">
      <w:pPr>
        <w:pStyle w:val="Odrka1-2-"/>
        <w:numPr>
          <w:ilvl w:val="0"/>
          <w:numId w:val="0"/>
        </w:numPr>
        <w:ind w:left="1077"/>
      </w:pPr>
    </w:p>
    <w:p w14:paraId="22BEC737" w14:textId="77777777" w:rsidR="0035531B" w:rsidRPr="004112A5" w:rsidRDefault="0035531B" w:rsidP="00092CC9">
      <w:pPr>
        <w:pStyle w:val="Odrka1-1"/>
      </w:pPr>
      <w:r w:rsidRPr="004112A5">
        <w:t>Odborná způsobilost:</w:t>
      </w:r>
    </w:p>
    <w:p w14:paraId="0BED4620" w14:textId="77777777" w:rsidR="00344A9C" w:rsidRPr="004112A5" w:rsidRDefault="0035531B" w:rsidP="00CC4380">
      <w:pPr>
        <w:pStyle w:val="Odrka1-2-"/>
      </w:pPr>
      <w:r w:rsidRPr="004112A5">
        <w:t>Zadavatel požaduje předložení dokladu</w:t>
      </w:r>
      <w:r w:rsidR="00092CC9" w:rsidRPr="004112A5">
        <w:t xml:space="preserve"> o </w:t>
      </w:r>
      <w:r w:rsidRPr="004112A5">
        <w:t>autorizaci</w:t>
      </w:r>
      <w:r w:rsidR="00092CC9" w:rsidRPr="004112A5">
        <w:t xml:space="preserve"> v </w:t>
      </w:r>
      <w:r w:rsidRPr="004112A5">
        <w:t xml:space="preserve">rozsahu dle § 5 odst. 3 písm. </w:t>
      </w:r>
    </w:p>
    <w:p w14:paraId="28A7F57F" w14:textId="77777777" w:rsidR="001B0881" w:rsidRPr="004112A5" w:rsidRDefault="001B0881" w:rsidP="001B0881">
      <w:pPr>
        <w:pStyle w:val="Odrka1-1"/>
        <w:numPr>
          <w:ilvl w:val="0"/>
          <w:numId w:val="0"/>
        </w:numPr>
        <w:ind w:left="1190" w:firstLine="341"/>
      </w:pPr>
      <w:r w:rsidRPr="004112A5">
        <w:rPr>
          <w:b/>
        </w:rPr>
        <w:t xml:space="preserve">a) </w:t>
      </w:r>
      <w:r w:rsidRPr="004112A5">
        <w:t>pozemní stavby</w:t>
      </w:r>
    </w:p>
    <w:p w14:paraId="4E81C1A2" w14:textId="77777777" w:rsidR="00344A9C" w:rsidRPr="004112A5" w:rsidRDefault="00344A9C" w:rsidP="00344A9C">
      <w:pPr>
        <w:pStyle w:val="Odrka1-1"/>
        <w:numPr>
          <w:ilvl w:val="0"/>
          <w:numId w:val="0"/>
        </w:numPr>
        <w:ind w:left="1190" w:firstLine="341"/>
        <w:rPr>
          <w:b/>
        </w:rPr>
      </w:pPr>
      <w:r w:rsidRPr="004112A5">
        <w:rPr>
          <w:b/>
        </w:rPr>
        <w:t xml:space="preserve">b) </w:t>
      </w:r>
      <w:r w:rsidRPr="004112A5">
        <w:t>dopravní stavby</w:t>
      </w:r>
    </w:p>
    <w:p w14:paraId="62EE3C0A" w14:textId="77777777" w:rsidR="00344A9C" w:rsidRPr="004112A5" w:rsidRDefault="00344A9C" w:rsidP="00344A9C">
      <w:pPr>
        <w:pStyle w:val="Odrka1-1"/>
        <w:numPr>
          <w:ilvl w:val="0"/>
          <w:numId w:val="0"/>
        </w:numPr>
        <w:ind w:left="1190" w:firstLine="341"/>
        <w:rPr>
          <w:b/>
        </w:rPr>
      </w:pPr>
      <w:r w:rsidRPr="004112A5">
        <w:rPr>
          <w:b/>
        </w:rPr>
        <w:t xml:space="preserve">e) </w:t>
      </w:r>
      <w:r w:rsidRPr="004112A5">
        <w:t>technologická zařízení staveb</w:t>
      </w:r>
    </w:p>
    <w:p w14:paraId="688243D1" w14:textId="77777777" w:rsidR="0035531B" w:rsidRPr="004112A5" w:rsidRDefault="0035531B" w:rsidP="00344A9C">
      <w:pPr>
        <w:pStyle w:val="Odrka1-2-"/>
        <w:numPr>
          <w:ilvl w:val="0"/>
          <w:numId w:val="0"/>
        </w:numPr>
        <w:ind w:left="1531"/>
      </w:pPr>
      <w:r w:rsidRPr="004112A5">
        <w:t>zákona č. 360/1992 Sb.,</w:t>
      </w:r>
      <w:r w:rsidR="00092CC9" w:rsidRPr="004112A5">
        <w:t xml:space="preserve"> o </w:t>
      </w:r>
      <w:r w:rsidRPr="004112A5">
        <w:t>výkonu povolání autorizovaných architektů</w:t>
      </w:r>
      <w:r w:rsidR="00845C50" w:rsidRPr="004112A5">
        <w:t xml:space="preserve"> a</w:t>
      </w:r>
      <w:r w:rsidR="00092CC9" w:rsidRPr="004112A5">
        <w:t xml:space="preserve"> o </w:t>
      </w:r>
      <w:r w:rsidRPr="004112A5">
        <w:t>výkonu povolání autorizovaných inženýrů</w:t>
      </w:r>
      <w:r w:rsidR="00845C50" w:rsidRPr="004112A5">
        <w:t xml:space="preserve"> a </w:t>
      </w:r>
      <w:r w:rsidRPr="004112A5">
        <w:t>techniků činných ve výstavbě, ve znění pozdějších předpisů</w:t>
      </w:r>
      <w:r w:rsidR="007476A8" w:rsidRPr="004112A5">
        <w:t xml:space="preserve"> (dále jen „autorizační zákon“)</w:t>
      </w:r>
      <w:r w:rsidRPr="004112A5">
        <w:t>.</w:t>
      </w:r>
    </w:p>
    <w:p w14:paraId="68709040" w14:textId="77777777" w:rsidR="00344A9C" w:rsidRDefault="0035531B" w:rsidP="001B0881">
      <w:pPr>
        <w:pStyle w:val="Odrka1-2-"/>
      </w:pPr>
      <w:r w:rsidRPr="004112A5">
        <w:t>Zadavatel požaduje předložení úředního oprávnění pro ověřování výsledků zeměměřických činností</w:t>
      </w:r>
      <w:r w:rsidR="00092CC9" w:rsidRPr="004112A5">
        <w:t xml:space="preserve"> v </w:t>
      </w:r>
      <w:r w:rsidRPr="004112A5">
        <w:t xml:space="preserve">rozsahu dle § 13 odst. 1 písm. </w:t>
      </w:r>
      <w:r w:rsidRPr="004112A5">
        <w:rPr>
          <w:rStyle w:val="Tun9b"/>
        </w:rPr>
        <w:t>a)</w:t>
      </w:r>
      <w:r w:rsidR="00845C50" w:rsidRPr="004112A5">
        <w:rPr>
          <w:rStyle w:val="Tun9b"/>
        </w:rPr>
        <w:t xml:space="preserve"> </w:t>
      </w:r>
      <w:r w:rsidR="00845C50" w:rsidRPr="004112A5">
        <w:rPr>
          <w:rStyle w:val="Tun9b"/>
          <w:b w:val="0"/>
        </w:rPr>
        <w:t>a </w:t>
      </w:r>
      <w:r w:rsidRPr="004112A5">
        <w:rPr>
          <w:rStyle w:val="Tun9b"/>
        </w:rPr>
        <w:t>c)</w:t>
      </w:r>
      <w:r w:rsidRPr="004112A5">
        <w:t xml:space="preserve"> zákona č. 200/1994 Sb.,</w:t>
      </w:r>
      <w:r w:rsidR="00092CC9" w:rsidRPr="004112A5">
        <w:t xml:space="preserve"> o </w:t>
      </w:r>
      <w:r w:rsidRPr="004112A5">
        <w:t>zeměměřictví</w:t>
      </w:r>
      <w:r w:rsidR="00845C50" w:rsidRPr="004112A5">
        <w:t xml:space="preserve"> a</w:t>
      </w:r>
      <w:r w:rsidR="00092CC9" w:rsidRPr="004112A5">
        <w:t xml:space="preserve"> o </w:t>
      </w:r>
      <w:r w:rsidRPr="004112A5">
        <w:t>změně</w:t>
      </w:r>
      <w:r w:rsidR="00845C50" w:rsidRPr="004112A5">
        <w:t xml:space="preserve"> a </w:t>
      </w:r>
      <w:r w:rsidRPr="004112A5">
        <w:t>doplnění některých zákonů</w:t>
      </w:r>
      <w:r>
        <w:t xml:space="preserve"> souvisejících</w:t>
      </w:r>
      <w:r w:rsidR="00845C50">
        <w:t xml:space="preserve"> s </w:t>
      </w:r>
      <w:r>
        <w:t>jeho zavedením, ve znění pozdějších předpisů.</w:t>
      </w:r>
    </w:p>
    <w:p w14:paraId="415AD399" w14:textId="77777777" w:rsidR="001B0881" w:rsidRPr="001B0881" w:rsidRDefault="001B0881" w:rsidP="001B0881">
      <w:pPr>
        <w:pStyle w:val="Odrka1-2-"/>
        <w:numPr>
          <w:ilvl w:val="0"/>
          <w:numId w:val="0"/>
        </w:numPr>
        <w:ind w:left="1531"/>
      </w:pPr>
    </w:p>
    <w:p w14:paraId="54746115"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FBD4DE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C635B21" w14:textId="77777777" w:rsidR="0035531B" w:rsidRPr="004112A5" w:rsidRDefault="0035531B" w:rsidP="0035531B">
      <w:pPr>
        <w:pStyle w:val="Text1-1"/>
        <w:rPr>
          <w:rStyle w:val="Tun9b"/>
        </w:rPr>
      </w:pPr>
      <w:r w:rsidRPr="004112A5">
        <w:rPr>
          <w:rStyle w:val="Tun9b"/>
        </w:rPr>
        <w:t>Technická kvalifikace – seznam stavebních prací</w:t>
      </w:r>
    </w:p>
    <w:p w14:paraId="3AABFF9E" w14:textId="5B797913" w:rsidR="00F95A2C" w:rsidRPr="004112A5" w:rsidRDefault="00F95A2C" w:rsidP="00F95A2C">
      <w:pPr>
        <w:pStyle w:val="Textbezslovn"/>
      </w:pPr>
      <w:r w:rsidRPr="004112A5">
        <w:t xml:space="preserve">Zadavatel požaduje předložení </w:t>
      </w:r>
      <w:r w:rsidRPr="004112A5">
        <w:rPr>
          <w:b/>
        </w:rPr>
        <w:t>seznamu</w:t>
      </w:r>
      <w:r w:rsidRPr="004112A5">
        <w:t xml:space="preserve"> stavebních prací </w:t>
      </w:r>
      <w:r w:rsidR="00F6113F" w:rsidRPr="004112A5">
        <w:t>spočívajících v provedení novostavby</w:t>
      </w:r>
      <w:r w:rsidR="00241A80" w:rsidRPr="004112A5">
        <w:t xml:space="preserve"> nebo</w:t>
      </w:r>
      <w:r w:rsidR="00F6113F" w:rsidRPr="004112A5">
        <w:t xml:space="preserve"> rekonstrukce </w:t>
      </w:r>
      <w:r w:rsidRPr="004112A5">
        <w:t>na stavbách železničních</w:t>
      </w:r>
      <w:r w:rsidR="001B0881" w:rsidRPr="004112A5">
        <w:t xml:space="preserve"> drah</w:t>
      </w:r>
      <w:r w:rsidR="00F63223" w:rsidRPr="004112A5">
        <w:t xml:space="preserve"> celostátních či regionálních</w:t>
      </w:r>
      <w:r w:rsidRPr="004112A5">
        <w:t>, jak jsou vymezeny v § 5 odst. 1 a v § 3 odst. 1</w:t>
      </w:r>
      <w:r w:rsidR="001B0881" w:rsidRPr="004112A5">
        <w:t>, písm. a), b)</w:t>
      </w:r>
      <w:r w:rsidR="006B0A3B" w:rsidRPr="004112A5">
        <w:t xml:space="preserve"> </w:t>
      </w:r>
      <w:r w:rsidRPr="004112A5">
        <w:t xml:space="preserve">zákona č. 266/1994 Sb., o dráhách, ve znění pozdějších předpisů, </w:t>
      </w:r>
      <w:r w:rsidR="00373447" w:rsidRPr="004112A5">
        <w:t xml:space="preserve">poskytnutých dodavatelem </w:t>
      </w:r>
      <w:r w:rsidRPr="004112A5">
        <w:t>za posledních 5</w:t>
      </w:r>
      <w:r w:rsidR="006B0A3B" w:rsidRPr="004112A5">
        <w:t xml:space="preserve"> let </w:t>
      </w:r>
      <w:r w:rsidRPr="004112A5">
        <w:t>před zahájením výběrového řízení (dále jako „</w:t>
      </w:r>
      <w:r w:rsidRPr="004112A5">
        <w:rPr>
          <w:b/>
        </w:rPr>
        <w:t>stavební práce</w:t>
      </w:r>
      <w:r w:rsidRPr="004112A5">
        <w:t xml:space="preserve">“). </w:t>
      </w:r>
    </w:p>
    <w:p w14:paraId="737A2956" w14:textId="77777777" w:rsidR="00F95A2C" w:rsidRPr="004112A5" w:rsidRDefault="00F95A2C" w:rsidP="00F95A2C">
      <w:pPr>
        <w:pStyle w:val="Textbezslovn"/>
      </w:pPr>
      <w:r w:rsidRPr="004112A5">
        <w:t xml:space="preserve">Zadavatel požaduje, aby dodavatel předložil i </w:t>
      </w:r>
      <w:r w:rsidRPr="004112A5">
        <w:rPr>
          <w:b/>
        </w:rPr>
        <w:t>osvědčení</w:t>
      </w:r>
      <w:r w:rsidRPr="004112A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4112A5">
        <w:rPr>
          <w:b/>
        </w:rPr>
        <w:t>dvě</w:t>
      </w:r>
      <w:r w:rsidRPr="004112A5">
        <w:t xml:space="preserve"> stavební práce v celkové hodnotě v součtu, včetně případných poddodávek, alespoň ve výši </w:t>
      </w:r>
      <w:r w:rsidR="006B0A3B" w:rsidRPr="004112A5">
        <w:rPr>
          <w:b/>
        </w:rPr>
        <w:t>24 000 000,-</w:t>
      </w:r>
      <w:r w:rsidRPr="004112A5">
        <w:rPr>
          <w:b/>
        </w:rPr>
        <w:t>Kč</w:t>
      </w:r>
      <w:r w:rsidRPr="004112A5">
        <w:t xml:space="preserve"> bez DPH, jejichž </w:t>
      </w:r>
      <w:r w:rsidR="00B477DA" w:rsidRPr="004112A5">
        <w:t xml:space="preserve">předmětem </w:t>
      </w:r>
      <w:r w:rsidRPr="004112A5">
        <w:t xml:space="preserve">byla </w:t>
      </w:r>
      <w:r w:rsidR="006B0A3B" w:rsidRPr="004112A5">
        <w:rPr>
          <w:rFonts w:ascii="Verdana" w:eastAsia="Verdana" w:hAnsi="Verdana" w:cs="Times New Roman"/>
        </w:rPr>
        <w:t>rekonstrukce či novostavba železničního svršku a spodku</w:t>
      </w:r>
      <w:r w:rsidRPr="004112A5">
        <w:t xml:space="preserve">, přičemž celková hodnota alespoň jedné provedené stavební práce musí, včetně případných poddodávek, činit alespoň </w:t>
      </w:r>
      <w:r w:rsidR="006B0A3B" w:rsidRPr="004112A5">
        <w:rPr>
          <w:b/>
        </w:rPr>
        <w:t>12 000 000,-</w:t>
      </w:r>
      <w:r w:rsidR="006B0A3B" w:rsidRPr="004112A5">
        <w:t xml:space="preserve"> </w:t>
      </w:r>
      <w:r w:rsidRPr="004112A5">
        <w:rPr>
          <w:b/>
        </w:rPr>
        <w:t xml:space="preserve">Kč </w:t>
      </w:r>
      <w:r w:rsidRPr="004112A5">
        <w:t xml:space="preserve">bez DPH. </w:t>
      </w:r>
      <w:r w:rsidR="005E33AB" w:rsidRPr="004112A5">
        <w:t xml:space="preserve">Hodnotou stavebních prací se </w:t>
      </w:r>
      <w:r w:rsidR="005E33AB" w:rsidRPr="004112A5">
        <w:rPr>
          <w:rFonts w:cs="Arial"/>
          <w:iCs/>
        </w:rPr>
        <w:t>pro účely posouzení splnění kritérií technické kvalifikace</w:t>
      </w:r>
      <w:r w:rsidR="005E33AB" w:rsidRPr="004112A5">
        <w:t xml:space="preserve"> rozumí cena, za kterou dodavatel provedl předmětné stavební práce; tato cena nebude upravována o míru inflace tak, aby odpovídala současným hodnotám stavebních prací.</w:t>
      </w:r>
    </w:p>
    <w:p w14:paraId="3090B963" w14:textId="77777777" w:rsidR="003D42AA" w:rsidRDefault="003D42AA" w:rsidP="003D42AA">
      <w:pPr>
        <w:pStyle w:val="Textbezslovn"/>
      </w:pPr>
      <w:r w:rsidRPr="004112A5">
        <w:rPr>
          <w:rFonts w:cs="Arial"/>
          <w:iCs/>
        </w:rPr>
        <w:t xml:space="preserve">Pro vyloučení pochybností zadavatel upřesňuje, že rekonstrukcí se pro účely posouzení splnění kritérií technické kvalifikace rozumí </w:t>
      </w:r>
      <w:r w:rsidRPr="004112A5">
        <w:t>též modernizace, optimalizace</w:t>
      </w:r>
      <w:r w:rsidRPr="00FB3994">
        <w:t>,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0D577F9" w14:textId="77777777" w:rsidR="003330C1" w:rsidRDefault="003330C1" w:rsidP="003330C1">
      <w:pPr>
        <w:pStyle w:val="Textbezslovn"/>
      </w:pPr>
      <w:r w:rsidRPr="003330C1">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D48B41A"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93210DA"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50BD5901" w14:textId="77777777" w:rsidR="0035531B" w:rsidRPr="004112A5"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w:t>
      </w:r>
      <w:r w:rsidRPr="004112A5">
        <w:t>osvědčení vydáno, resp. dodavatele, který stavební práce provedl. Seznam i osvědčení musí být předloženy i v případě, že byla objednatelem Správa železni</w:t>
      </w:r>
      <w:r w:rsidR="00B277ED" w:rsidRPr="004112A5">
        <w:t>c</w:t>
      </w:r>
      <w:r w:rsidRPr="004112A5">
        <w:t>, státní organizace</w:t>
      </w:r>
      <w:r w:rsidR="0035531B" w:rsidRPr="004112A5">
        <w:t>.</w:t>
      </w:r>
    </w:p>
    <w:p w14:paraId="0B0C6517" w14:textId="77777777" w:rsidR="00AF4A09" w:rsidRPr="004112A5" w:rsidRDefault="00AF4A09" w:rsidP="002C04EE">
      <w:pPr>
        <w:pStyle w:val="Textbezslovn"/>
      </w:pPr>
      <w:r w:rsidRPr="004112A5">
        <w:t xml:space="preserve">Doba </w:t>
      </w:r>
      <w:r w:rsidR="0087311C" w:rsidRPr="004112A5">
        <w:t xml:space="preserve">posledních </w:t>
      </w:r>
      <w:r w:rsidRPr="004112A5">
        <w:t xml:space="preserve">5 let </w:t>
      </w:r>
      <w:r w:rsidR="0087311C" w:rsidRPr="004112A5">
        <w:t xml:space="preserve">před zahájením výběrového řízení </w:t>
      </w:r>
      <w:r w:rsidRPr="004112A5">
        <w:t xml:space="preserve">se </w:t>
      </w:r>
      <w:r w:rsidR="0087311C" w:rsidRPr="004112A5">
        <w:t xml:space="preserve">pro účely prokázání technické kvalifikace ohledně referenčních zakázek </w:t>
      </w:r>
      <w:r w:rsidRPr="004112A5">
        <w:t xml:space="preserve">považuje za splněnou, pokud byly stavební práce </w:t>
      </w:r>
      <w:r w:rsidR="0087311C" w:rsidRPr="004112A5">
        <w:t xml:space="preserve">dokončeny </w:t>
      </w:r>
      <w:r w:rsidRPr="004112A5">
        <w:t>v průběhu této doby</w:t>
      </w:r>
      <w:r w:rsidR="0087311C" w:rsidRPr="004112A5">
        <w:t xml:space="preserve"> nebo kdykoli po zahájení výběrového řízení, včetně doby po podání nabídek, a to nejpozději do doby zadavatelem případně stanovené k předložení údajů a dokladů dle bodu 16.3 této Výzvy. P</w:t>
      </w:r>
      <w:r w:rsidRPr="004112A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112A5">
        <w:t xml:space="preserve">pro účely prokázání technické kvalifikace v tomto výběrovém řízení </w:t>
      </w:r>
      <w:r w:rsidRPr="004112A5">
        <w:t xml:space="preserve">rozumí </w:t>
      </w:r>
      <w:r w:rsidR="000E15C8" w:rsidRPr="004112A5">
        <w:t xml:space="preserve">i </w:t>
      </w:r>
      <w:r w:rsidRPr="004112A5">
        <w:t>uvedení díla</w:t>
      </w:r>
      <w:r w:rsidR="000E15C8" w:rsidRPr="004112A5">
        <w:t>, resp. poslední části stavby,</w:t>
      </w:r>
      <w:r w:rsidRPr="004112A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58EE224" w14:textId="77777777" w:rsidR="00AF4A09" w:rsidRDefault="00AF4A09" w:rsidP="002C04EE">
      <w:pPr>
        <w:pStyle w:val="Textbezslovn"/>
      </w:pPr>
      <w:r w:rsidRPr="004112A5">
        <w:t>Pokud dodavatel není z důvodů, které mu nelze přičítat, schopen předložit doklad požadovaný k prokázání tohoto kritéria, je oprávněn předložit jiný rovnocenný</w:t>
      </w:r>
      <w:r w:rsidRPr="00AF4A09">
        <w:t xml:space="preserve">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05868787" w14:textId="77777777"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14:paraId="1509F0AE" w14:textId="77777777" w:rsidR="00AF4A09" w:rsidRDefault="00AF4A09" w:rsidP="00AF4A09">
      <w:pPr>
        <w:pStyle w:val="Textbezslovn"/>
        <w:ind w:left="1418" w:hanging="681"/>
      </w:pPr>
      <w:r>
        <w:t>a)</w:t>
      </w:r>
      <w:r>
        <w:tab/>
        <w:t>společně s jinými dodavateli, a to v rozsahu, v jakém se na plnění zakázky podílel, nebo</w:t>
      </w:r>
    </w:p>
    <w:p w14:paraId="39630440" w14:textId="77777777" w:rsidR="00AF4A09" w:rsidRDefault="00AF4A09" w:rsidP="00AF4A09">
      <w:pPr>
        <w:pStyle w:val="Textbezslovn"/>
      </w:pPr>
      <w:r>
        <w:t>b)</w:t>
      </w:r>
      <w:r>
        <w:tab/>
        <w:t>jako poddodavatel, a to v rozsahu, v jakém se na plnění zakázky podílel.</w:t>
      </w:r>
    </w:p>
    <w:p w14:paraId="26A6D83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9C10B45"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DDA41BD"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918CA2D" w14:textId="77777777" w:rsidR="0035531B" w:rsidRPr="00930B79" w:rsidRDefault="0035531B" w:rsidP="0035531B">
      <w:pPr>
        <w:pStyle w:val="Text1-1"/>
        <w:rPr>
          <w:rStyle w:val="Tun9b"/>
        </w:rPr>
      </w:pPr>
      <w:r w:rsidRPr="00930B79">
        <w:rPr>
          <w:rStyle w:val="Tun9b"/>
        </w:rPr>
        <w:t>Technická kvalifikace – seznam odborného personálu</w:t>
      </w:r>
    </w:p>
    <w:p w14:paraId="3710E402"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1E07FB64" w14:textId="77777777" w:rsidR="00AF4A09" w:rsidRPr="004112A5" w:rsidRDefault="00AF4A09" w:rsidP="00AF4A09">
      <w:pPr>
        <w:pStyle w:val="Textbezslovn"/>
      </w:pPr>
      <w:r>
        <w:lastRenderedPageBreak/>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4112A5">
        <w:t>jiném vztahu k doda</w:t>
      </w:r>
      <w:r w:rsidR="007D0559" w:rsidRPr="004112A5">
        <w:t>vateli, nevyplývá-li z čl. 9.3 této Výzvy</w:t>
      </w:r>
      <w:r w:rsidRPr="004112A5">
        <w:t xml:space="preserve"> jinak), který splňuje následující podmínky (což musí vyplývat z dodavatelem předkládaných dokumentů):</w:t>
      </w:r>
    </w:p>
    <w:p w14:paraId="3343FCED" w14:textId="77777777" w:rsidR="0035531B" w:rsidRPr="004112A5" w:rsidRDefault="0035531B" w:rsidP="00EF4DAC">
      <w:pPr>
        <w:pStyle w:val="Odstavec1-1a"/>
        <w:numPr>
          <w:ilvl w:val="0"/>
          <w:numId w:val="11"/>
        </w:numPr>
        <w:rPr>
          <w:rStyle w:val="Tun9b"/>
        </w:rPr>
      </w:pPr>
      <w:r w:rsidRPr="004112A5">
        <w:rPr>
          <w:rStyle w:val="Tun9b"/>
        </w:rPr>
        <w:t>stavbyvedoucí</w:t>
      </w:r>
    </w:p>
    <w:p w14:paraId="524AE285" w14:textId="77777777" w:rsidR="0035531B" w:rsidRPr="004112A5" w:rsidRDefault="0035531B" w:rsidP="00930B79">
      <w:pPr>
        <w:pStyle w:val="Odrka1-2-"/>
      </w:pPr>
      <w:r w:rsidRPr="004112A5">
        <w:t>minimálně středoškolské vzdělání;</w:t>
      </w:r>
    </w:p>
    <w:p w14:paraId="1DE0DAAA" w14:textId="77777777" w:rsidR="0035531B" w:rsidRPr="004112A5" w:rsidRDefault="0035531B" w:rsidP="00930B79">
      <w:pPr>
        <w:pStyle w:val="Odrka1-2-"/>
      </w:pPr>
      <w:r w:rsidRPr="004112A5">
        <w:t>nejméně 5 let praxe</w:t>
      </w:r>
      <w:r w:rsidR="00092CC9" w:rsidRPr="004112A5">
        <w:t xml:space="preserve"> v </w:t>
      </w:r>
      <w:r w:rsidRPr="004112A5">
        <w:t xml:space="preserve">řízení provádění staveb železničních drah; </w:t>
      </w:r>
    </w:p>
    <w:p w14:paraId="56317722" w14:textId="40C7A614" w:rsidR="0035531B" w:rsidRPr="004112A5" w:rsidRDefault="00AF4A09" w:rsidP="00AF4A09">
      <w:pPr>
        <w:pStyle w:val="Odrka1-2-"/>
      </w:pPr>
      <w:r w:rsidRPr="004112A5">
        <w:t xml:space="preserve">zkušenost s řízením realizace alespoň jedné zakázky </w:t>
      </w:r>
      <w:r w:rsidR="00642162" w:rsidRPr="004112A5">
        <w:t>na stavební práce</w:t>
      </w:r>
      <w:r w:rsidR="006B0A3B" w:rsidRPr="004112A5">
        <w:t>,</w:t>
      </w:r>
      <w:r w:rsidR="00642162" w:rsidRPr="004112A5">
        <w:t xml:space="preserve"> jež zahrnovala novostavbu</w:t>
      </w:r>
      <w:r w:rsidR="00241A80" w:rsidRPr="004112A5">
        <w:t xml:space="preserve"> nebo</w:t>
      </w:r>
      <w:r w:rsidR="00642162" w:rsidRPr="004112A5">
        <w:t xml:space="preserve"> rekonstrukci </w:t>
      </w:r>
      <w:r w:rsidRPr="004112A5">
        <w:t xml:space="preserve">stavby železničních drah v hodnotě nejméně </w:t>
      </w:r>
      <w:r w:rsidR="006B0A3B" w:rsidRPr="004112A5">
        <w:rPr>
          <w:b/>
        </w:rPr>
        <w:t>12 000 000,-</w:t>
      </w:r>
      <w:r w:rsidRPr="004112A5">
        <w:rPr>
          <w:b/>
        </w:rPr>
        <w:t xml:space="preserve"> Kč </w:t>
      </w:r>
      <w:r w:rsidRPr="004112A5">
        <w:t>bez DPH, a to v posledních 10 letech před zahájením výběrového řízení;</w:t>
      </w:r>
    </w:p>
    <w:p w14:paraId="42B44937" w14:textId="77777777" w:rsidR="0035531B" w:rsidRPr="004112A5" w:rsidRDefault="0035531B" w:rsidP="00AD1771">
      <w:pPr>
        <w:pStyle w:val="Odrka1-2-"/>
      </w:pPr>
      <w:r w:rsidRPr="004112A5">
        <w:t>musí předložit doklad</w:t>
      </w:r>
      <w:r w:rsidR="00092CC9" w:rsidRPr="004112A5">
        <w:t xml:space="preserve"> o </w:t>
      </w:r>
      <w:r w:rsidRPr="004112A5">
        <w:t>autorizaci</w:t>
      </w:r>
      <w:r w:rsidR="00092CC9" w:rsidRPr="004112A5">
        <w:t xml:space="preserve"> v </w:t>
      </w:r>
      <w:r w:rsidRPr="004112A5">
        <w:t xml:space="preserve">rozsahu dle § 5 odst. 3 písm. </w:t>
      </w:r>
      <w:r w:rsidRPr="004112A5">
        <w:rPr>
          <w:b/>
        </w:rPr>
        <w:t>b)</w:t>
      </w:r>
      <w:r w:rsidRPr="004112A5">
        <w:t xml:space="preserve"> </w:t>
      </w:r>
      <w:r w:rsidR="007476A8" w:rsidRPr="004112A5">
        <w:t xml:space="preserve">autorizačního </w:t>
      </w:r>
      <w:r w:rsidRPr="004112A5">
        <w:t>zákona, tedy</w:t>
      </w:r>
      <w:r w:rsidR="00092CC9" w:rsidRPr="004112A5">
        <w:t xml:space="preserve"> v </w:t>
      </w:r>
      <w:r w:rsidRPr="004112A5">
        <w:t>oboru dopravní stavby;</w:t>
      </w:r>
    </w:p>
    <w:p w14:paraId="1969921C" w14:textId="77777777" w:rsidR="0035531B" w:rsidRPr="004112A5" w:rsidRDefault="0035531B" w:rsidP="00930B79">
      <w:pPr>
        <w:pStyle w:val="Odstavec1-1a"/>
        <w:rPr>
          <w:rStyle w:val="Tun9b"/>
        </w:rPr>
      </w:pPr>
      <w:r w:rsidRPr="004112A5">
        <w:rPr>
          <w:rStyle w:val="Tun9b"/>
        </w:rPr>
        <w:t>zástupce stavbyvedoucího</w:t>
      </w:r>
    </w:p>
    <w:p w14:paraId="0216E875" w14:textId="77777777" w:rsidR="0035531B" w:rsidRPr="004112A5" w:rsidRDefault="0035531B" w:rsidP="00930B79">
      <w:pPr>
        <w:pStyle w:val="Odrka1-2-"/>
      </w:pPr>
      <w:r w:rsidRPr="004112A5">
        <w:t>minimálně středoškolské vzdělání;</w:t>
      </w:r>
    </w:p>
    <w:p w14:paraId="43E09164" w14:textId="77777777" w:rsidR="0035531B" w:rsidRPr="004112A5" w:rsidRDefault="0035531B" w:rsidP="00930B79">
      <w:pPr>
        <w:pStyle w:val="Odrka1-2-"/>
      </w:pPr>
      <w:r w:rsidRPr="004112A5">
        <w:t>nejméně 5 let praxe</w:t>
      </w:r>
      <w:r w:rsidR="00092CC9" w:rsidRPr="004112A5">
        <w:t xml:space="preserve"> v </w:t>
      </w:r>
      <w:r w:rsidRPr="004112A5">
        <w:t xml:space="preserve"> provádění staveb železničních drah;</w:t>
      </w:r>
    </w:p>
    <w:p w14:paraId="19368EB6" w14:textId="77777777" w:rsidR="0035531B" w:rsidRPr="004112A5" w:rsidRDefault="0035531B" w:rsidP="00930B79">
      <w:pPr>
        <w:pStyle w:val="Odrka1-2-"/>
      </w:pPr>
      <w:r w:rsidRPr="004112A5">
        <w:t>musí předložit doklad</w:t>
      </w:r>
      <w:r w:rsidR="00092CC9" w:rsidRPr="004112A5">
        <w:t xml:space="preserve"> o </w:t>
      </w:r>
      <w:r w:rsidRPr="004112A5">
        <w:t>autorizaci</w:t>
      </w:r>
      <w:r w:rsidR="00092CC9" w:rsidRPr="004112A5">
        <w:t xml:space="preserve"> v </w:t>
      </w:r>
      <w:r w:rsidRPr="004112A5">
        <w:t xml:space="preserve">rozsahu dle § 5 odst. 3 písm. </w:t>
      </w:r>
      <w:r w:rsidRPr="004112A5">
        <w:rPr>
          <w:b/>
        </w:rPr>
        <w:t>b)</w:t>
      </w:r>
      <w:r w:rsidRPr="004112A5">
        <w:t xml:space="preserve"> autorizačního zákona, tedy</w:t>
      </w:r>
      <w:r w:rsidR="00092CC9" w:rsidRPr="004112A5">
        <w:t xml:space="preserve"> v </w:t>
      </w:r>
      <w:r w:rsidRPr="004112A5">
        <w:t>oboru dop</w:t>
      </w:r>
      <w:r w:rsidR="003C712D" w:rsidRPr="004112A5">
        <w:t>ravní stavby</w:t>
      </w:r>
      <w:r w:rsidRPr="004112A5">
        <w:t>;</w:t>
      </w:r>
    </w:p>
    <w:p w14:paraId="5D0D9D61" w14:textId="77777777" w:rsidR="0035531B" w:rsidRPr="004112A5" w:rsidRDefault="0035531B" w:rsidP="00930B79">
      <w:pPr>
        <w:pStyle w:val="Odstavec1-1a"/>
        <w:rPr>
          <w:rStyle w:val="Tun9b"/>
        </w:rPr>
      </w:pPr>
      <w:r w:rsidRPr="004112A5">
        <w:rPr>
          <w:rStyle w:val="Tun9b"/>
        </w:rPr>
        <w:t>specialista (vedoucí prací) na železniční svršek</w:t>
      </w:r>
      <w:r w:rsidR="00AF4A09" w:rsidRPr="004112A5">
        <w:rPr>
          <w:rStyle w:val="Tun9b"/>
        </w:rPr>
        <w:t xml:space="preserve"> a spodek</w:t>
      </w:r>
      <w:r w:rsidRPr="004112A5">
        <w:rPr>
          <w:rStyle w:val="Tun9b"/>
        </w:rPr>
        <w:t xml:space="preserve"> </w:t>
      </w:r>
    </w:p>
    <w:p w14:paraId="6E5B7418" w14:textId="77777777" w:rsidR="0035531B" w:rsidRPr="004112A5" w:rsidRDefault="0035531B" w:rsidP="00930B79">
      <w:pPr>
        <w:pStyle w:val="Odrka1-2-"/>
      </w:pPr>
      <w:r w:rsidRPr="004112A5">
        <w:t>minimálně středoškolské vzdělání;</w:t>
      </w:r>
    </w:p>
    <w:p w14:paraId="45819F19" w14:textId="77777777" w:rsidR="0035531B" w:rsidRPr="004112A5" w:rsidRDefault="0035531B" w:rsidP="00930B79">
      <w:pPr>
        <w:pStyle w:val="Odrka1-2-"/>
      </w:pPr>
      <w:r w:rsidRPr="004112A5">
        <w:t>nejméně 5 let praxe</w:t>
      </w:r>
      <w:r w:rsidR="00092CC9" w:rsidRPr="004112A5">
        <w:t xml:space="preserve"> v </w:t>
      </w:r>
      <w:r w:rsidRPr="004112A5">
        <w:t xml:space="preserve">oboru své specializace </w:t>
      </w:r>
      <w:r w:rsidR="00B07880" w:rsidRPr="004112A5">
        <w:t xml:space="preserve">(železniční svršek a spodek) </w:t>
      </w:r>
      <w:r w:rsidRPr="004112A5">
        <w:t>při provádění staveb;</w:t>
      </w:r>
    </w:p>
    <w:p w14:paraId="18C16EF5" w14:textId="1ED63061" w:rsidR="003C712D" w:rsidRPr="004112A5" w:rsidRDefault="003C712D" w:rsidP="003C712D">
      <w:pPr>
        <w:pStyle w:val="Odrka1-2-"/>
        <w:spacing w:before="60"/>
      </w:pPr>
      <w:r w:rsidRPr="004112A5">
        <w:t>musí předložit doklad o autorizaci v rozsahu dle § 5 ods</w:t>
      </w:r>
      <w:r w:rsidR="008B5AD4">
        <w:t xml:space="preserve">t. 3 písm. </w:t>
      </w:r>
      <w:r w:rsidRPr="004112A5">
        <w:rPr>
          <w:b/>
        </w:rPr>
        <w:t>b)</w:t>
      </w:r>
      <w:r w:rsidRPr="004112A5">
        <w:t xml:space="preserve"> autorizačního zákona, tedy v oboru dopravní stavby;</w:t>
      </w:r>
    </w:p>
    <w:p w14:paraId="4FCA5D8F" w14:textId="77777777" w:rsidR="0035531B" w:rsidRPr="004112A5" w:rsidRDefault="0035531B" w:rsidP="008B2021">
      <w:pPr>
        <w:pStyle w:val="Odstavec1-1a"/>
        <w:rPr>
          <w:rStyle w:val="Tun9b"/>
        </w:rPr>
      </w:pPr>
      <w:r w:rsidRPr="004112A5">
        <w:rPr>
          <w:rStyle w:val="Tun9b"/>
        </w:rPr>
        <w:t>specialista (vedoucí prací) na pozemní stavby</w:t>
      </w:r>
    </w:p>
    <w:p w14:paraId="21740567" w14:textId="77777777" w:rsidR="0035531B" w:rsidRPr="004112A5" w:rsidRDefault="0035531B" w:rsidP="008B2021">
      <w:pPr>
        <w:pStyle w:val="Odrka1-2-"/>
      </w:pPr>
      <w:r w:rsidRPr="004112A5">
        <w:t>minimálně středoškolské vzdělání;</w:t>
      </w:r>
    </w:p>
    <w:p w14:paraId="7AFFFAB5" w14:textId="77777777" w:rsidR="0035531B" w:rsidRPr="004112A5" w:rsidRDefault="0035531B" w:rsidP="008B2021">
      <w:pPr>
        <w:pStyle w:val="Odrka1-2-"/>
      </w:pPr>
      <w:r w:rsidRPr="004112A5">
        <w:t>nejméně 5 let praxe</w:t>
      </w:r>
      <w:r w:rsidR="00092CC9" w:rsidRPr="004112A5">
        <w:t xml:space="preserve"> v </w:t>
      </w:r>
      <w:r w:rsidRPr="004112A5">
        <w:t xml:space="preserve">oboru své specializace </w:t>
      </w:r>
      <w:r w:rsidR="00B07880" w:rsidRPr="004112A5">
        <w:t xml:space="preserve">(pozemní stavby) </w:t>
      </w:r>
      <w:r w:rsidRPr="004112A5">
        <w:t>při provádění staveb;</w:t>
      </w:r>
    </w:p>
    <w:p w14:paraId="4941FE18" w14:textId="77777777" w:rsidR="003C712D" w:rsidRPr="004112A5" w:rsidRDefault="003C712D" w:rsidP="00344124">
      <w:pPr>
        <w:pStyle w:val="Odrka1-2-"/>
      </w:pPr>
      <w:r w:rsidRPr="004112A5">
        <w:t xml:space="preserve">musí předložit doklad o autorizaci v rozsahu dle § 5 odst. 3 písm. </w:t>
      </w:r>
      <w:r w:rsidRPr="008B5AD4">
        <w:rPr>
          <w:b/>
        </w:rPr>
        <w:t>a)</w:t>
      </w:r>
      <w:r w:rsidRPr="004112A5">
        <w:t xml:space="preserve"> autorizačního zákona, tedy v oboru pozemní stavby;</w:t>
      </w:r>
    </w:p>
    <w:p w14:paraId="03BDC0CE" w14:textId="77777777" w:rsidR="0035531B" w:rsidRPr="004112A5" w:rsidRDefault="0035531B" w:rsidP="008B2021">
      <w:pPr>
        <w:pStyle w:val="Odstavec1-1a"/>
        <w:rPr>
          <w:rStyle w:val="Tun9b"/>
        </w:rPr>
      </w:pPr>
      <w:r w:rsidRPr="004112A5">
        <w:rPr>
          <w:rStyle w:val="Tun9b"/>
        </w:rPr>
        <w:t xml:space="preserve">specialista (vedoucí prací) na </w:t>
      </w:r>
      <w:r w:rsidR="00AF4A09" w:rsidRPr="004112A5">
        <w:rPr>
          <w:rStyle w:val="Tun9b"/>
        </w:rPr>
        <w:t xml:space="preserve">sdělovací a </w:t>
      </w:r>
      <w:r w:rsidRPr="004112A5">
        <w:rPr>
          <w:rStyle w:val="Tun9b"/>
        </w:rPr>
        <w:t>zabezpečovací zařízení</w:t>
      </w:r>
    </w:p>
    <w:p w14:paraId="219A4966" w14:textId="77777777" w:rsidR="0035531B" w:rsidRPr="004112A5" w:rsidRDefault="0035531B" w:rsidP="008B2021">
      <w:pPr>
        <w:pStyle w:val="Odrka1-2-"/>
      </w:pPr>
      <w:r w:rsidRPr="004112A5">
        <w:t>minimálně středoškolské vzdělání;</w:t>
      </w:r>
    </w:p>
    <w:p w14:paraId="36FE8820" w14:textId="77777777" w:rsidR="003C712D" w:rsidRPr="004112A5" w:rsidRDefault="0035531B" w:rsidP="00EA19FE">
      <w:pPr>
        <w:pStyle w:val="Odrka1-2-"/>
      </w:pPr>
      <w:r w:rsidRPr="004112A5">
        <w:t>nejméně 5 let praxe</w:t>
      </w:r>
      <w:r w:rsidR="00092CC9" w:rsidRPr="004112A5">
        <w:t xml:space="preserve"> v </w:t>
      </w:r>
      <w:r w:rsidRPr="004112A5">
        <w:t xml:space="preserve">oboru své specializace </w:t>
      </w:r>
      <w:r w:rsidR="00B07880" w:rsidRPr="004112A5">
        <w:t xml:space="preserve">(sdělovací a zabezpečovací zařízení) </w:t>
      </w:r>
      <w:r w:rsidRPr="004112A5">
        <w:t>při provádění staveb;</w:t>
      </w:r>
    </w:p>
    <w:p w14:paraId="5DB904B2" w14:textId="77777777" w:rsidR="003C712D" w:rsidRPr="004112A5" w:rsidRDefault="003C712D" w:rsidP="003C712D">
      <w:pPr>
        <w:pStyle w:val="Odrka1-2-"/>
      </w:pPr>
      <w:r w:rsidRPr="004112A5">
        <w:t xml:space="preserve">musí předložit doklad o autorizaci v rozsahu dle § 5 odst. 3 písm. </w:t>
      </w:r>
      <w:r w:rsidRPr="004112A5">
        <w:rPr>
          <w:b/>
        </w:rPr>
        <w:t>e)</w:t>
      </w:r>
      <w:r w:rsidRPr="004112A5">
        <w:t xml:space="preserve"> autorizačního zákona, tedy v oboru technologická zařízení staveb;</w:t>
      </w:r>
    </w:p>
    <w:p w14:paraId="1DF60F09" w14:textId="77777777" w:rsidR="0035531B" w:rsidRPr="004112A5" w:rsidRDefault="0035531B" w:rsidP="008B2021">
      <w:pPr>
        <w:pStyle w:val="Odstavec1-1a"/>
        <w:rPr>
          <w:rStyle w:val="Tun9b"/>
        </w:rPr>
      </w:pPr>
      <w:r w:rsidRPr="004112A5">
        <w:rPr>
          <w:rStyle w:val="Tun9b"/>
        </w:rPr>
        <w:t xml:space="preserve">specialista (vedoucí prací) na </w:t>
      </w:r>
      <w:r w:rsidR="00AF4A09" w:rsidRPr="004112A5">
        <w:rPr>
          <w:rStyle w:val="Tun9b"/>
        </w:rPr>
        <w:t>silnoproud</w:t>
      </w:r>
      <w:r w:rsidRPr="004112A5">
        <w:rPr>
          <w:rStyle w:val="Tun9b"/>
        </w:rPr>
        <w:t xml:space="preserve"> </w:t>
      </w:r>
    </w:p>
    <w:p w14:paraId="03AB951B" w14:textId="77777777" w:rsidR="0035531B" w:rsidRPr="004112A5" w:rsidRDefault="0035531B" w:rsidP="008B2021">
      <w:pPr>
        <w:pStyle w:val="Odrka1-2-"/>
      </w:pPr>
      <w:r w:rsidRPr="004112A5">
        <w:t>minimálně středoškolské vzdělání;</w:t>
      </w:r>
    </w:p>
    <w:p w14:paraId="6883CF33" w14:textId="77777777" w:rsidR="0035531B" w:rsidRPr="004112A5" w:rsidRDefault="0035531B" w:rsidP="008B2021">
      <w:pPr>
        <w:pStyle w:val="Odrka1-2-"/>
      </w:pPr>
      <w:r w:rsidRPr="004112A5">
        <w:t>nejméně 5 let praxe</w:t>
      </w:r>
      <w:r w:rsidR="00092CC9" w:rsidRPr="004112A5">
        <w:t xml:space="preserve"> v </w:t>
      </w:r>
      <w:r w:rsidRPr="004112A5">
        <w:t xml:space="preserve">oboru své specializace </w:t>
      </w:r>
      <w:r w:rsidR="00B07880" w:rsidRPr="004112A5">
        <w:t xml:space="preserve">(silnoproud) </w:t>
      </w:r>
      <w:r w:rsidRPr="004112A5">
        <w:t>při provádění staveb;</w:t>
      </w:r>
    </w:p>
    <w:p w14:paraId="23B0BFAE" w14:textId="77777777" w:rsidR="0035531B" w:rsidRPr="004112A5" w:rsidRDefault="0035531B" w:rsidP="008B2021">
      <w:pPr>
        <w:pStyle w:val="Odrka1-2-"/>
      </w:pPr>
      <w:r w:rsidRPr="004112A5">
        <w:t>musí předložit doklad</w:t>
      </w:r>
      <w:r w:rsidR="00092CC9" w:rsidRPr="004112A5">
        <w:t xml:space="preserve"> o </w:t>
      </w:r>
      <w:r w:rsidRPr="004112A5">
        <w:t>autorizaci</w:t>
      </w:r>
      <w:r w:rsidR="00092CC9" w:rsidRPr="004112A5">
        <w:t xml:space="preserve"> v </w:t>
      </w:r>
      <w:r w:rsidRPr="004112A5">
        <w:t xml:space="preserve">rozsahu dle § 5 odst. 3 písm. </w:t>
      </w:r>
      <w:r w:rsidRPr="004112A5">
        <w:rPr>
          <w:b/>
        </w:rPr>
        <w:t>e)</w:t>
      </w:r>
      <w:r w:rsidRPr="004112A5">
        <w:t xml:space="preserve"> autorizačního zákona, tedy</w:t>
      </w:r>
      <w:r w:rsidR="00092CC9" w:rsidRPr="004112A5">
        <w:t xml:space="preserve"> v </w:t>
      </w:r>
      <w:r w:rsidRPr="004112A5">
        <w:t>oboru technologická zařízení staveb;</w:t>
      </w:r>
    </w:p>
    <w:p w14:paraId="4EB63C1E" w14:textId="77777777" w:rsidR="0035531B" w:rsidRPr="004112A5" w:rsidRDefault="0035531B" w:rsidP="008B2021">
      <w:pPr>
        <w:pStyle w:val="Odstavec1-1a"/>
        <w:rPr>
          <w:rStyle w:val="Tun9b"/>
        </w:rPr>
      </w:pPr>
      <w:r w:rsidRPr="004112A5">
        <w:rPr>
          <w:rStyle w:val="Tun9b"/>
        </w:rPr>
        <w:t>úředně oprávněný zeměměřický inženýr</w:t>
      </w:r>
    </w:p>
    <w:p w14:paraId="402D36CC" w14:textId="77777777" w:rsidR="00EE2244" w:rsidRPr="004112A5" w:rsidRDefault="0035531B" w:rsidP="003C712D">
      <w:pPr>
        <w:pStyle w:val="Odrka1-2-"/>
      </w:pPr>
      <w:r w:rsidRPr="004112A5">
        <w:t>oprávnění pro ověřování výsledků zeměměřických činností</w:t>
      </w:r>
      <w:r w:rsidR="00092CC9" w:rsidRPr="004112A5">
        <w:t xml:space="preserve"> v </w:t>
      </w:r>
      <w:r w:rsidRPr="004112A5">
        <w:t xml:space="preserve">rozsahu dle § 13 odst. 1 písm. </w:t>
      </w:r>
      <w:r w:rsidRPr="00840ED6">
        <w:rPr>
          <w:b/>
        </w:rPr>
        <w:t>a)</w:t>
      </w:r>
      <w:r w:rsidR="00845C50" w:rsidRPr="00840ED6">
        <w:rPr>
          <w:b/>
        </w:rPr>
        <w:t xml:space="preserve"> a </w:t>
      </w:r>
      <w:r w:rsidRPr="00840ED6">
        <w:rPr>
          <w:b/>
        </w:rPr>
        <w:t>c)</w:t>
      </w:r>
      <w:r w:rsidRPr="004112A5">
        <w:t xml:space="preserve"> zákona č. 200/1994 Sb.,</w:t>
      </w:r>
      <w:r w:rsidR="00092CC9" w:rsidRPr="004112A5">
        <w:t xml:space="preserve"> o </w:t>
      </w:r>
      <w:r w:rsidRPr="004112A5">
        <w:t>zeměměřictví</w:t>
      </w:r>
      <w:r w:rsidR="00845C50" w:rsidRPr="004112A5">
        <w:t xml:space="preserve"> a</w:t>
      </w:r>
      <w:r w:rsidR="00092CC9" w:rsidRPr="004112A5">
        <w:t xml:space="preserve"> o </w:t>
      </w:r>
      <w:r w:rsidRPr="004112A5">
        <w:t>změně</w:t>
      </w:r>
      <w:r w:rsidR="00845C50" w:rsidRPr="004112A5">
        <w:t xml:space="preserve"> a </w:t>
      </w:r>
      <w:r w:rsidRPr="004112A5">
        <w:t>doplnění některých zákonů souvisejících</w:t>
      </w:r>
      <w:r w:rsidR="00845C50" w:rsidRPr="004112A5">
        <w:t xml:space="preserve"> s </w:t>
      </w:r>
      <w:r w:rsidRPr="004112A5">
        <w:t>jeho zavedením, ve znění pozdějších předpisů;</w:t>
      </w:r>
    </w:p>
    <w:p w14:paraId="219BF92B"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7B29DEA" w14:textId="77777777" w:rsidR="0035531B" w:rsidRPr="004112A5"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rsidR="003C712D">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sidRPr="004112A5">
        <w:rPr>
          <w:rFonts w:ascii="Verdana" w:hAnsi="Verdana" w:cs="Calibri"/>
        </w:rPr>
        <w:t>Současně je třeba splnit i požadavky na délku zkušenosti uvedené v dalším odstavci.</w:t>
      </w:r>
    </w:p>
    <w:p w14:paraId="1A611C29" w14:textId="77777777" w:rsidR="0035531B" w:rsidRDefault="0035531B" w:rsidP="008B2021">
      <w:pPr>
        <w:pStyle w:val="Textbezslovn"/>
      </w:pPr>
      <w:r w:rsidRPr="004112A5">
        <w:rPr>
          <w:rStyle w:val="Tun9b"/>
        </w:rPr>
        <w:t xml:space="preserve">Zadavatel uzná pouze takovou zkušenost člena odborného personálu, která </w:t>
      </w:r>
      <w:r w:rsidR="00317F7D" w:rsidRPr="004112A5">
        <w:rPr>
          <w:rStyle w:val="Tun9b"/>
        </w:rPr>
        <w:t>v </w:t>
      </w:r>
      <w:r w:rsidR="00CE420A" w:rsidRPr="004112A5">
        <w:rPr>
          <w:rStyle w:val="Tun9b"/>
        </w:rPr>
        <w:t xml:space="preserve">požadovaném období </w:t>
      </w:r>
      <w:r w:rsidRPr="004112A5">
        <w:rPr>
          <w:rStyle w:val="Tun9b"/>
        </w:rPr>
        <w:t xml:space="preserve">trvala nejméně </w:t>
      </w:r>
      <w:r w:rsidR="00D91EA6" w:rsidRPr="004112A5">
        <w:rPr>
          <w:rStyle w:val="Tun9b"/>
        </w:rPr>
        <w:t>6</w:t>
      </w:r>
      <w:r w:rsidRPr="004112A5">
        <w:rPr>
          <w:rStyle w:val="Tun9b"/>
        </w:rPr>
        <w:t xml:space="preserve"> měsíců</w:t>
      </w:r>
      <w:r w:rsidRPr="004112A5">
        <w:t>. Zkušenost člena odborného personálu lze splnit (posčítat)</w:t>
      </w:r>
      <w:r w:rsidR="0060115D" w:rsidRPr="004112A5">
        <w:t xml:space="preserve"> z </w:t>
      </w:r>
      <w:r w:rsidRPr="004112A5">
        <w:t xml:space="preserve">více referenčních zakázek/staveb, jednotlivá zkušenost na jedné zakázce však musela trvat nepřetržitě nejméně </w:t>
      </w:r>
      <w:r w:rsidR="00344124" w:rsidRPr="004112A5">
        <w:rPr>
          <w:rStyle w:val="Tun9b"/>
        </w:rPr>
        <w:t>3</w:t>
      </w:r>
      <w:r w:rsidRPr="004112A5">
        <w:rPr>
          <w:rStyle w:val="Tun9b"/>
        </w:rPr>
        <w:t xml:space="preserve"> měsíc</w:t>
      </w:r>
      <w:r w:rsidR="00D91EA6" w:rsidRPr="004112A5">
        <w:rPr>
          <w:rStyle w:val="Tun9b"/>
        </w:rPr>
        <w:t>e</w:t>
      </w:r>
      <w:r w:rsidRPr="004112A5">
        <w:t>. Zadavatel výslovně upozorňuje, že zkušenost člena odborného personálu bude uznána pouze tehdy, pokud se člen odborného personálu realizace dané stavby</w:t>
      </w:r>
      <w:r w:rsidR="00092CC9" w:rsidRPr="004112A5">
        <w:t xml:space="preserve"> v </w:t>
      </w:r>
      <w:r w:rsidRPr="004112A5">
        <w:t>požadovaném období řádně účastnil (nebude tedy uznána referenční zakázka/stavba, která sice byla dokončena</w:t>
      </w:r>
      <w:r w:rsidR="00092CC9" w:rsidRPr="004112A5">
        <w:t xml:space="preserve"> v </w:t>
      </w:r>
      <w:r w:rsidRPr="004112A5">
        <w:t xml:space="preserve">posledních 10 letech od zahájení </w:t>
      </w:r>
      <w:r w:rsidR="00FF08AB" w:rsidRPr="004112A5">
        <w:t xml:space="preserve">výběrového </w:t>
      </w:r>
      <w:r w:rsidRPr="004112A5">
        <w:t xml:space="preserve">řízení, ale příslušný člen odborného personálu na její realizaci přestal působit více než 10 let před zahájením </w:t>
      </w:r>
      <w:r w:rsidR="00FF08AB" w:rsidRPr="004112A5">
        <w:t xml:space="preserve">výběrového </w:t>
      </w:r>
      <w:r w:rsidRPr="004112A5">
        <w:t>řízení</w:t>
      </w:r>
      <w:r w:rsidR="009B3F75" w:rsidRPr="004112A5">
        <w:t xml:space="preserve">, </w:t>
      </w:r>
      <w:r w:rsidR="009B3F75" w:rsidRPr="004112A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A821801"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BDFA04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D157DD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889E94"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03883F0"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32A3E72"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56AA4DF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E7EE26B"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4C10A6C" w14:textId="77777777" w:rsidR="008B70C7" w:rsidRDefault="008B70C7" w:rsidP="008B70C7">
      <w:pPr>
        <w:pStyle w:val="Textbezslovn"/>
      </w:pPr>
      <w:r>
        <w:t xml:space="preserve">Dodavatelé v nabídkách předkládají prosté kopie dokladů prokazujících splnění kvalifikace. </w:t>
      </w:r>
    </w:p>
    <w:p w14:paraId="3CB9AC1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A0D07C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0EFB04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649CDD0"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869655F"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E62F24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4F5AF44"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05187F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2D9D469"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9B6BD8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290ACEB" w14:textId="77777777" w:rsidR="0035531B" w:rsidRDefault="00AB25B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13468FE9"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50B9DA3" w14:textId="77777777" w:rsidR="003C712D" w:rsidRDefault="003C712D" w:rsidP="00686462">
      <w:pPr>
        <w:pStyle w:val="Textbezslovn"/>
        <w:spacing w:after="0"/>
        <w:ind w:left="1077"/>
      </w:pPr>
    </w:p>
    <w:p w14:paraId="79AB2E5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71D74F5"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01C9B12"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6475C0A0" w14:textId="77777777" w:rsidR="0035531B" w:rsidRDefault="0035531B" w:rsidP="0006499F">
      <w:pPr>
        <w:pStyle w:val="Textbezslovn"/>
      </w:pPr>
      <w:r>
        <w:t>Dodavatel je</w:t>
      </w:r>
      <w:r w:rsidR="00092CC9">
        <w:t xml:space="preserve"> v </w:t>
      </w:r>
      <w:r>
        <w:t>takovém případě povinen zadavateli předložit:</w:t>
      </w:r>
    </w:p>
    <w:p w14:paraId="146BB815" w14:textId="77777777" w:rsidR="0035531B" w:rsidRDefault="0035531B" w:rsidP="0006499F">
      <w:pPr>
        <w:pStyle w:val="Odrka1-1"/>
      </w:pPr>
      <w:r>
        <w:t>doklady</w:t>
      </w:r>
      <w:r w:rsidR="00092CC9">
        <w:t xml:space="preserve"> o </w:t>
      </w:r>
      <w:r>
        <w:t>splnění základní způsobilosti jinou sobou,</w:t>
      </w:r>
    </w:p>
    <w:p w14:paraId="0381CC75"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58D5B47" w14:textId="77777777" w:rsidR="0035531B" w:rsidRDefault="0035531B" w:rsidP="0006499F">
      <w:pPr>
        <w:pStyle w:val="Odrka1-1"/>
      </w:pPr>
      <w:r>
        <w:t>doklady prokazující splnění chybějící části kvalifikace prostřednictvím jiné osoby a</w:t>
      </w:r>
    </w:p>
    <w:p w14:paraId="3AF3842A"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B22232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7AAD46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FA423D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7003C42"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0F14968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w:t>
      </w:r>
      <w:r>
        <w:lastRenderedPageBreak/>
        <w:t xml:space="preserve">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23E0929D" w14:textId="77777777" w:rsidR="00DC3174" w:rsidRDefault="00DC3174" w:rsidP="0064673D">
      <w:pPr>
        <w:pStyle w:val="Textbezslovn"/>
        <w:spacing w:after="0"/>
      </w:pPr>
      <w:r>
        <w:t>a) podmínky kvalifikace jsou nadále splněny</w:t>
      </w:r>
      <w:r w:rsidR="00FB2317">
        <w:t xml:space="preserve"> a</w:t>
      </w:r>
    </w:p>
    <w:p w14:paraId="79656062" w14:textId="77777777" w:rsidR="00DC3174" w:rsidRDefault="00DC3174" w:rsidP="0064673D">
      <w:pPr>
        <w:pStyle w:val="Textbezslovn"/>
        <w:spacing w:after="0"/>
      </w:pPr>
      <w:r>
        <w:t>b) nedošlo k ovlivnění kritérií hodnocení nabídek.</w:t>
      </w:r>
    </w:p>
    <w:p w14:paraId="412F7727"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4FAEE34" w14:textId="77777777" w:rsidR="0035531B" w:rsidRDefault="0035531B" w:rsidP="00193D8F">
      <w:pPr>
        <w:pStyle w:val="Nadpis1-1"/>
      </w:pPr>
      <w:bookmarkStart w:id="13" w:name="_Toc57973106"/>
      <w:r>
        <w:t>DALŠÍ INFORMACE/DOKUMENTY PŘEDKLÁDANÉ DODAVATELEM</w:t>
      </w:r>
      <w:r w:rsidR="00092CC9">
        <w:t xml:space="preserve"> </w:t>
      </w:r>
      <w:r w:rsidR="00776A8A">
        <w:t>V</w:t>
      </w:r>
      <w:r w:rsidR="00092CC9">
        <w:t> </w:t>
      </w:r>
      <w:r>
        <w:t>NABÍDCE</w:t>
      </w:r>
      <w:bookmarkEnd w:id="13"/>
    </w:p>
    <w:p w14:paraId="3991355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2B7BBB3"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DA86FE3"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1D9113C"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F77065B"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43BCFEA" w14:textId="77777777" w:rsidR="0035531B" w:rsidRDefault="0035531B" w:rsidP="0035531B">
      <w:pPr>
        <w:pStyle w:val="Text1-1"/>
      </w:pPr>
      <w:r>
        <w:t>Podání nabíd</w:t>
      </w:r>
      <w:r w:rsidR="00695DAA">
        <w:t>ky společně několika dodavateli</w:t>
      </w:r>
    </w:p>
    <w:p w14:paraId="45A40B6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 xml:space="preserve">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4156BF51"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37F67027"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43946F6"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4640716" w14:textId="77777777" w:rsidR="0035531B" w:rsidRPr="0060115D" w:rsidRDefault="0035531B" w:rsidP="0035531B">
      <w:pPr>
        <w:pStyle w:val="Text1-1"/>
        <w:rPr>
          <w:rStyle w:val="Tun9b"/>
        </w:rPr>
      </w:pPr>
      <w:r w:rsidRPr="0060115D">
        <w:rPr>
          <w:rStyle w:val="Tun9b"/>
        </w:rPr>
        <w:t>Poddodavatelské omezení</w:t>
      </w:r>
    </w:p>
    <w:p w14:paraId="2C70A7EB" w14:textId="77777777" w:rsidR="0035531B" w:rsidRDefault="0035531B" w:rsidP="00BC6D2B">
      <w:pPr>
        <w:pStyle w:val="Odrka1-1"/>
      </w:pPr>
      <w:r>
        <w:t>Zadavatel nevymezuje žádné činnosti při plnění veřejné zakázky, které musí být plněny přímo vybraným dodavatelem.</w:t>
      </w:r>
    </w:p>
    <w:p w14:paraId="78E69C70" w14:textId="77777777" w:rsidR="00BC6D2B" w:rsidRDefault="00616090" w:rsidP="00616090">
      <w:pPr>
        <w:pStyle w:val="Text1-1"/>
      </w:pPr>
      <w:r w:rsidRPr="00616090">
        <w:t>Návrh smlouvy na plnění této veřejné zakázky</w:t>
      </w:r>
    </w:p>
    <w:p w14:paraId="420C6C20"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19CCFC7" w14:textId="77777777" w:rsidR="00616090" w:rsidRDefault="00616090" w:rsidP="00616090">
      <w:pPr>
        <w:pStyle w:val="Odrka1-2-"/>
      </w:pPr>
      <w:r>
        <w:t>do těla závazného vzoru smlouvy celkovou nabídkovou cenu díla bez DPH zpracovanou dle požadavků stanovených v článku 13 této Výzvy;</w:t>
      </w:r>
    </w:p>
    <w:p w14:paraId="27DC026D" w14:textId="77777777" w:rsidR="00616090" w:rsidRDefault="00616090" w:rsidP="00616090">
      <w:pPr>
        <w:pStyle w:val="Odrka1-2-"/>
      </w:pPr>
      <w:r>
        <w:lastRenderedPageBreak/>
        <w:t>do Přílohy č. 6 závazného vzoru smlouvy s názvem Oprávněné osoby:</w:t>
      </w:r>
    </w:p>
    <w:p w14:paraId="3E55D043"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D236ACF" w14:textId="77777777" w:rsidR="00616090" w:rsidRDefault="00616090" w:rsidP="00616090">
      <w:pPr>
        <w:pStyle w:val="Odrka1-2-"/>
      </w:pPr>
      <w:r>
        <w:t>do Přílohy č. 8 závazného vzoru smlouvy s názvem Seznam poddodavatelů:</w:t>
      </w:r>
    </w:p>
    <w:p w14:paraId="52C58A8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F6106B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84C2706"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C81EB05" w14:textId="77777777" w:rsidR="0035531B" w:rsidRDefault="0035531B" w:rsidP="00BC6D2B">
      <w:pPr>
        <w:pStyle w:val="Nadpis1-1"/>
      </w:pPr>
      <w:bookmarkStart w:id="14" w:name="_Toc57973107"/>
      <w:r>
        <w:t>PROHLÍDKA MÍSTA PLNĚNÍ (STAVENIŠTĚ)</w:t>
      </w:r>
      <w:bookmarkEnd w:id="14"/>
    </w:p>
    <w:p w14:paraId="0F21F07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2413C4CD" w14:textId="77777777" w:rsidR="0035531B" w:rsidRDefault="0035531B" w:rsidP="00BC6D2B">
      <w:pPr>
        <w:pStyle w:val="Nadpis1-1"/>
      </w:pPr>
      <w:bookmarkStart w:id="15" w:name="_Toc57973108"/>
      <w:r>
        <w:t>JAZYK NABÍDEK</w:t>
      </w:r>
      <w:r w:rsidR="00D25D67" w:rsidRPr="00D25D67">
        <w:t xml:space="preserve"> </w:t>
      </w:r>
      <w:r w:rsidR="00D25D67">
        <w:t>A KOMUNIKAČNÍ JAZYK</w:t>
      </w:r>
      <w:bookmarkEnd w:id="15"/>
    </w:p>
    <w:p w14:paraId="2571BAB3"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171430C8"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CA034A1" w14:textId="77777777" w:rsidR="0035531B" w:rsidRDefault="0035531B" w:rsidP="00BC6D2B">
      <w:pPr>
        <w:pStyle w:val="Nadpis1-1"/>
      </w:pPr>
      <w:bookmarkStart w:id="16" w:name="_Toc57973109"/>
      <w:r>
        <w:t>OBSAH</w:t>
      </w:r>
      <w:r w:rsidR="00845C50">
        <w:t xml:space="preserve"> </w:t>
      </w:r>
      <w:r w:rsidR="00776A8A">
        <w:t>A</w:t>
      </w:r>
      <w:r w:rsidR="00845C50">
        <w:t> </w:t>
      </w:r>
      <w:r>
        <w:t>PODÁVÁNÍ NABÍDEK</w:t>
      </w:r>
      <w:bookmarkEnd w:id="16"/>
    </w:p>
    <w:p w14:paraId="29100BBC"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79EFFE4" w14:textId="56B30D84" w:rsidR="00AB5AE0" w:rsidRPr="00AB5AE0" w:rsidRDefault="00AB5AE0" w:rsidP="00AB5AE0">
      <w:pPr>
        <w:pStyle w:val="Textbezslovn"/>
        <w:rPr>
          <w:b/>
        </w:rPr>
      </w:pPr>
      <w:r w:rsidRPr="00AB5AE0">
        <w:rPr>
          <w:b/>
        </w:rPr>
        <w:t xml:space="preserve">Nabídky musí být podány nejpozději do </w:t>
      </w:r>
      <w:r w:rsidR="00672422">
        <w:rPr>
          <w:b/>
        </w:rPr>
        <w:t>17. 12. 2020</w:t>
      </w:r>
      <w:r w:rsidRPr="00AB5AE0">
        <w:rPr>
          <w:b/>
        </w:rPr>
        <w:t xml:space="preserve"> do </w:t>
      </w:r>
      <w:r w:rsidR="00672422">
        <w:rPr>
          <w:b/>
        </w:rPr>
        <w:t>10:00</w:t>
      </w:r>
      <w:r w:rsidRPr="00AB5AE0">
        <w:rPr>
          <w:b/>
        </w:rPr>
        <w:t xml:space="preserve"> hodin. </w:t>
      </w:r>
    </w:p>
    <w:p w14:paraId="75567801" w14:textId="77777777" w:rsidR="00AB5AE0" w:rsidRPr="00AB5AE0" w:rsidRDefault="00AB5AE0" w:rsidP="00AB5AE0">
      <w:pPr>
        <w:pStyle w:val="Textbezslovn"/>
        <w:spacing w:after="0" w:line="240" w:lineRule="auto"/>
        <w:rPr>
          <w:color w:val="FF0000"/>
        </w:rPr>
      </w:pPr>
    </w:p>
    <w:p w14:paraId="1146BF18"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21DB197" w14:textId="77777777" w:rsidR="0035531B" w:rsidRDefault="0035531B" w:rsidP="0035531B">
      <w:pPr>
        <w:pStyle w:val="Text1-1"/>
      </w:pPr>
      <w:r>
        <w:t>Nabídka bude předložena</w:t>
      </w:r>
      <w:r w:rsidR="00092CC9">
        <w:t xml:space="preserve"> v </w:t>
      </w:r>
      <w:r>
        <w:t>následující struktuře:</w:t>
      </w:r>
    </w:p>
    <w:p w14:paraId="2832DEB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29641A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960BE1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2F686054" w14:textId="77777777" w:rsidR="00695DAA" w:rsidRDefault="00695DAA" w:rsidP="00695DAA">
      <w:pPr>
        <w:pStyle w:val="Odrka1-1"/>
      </w:pPr>
      <w:r>
        <w:t>Plná moc nebo pověření, je-li tohoto dokumentu třeba.</w:t>
      </w:r>
    </w:p>
    <w:p w14:paraId="52443B4D"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EA3C913" w14:textId="77777777" w:rsidR="00695DAA" w:rsidRDefault="00695DAA" w:rsidP="00695DAA">
      <w:pPr>
        <w:pStyle w:val="Odrka1-1"/>
      </w:pPr>
      <w:r>
        <w:t xml:space="preserve">Doklady prokazující splnění </w:t>
      </w:r>
      <w:r w:rsidRPr="00695DAA">
        <w:rPr>
          <w:b/>
        </w:rPr>
        <w:t>profesní způsobilosti</w:t>
      </w:r>
      <w:r>
        <w:t>.</w:t>
      </w:r>
    </w:p>
    <w:p w14:paraId="0C65980D"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344124">
        <w:t>zvy, včetně požadovaných příloh.</w:t>
      </w:r>
    </w:p>
    <w:p w14:paraId="3086DC67"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0C21F4E"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7237BC8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5F48E5BA" w14:textId="77777777" w:rsidR="00695DAA" w:rsidRDefault="00695DAA" w:rsidP="00695DAA">
      <w:pPr>
        <w:pStyle w:val="Odrka1-1"/>
      </w:pPr>
      <w:r>
        <w:lastRenderedPageBreak/>
        <w:t>Harmonogram postupu prací zpracovaný podle požadavků zadavatele stanovených v článku 9.1 této Výzvy.</w:t>
      </w:r>
    </w:p>
    <w:p w14:paraId="0AA20A7B" w14:textId="77777777" w:rsidR="00695DAA" w:rsidRPr="004112A5" w:rsidRDefault="00695DAA" w:rsidP="00695DAA">
      <w:pPr>
        <w:pStyle w:val="Odrka1-1"/>
      </w:pPr>
      <w:r>
        <w:t xml:space="preserve">Další </w:t>
      </w:r>
      <w:r w:rsidRPr="004112A5">
        <w:t>dokumenty, dle uvážení dodavatele, na které nebyl prostor v předcházejících částech nabídky.</w:t>
      </w:r>
    </w:p>
    <w:p w14:paraId="0578D878" w14:textId="77777777" w:rsidR="0035531B" w:rsidRPr="004112A5" w:rsidRDefault="00695DAA" w:rsidP="00695DAA">
      <w:pPr>
        <w:pStyle w:val="Odrka1-1"/>
      </w:pPr>
      <w:r w:rsidRPr="004112A5">
        <w:t xml:space="preserve">Oceněný Soupis prací </w:t>
      </w:r>
      <w:r w:rsidR="00BB0379" w:rsidRPr="004112A5">
        <w:t>obsažený</w:t>
      </w:r>
      <w:r w:rsidRPr="004112A5">
        <w:t xml:space="preserve"> v Dílu 4 zadávací dokumentace</w:t>
      </w:r>
      <w:r w:rsidR="00BB0379" w:rsidRPr="004112A5">
        <w:t>, včetně Rekapitulace ceny dle SO a PS</w:t>
      </w:r>
      <w:r w:rsidR="0035531B" w:rsidRPr="004112A5">
        <w:t>.</w:t>
      </w:r>
    </w:p>
    <w:p w14:paraId="08152786" w14:textId="77777777" w:rsidR="0035531B" w:rsidRPr="004112A5" w:rsidRDefault="00695DAA" w:rsidP="00695DAA">
      <w:pPr>
        <w:pStyle w:val="Text1-1"/>
      </w:pPr>
      <w:r w:rsidRPr="004112A5">
        <w:t>Nabídky podané po uplynutí lhůty pro podání nabídky nebo podané jiným, než výše uvedeným způsobem, nebudou otevřeny, takové nabídky se nepovažují za podané a v průběhu výběrového řízení se k nim nepřihlíží</w:t>
      </w:r>
      <w:r w:rsidR="0035531B" w:rsidRPr="004112A5">
        <w:t xml:space="preserve">. </w:t>
      </w:r>
    </w:p>
    <w:p w14:paraId="2E99EE70" w14:textId="77777777" w:rsidR="0035531B" w:rsidRDefault="00695DAA" w:rsidP="00695DAA">
      <w:pPr>
        <w:pStyle w:val="Text1-1"/>
      </w:pPr>
      <w:r w:rsidRPr="004112A5">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w:t>
      </w:r>
      <w:r w:rsidRPr="00695DAA">
        <w:t xml:space="preserve">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25CFF59"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4BCF02C" w14:textId="77777777" w:rsidR="0035531B" w:rsidRDefault="0035531B" w:rsidP="007038DC">
      <w:pPr>
        <w:pStyle w:val="Nadpis1-1"/>
      </w:pPr>
      <w:bookmarkStart w:id="17" w:name="_Toc57973110"/>
      <w:r>
        <w:t>POŽADAVKY NA ZPRACOVÁNÍ NABÍDKOVÉ CENY</w:t>
      </w:r>
      <w:bookmarkEnd w:id="17"/>
      <w:r>
        <w:t xml:space="preserve"> </w:t>
      </w:r>
    </w:p>
    <w:p w14:paraId="7F567E9B"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443EA1C"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w:t>
      </w:r>
      <w:r w:rsidRPr="004C086E">
        <w:lastRenderedPageBreak/>
        <w:t>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78F9EE"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818FD6C" w14:textId="77777777" w:rsidR="0035531B" w:rsidRDefault="0035531B" w:rsidP="004C086E">
      <w:pPr>
        <w:pStyle w:val="Nadpis1-1"/>
      </w:pPr>
      <w:bookmarkStart w:id="18" w:name="_Toc57973111"/>
      <w:r>
        <w:t>VARIANTY NABÍDKY, VÝHRADA ZMĚNY DODAVATELE</w:t>
      </w:r>
      <w:bookmarkEnd w:id="18"/>
      <w:r w:rsidR="00845C50">
        <w:t xml:space="preserve"> </w:t>
      </w:r>
    </w:p>
    <w:p w14:paraId="31BEE988" w14:textId="77777777" w:rsidR="0035531B" w:rsidRDefault="0035531B" w:rsidP="0035531B">
      <w:pPr>
        <w:pStyle w:val="Text1-1"/>
      </w:pPr>
      <w:r>
        <w:t xml:space="preserve">Zadavatel nepřipouští předložení varianty nabídky. </w:t>
      </w:r>
    </w:p>
    <w:p w14:paraId="0411E35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D4A7D42"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w:t>
      </w:r>
      <w:r w:rsidR="00344124">
        <w:t>ně dodané části předmětu plnění</w:t>
      </w:r>
      <w:r w:rsidR="0035531B">
        <w:t xml:space="preserve">. </w:t>
      </w:r>
    </w:p>
    <w:p w14:paraId="6DB416DA"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0DDAD25" w14:textId="77777777" w:rsidR="0035531B" w:rsidRDefault="0035531B" w:rsidP="007038DC">
      <w:pPr>
        <w:pStyle w:val="Nadpis1-1"/>
      </w:pPr>
      <w:bookmarkStart w:id="19" w:name="_Toc57973112"/>
      <w:r>
        <w:t>OTEVÍRÁNÍ NABÍDEK</w:t>
      </w:r>
      <w:bookmarkEnd w:id="19"/>
      <w:r>
        <w:t xml:space="preserve"> </w:t>
      </w:r>
    </w:p>
    <w:p w14:paraId="4348395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4CC6A5D" w14:textId="77777777" w:rsidR="0035531B" w:rsidRDefault="0035531B" w:rsidP="007038DC">
      <w:pPr>
        <w:pStyle w:val="Nadpis1-1"/>
      </w:pPr>
      <w:bookmarkStart w:id="20" w:name="_Toc57973113"/>
      <w:r>
        <w:t>POSOUZENÍ SPLNĚNÍ PODMÍNEK ÚČASTI</w:t>
      </w:r>
      <w:bookmarkEnd w:id="20"/>
    </w:p>
    <w:p w14:paraId="71194E9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72EA059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6E69947"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792FDA7"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D19C6BC"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70E9F6A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5AA96FFD" w14:textId="77777777" w:rsidR="001D4B4A" w:rsidRDefault="001D4B4A" w:rsidP="001D4B4A">
      <w:pPr>
        <w:pStyle w:val="Odstavec1-1a"/>
        <w:numPr>
          <w:ilvl w:val="0"/>
          <w:numId w:val="15"/>
        </w:numPr>
      </w:pPr>
      <w:r>
        <w:t>nebyly účastníkem výběrového řízení objasněny nebo doplněny na základě žádosti, nebo</w:t>
      </w:r>
    </w:p>
    <w:p w14:paraId="313A23A3"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E75FF2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FCB4ED2"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59B903A"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5BF8D4EA"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0CF8A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0AC5B9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F417A01"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 xml:space="preserve">důvěryhodnost, včetně pochybení, za která byl disciplinárně </w:t>
      </w:r>
      <w:proofErr w:type="gramStart"/>
      <w:r>
        <w:t>potrestán nebo</w:t>
      </w:r>
      <w:proofErr w:type="gramEnd"/>
      <w:r>
        <w:t xml:space="preserve"> mu bylo uloženo kárné opatření.</w:t>
      </w:r>
    </w:p>
    <w:p w14:paraId="6DF25845"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5313C17"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CDAFCEC"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825B6EA" w14:textId="77777777" w:rsidR="0035531B" w:rsidRDefault="0035531B" w:rsidP="007038DC">
      <w:pPr>
        <w:pStyle w:val="Nadpis1-1"/>
      </w:pPr>
      <w:bookmarkStart w:id="21" w:name="_Toc57973114"/>
      <w:r>
        <w:t>HODNOCENÍ NABÍDEK</w:t>
      </w:r>
      <w:bookmarkEnd w:id="21"/>
    </w:p>
    <w:p w14:paraId="29E6E5E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A0FBAC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87CF334" w14:textId="77777777" w:rsidR="0035531B" w:rsidRDefault="0035531B" w:rsidP="007038DC">
      <w:pPr>
        <w:pStyle w:val="Nadpis1-1"/>
      </w:pPr>
      <w:bookmarkStart w:id="22" w:name="_Toc57973115"/>
      <w:r>
        <w:t xml:space="preserve">ZRUŠENÍ </w:t>
      </w:r>
      <w:r w:rsidR="001472A9">
        <w:t xml:space="preserve">VÝBĚROVÉHO </w:t>
      </w:r>
      <w:r>
        <w:t>ŘÍZENÍ</w:t>
      </w:r>
      <w:bookmarkEnd w:id="22"/>
    </w:p>
    <w:p w14:paraId="1C8AF15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959CCE9" w14:textId="77777777" w:rsidR="0035531B" w:rsidRPr="004112A5"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4112A5">
        <w:t>zakázky</w:t>
      </w:r>
      <w:r w:rsidR="00E60C4A" w:rsidRPr="004112A5">
        <w:t xml:space="preserve"> </w:t>
      </w:r>
      <w:r w:rsidRPr="004112A5">
        <w:t>uvedenou čl. 5.3 této Výzvy</w:t>
      </w:r>
      <w:r w:rsidR="0035531B" w:rsidRPr="004112A5">
        <w:t>.</w:t>
      </w:r>
    </w:p>
    <w:p w14:paraId="2516B780" w14:textId="77777777" w:rsidR="0035531B" w:rsidRPr="004112A5" w:rsidRDefault="007B3D4D" w:rsidP="007B3D4D">
      <w:pPr>
        <w:pStyle w:val="Text1-1"/>
      </w:pPr>
      <w:r w:rsidRPr="004112A5">
        <w:t xml:space="preserve">Pokud bude nabídka vybraného dodavatele obsahovat nabídkovou cenu, která </w:t>
      </w:r>
      <w:proofErr w:type="gramStart"/>
      <w:r w:rsidRPr="004112A5">
        <w:t>překročí</w:t>
      </w:r>
      <w:proofErr w:type="gramEnd"/>
      <w:r w:rsidRPr="004112A5">
        <w:t xml:space="preserve"> režim veřejné zakázky </w:t>
      </w:r>
      <w:proofErr w:type="gramStart"/>
      <w:r w:rsidRPr="004112A5">
        <w:t>bude</w:t>
      </w:r>
      <w:proofErr w:type="gramEnd"/>
      <w:r w:rsidRPr="004112A5">
        <w:t xml:space="preserve"> výběrové řízení zrušeno.</w:t>
      </w:r>
    </w:p>
    <w:p w14:paraId="738A6D75" w14:textId="77777777" w:rsidR="0035531B" w:rsidRPr="004112A5" w:rsidRDefault="0035531B" w:rsidP="007038DC">
      <w:pPr>
        <w:pStyle w:val="Nadpis1-1"/>
      </w:pPr>
      <w:bookmarkStart w:id="23" w:name="_Toc57973116"/>
      <w:r w:rsidRPr="004112A5">
        <w:t>UZAVŘENÍ SMLOUVY</w:t>
      </w:r>
      <w:bookmarkEnd w:id="23"/>
    </w:p>
    <w:p w14:paraId="2096180B" w14:textId="77777777" w:rsidR="0035531B" w:rsidRPr="004112A5" w:rsidRDefault="007B3D4D" w:rsidP="007B3D4D">
      <w:pPr>
        <w:pStyle w:val="Text1-1"/>
      </w:pPr>
      <w:r w:rsidRPr="004112A5">
        <w:t>Smlouva bude uzavřena písemně v souladu s nabídkou vybraného dodavatele a zadávacími podmínkami v podobě uvedené v Dílu 2 této zadávací dokumentace s názvem Závazný vzor smlouvy včetně příloh</w:t>
      </w:r>
      <w:r w:rsidR="0035531B" w:rsidRPr="004112A5">
        <w:t xml:space="preserve">. </w:t>
      </w:r>
    </w:p>
    <w:p w14:paraId="39251F42" w14:textId="1DD873C1" w:rsidR="0035531B" w:rsidRDefault="007B3D4D" w:rsidP="007B3D4D">
      <w:pPr>
        <w:pStyle w:val="Text1-1"/>
      </w:pPr>
      <w:r w:rsidRPr="004112A5">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4112A5">
          <w:rPr>
            <w:rStyle w:val="Hypertextovodkaz"/>
            <w:noProof w:val="0"/>
          </w:rPr>
          <w:t>https://zakazky.spravazeleznic.cz/</w:t>
        </w:r>
      </w:hyperlink>
      <w:r w:rsidRPr="004112A5">
        <w:t xml:space="preserve">, případně jinou formou písemné elektronické komunikace (zadavatel preferuje komunikaci prostřednictvím elektronického nástroje E-ZAK) dokumenty uvedené v článku 19.3, resp. v článku 19.4 </w:t>
      </w:r>
      <w:r w:rsidR="00344124" w:rsidRPr="004112A5">
        <w:t xml:space="preserve">Výzvy. </w:t>
      </w:r>
      <w:r w:rsidRPr="004112A5">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w:t>
      </w:r>
      <w:r w:rsidRPr="007B3D4D">
        <w:t xml:space="preserve"> </w:t>
      </w:r>
      <w:r w:rsidRPr="007B3D4D">
        <w:lastRenderedPageBreak/>
        <w:t xml:space="preserve">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02D08D5" w14:textId="77777777" w:rsidR="0035531B" w:rsidRPr="004112A5" w:rsidRDefault="00C759F1" w:rsidP="00C759F1">
      <w:pPr>
        <w:pStyle w:val="Text1-1"/>
      </w:pPr>
      <w:r w:rsidRPr="00C759F1">
        <w:t xml:space="preserve">Vybraný </w:t>
      </w:r>
      <w:r w:rsidRPr="004112A5">
        <w:t>dodavatel je povinen na základě písemné výzvy jako podmínku pro uzavření smlouvy poskytnout zadavateli řádnou součinnost, která spočívá zejména v předložení následujících dokumentů</w:t>
      </w:r>
      <w:r w:rsidR="0035531B" w:rsidRPr="004112A5">
        <w:t xml:space="preserve">: </w:t>
      </w:r>
    </w:p>
    <w:p w14:paraId="3AB8B5C3" w14:textId="77777777" w:rsidR="001B5ED5" w:rsidRPr="004112A5" w:rsidRDefault="00B07880" w:rsidP="00344124">
      <w:pPr>
        <w:pStyle w:val="Odrka1-1"/>
      </w:pPr>
      <w:r w:rsidRPr="004112A5">
        <w:t>kopií dokladů o kvalifikaci ve smyslu čl. 8 této Výzvy, pokud bylo v nabídce předložení požadovaných dokladů nahrazeno jednotným evropským osvědčením;</w:t>
      </w:r>
    </w:p>
    <w:p w14:paraId="5B21C045" w14:textId="77777777" w:rsidR="0035531B" w:rsidRPr="004112A5" w:rsidRDefault="0035531B" w:rsidP="00344124">
      <w:pPr>
        <w:pStyle w:val="Odrka1-1"/>
      </w:pPr>
      <w:r w:rsidRPr="004112A5">
        <w:t>kopi</w:t>
      </w:r>
      <w:r w:rsidR="001B5ED5" w:rsidRPr="004112A5">
        <w:t>e</w:t>
      </w:r>
      <w:r w:rsidRPr="004112A5">
        <w:t xml:space="preserve"> dokladu</w:t>
      </w:r>
      <w:r w:rsidR="00092CC9" w:rsidRPr="004112A5">
        <w:t xml:space="preserve"> o </w:t>
      </w:r>
      <w:r w:rsidRPr="004112A5">
        <w:t>elektrotechnické kvalifikaci při činnostech na určených technických zařízeních dle vyhlášky č. 50/1978 Sb.,</w:t>
      </w:r>
      <w:r w:rsidR="00092CC9" w:rsidRPr="004112A5">
        <w:t xml:space="preserve"> o </w:t>
      </w:r>
      <w:r w:rsidRPr="004112A5">
        <w:t>odborné způsobilosti</w:t>
      </w:r>
      <w:r w:rsidR="00092CC9" w:rsidRPr="004112A5">
        <w:t xml:space="preserve"> v </w:t>
      </w:r>
      <w:r w:rsidRPr="004112A5">
        <w:t>elektrotechnice, ve znění pozdějších předpisů, § 10 požadovaná kvalifikace - Pracovníci pro samostatné projektování</w:t>
      </w:r>
      <w:r w:rsidR="00845C50" w:rsidRPr="004112A5">
        <w:t xml:space="preserve"> a </w:t>
      </w:r>
      <w:r w:rsidRPr="004112A5">
        <w:t xml:space="preserve">pracovníci pro řízení projektování; </w:t>
      </w:r>
    </w:p>
    <w:p w14:paraId="38DA0D61" w14:textId="77777777" w:rsidR="0035531B" w:rsidRPr="004112A5" w:rsidRDefault="0035531B" w:rsidP="007038DC">
      <w:pPr>
        <w:pStyle w:val="Odrka1-1"/>
      </w:pPr>
      <w:r w:rsidRPr="004112A5">
        <w:t>kopi</w:t>
      </w:r>
      <w:r w:rsidR="001B5ED5" w:rsidRPr="004112A5">
        <w:t>e</w:t>
      </w:r>
      <w:r w:rsidRPr="004112A5">
        <w:t xml:space="preserve"> dokladu</w:t>
      </w:r>
      <w:r w:rsidR="00092CC9" w:rsidRPr="004112A5">
        <w:t xml:space="preserve"> o </w:t>
      </w:r>
      <w:r w:rsidRPr="004112A5">
        <w:t>elektrotechnické kvalifikaci při činnostech na určených technických zařízeních dle vyhlášky č. 100/1995 Sb., kterou se stanoví podmínky pro provoz, konstrukci</w:t>
      </w:r>
      <w:r w:rsidR="00845C50" w:rsidRPr="004112A5">
        <w:t xml:space="preserve"> a </w:t>
      </w:r>
      <w:r w:rsidRPr="004112A5">
        <w:t>výrobu určených technických zařízení</w:t>
      </w:r>
      <w:r w:rsidR="00845C50" w:rsidRPr="004112A5">
        <w:t xml:space="preserve"> a </w:t>
      </w:r>
      <w:r w:rsidRPr="004112A5">
        <w:t xml:space="preserve">jejich konkretizace, ve znění pozdějších předpisů. Kvalifikace je určena Přílohou č. 4 </w:t>
      </w:r>
      <w:proofErr w:type="gramStart"/>
      <w:r w:rsidRPr="004112A5">
        <w:t>této</w:t>
      </w:r>
      <w:proofErr w:type="gramEnd"/>
      <w:r w:rsidRPr="004112A5">
        <w:t xml:space="preserve"> vyhlášky, dle čl. 8c -</w:t>
      </w:r>
      <w:r w:rsidR="00092CC9" w:rsidRPr="004112A5">
        <w:t xml:space="preserve"> v </w:t>
      </w:r>
      <w:r w:rsidRPr="004112A5">
        <w:t>rozsahu projektování UTZ/E;</w:t>
      </w:r>
    </w:p>
    <w:p w14:paraId="204014D0" w14:textId="77777777" w:rsidR="0035531B" w:rsidRPr="004112A5" w:rsidRDefault="0035531B" w:rsidP="007038DC">
      <w:pPr>
        <w:pStyle w:val="Odrka1-1"/>
      </w:pPr>
      <w:r w:rsidRPr="004112A5">
        <w:t>kopi</w:t>
      </w:r>
      <w:r w:rsidR="001B5ED5" w:rsidRPr="004112A5">
        <w:t>e</w:t>
      </w:r>
      <w:r w:rsidRPr="004112A5">
        <w:t xml:space="preserve"> pověření Ministerstva dopravy ČR</w:t>
      </w:r>
      <w:r w:rsidR="00BC6D2B" w:rsidRPr="004112A5">
        <w:t xml:space="preserve"> k </w:t>
      </w:r>
      <w:r w:rsidRPr="004112A5">
        <w:t>provádění technických prohlídek</w:t>
      </w:r>
      <w:r w:rsidR="00845C50" w:rsidRPr="004112A5">
        <w:t xml:space="preserve"> a </w:t>
      </w:r>
      <w:r w:rsidRPr="004112A5">
        <w:t>zkoušek určených technických zařízení (UTZ) dle § 47 odst. 4 zákona č. 266/1994 Sb.,</w:t>
      </w:r>
      <w:r w:rsidR="00092CC9" w:rsidRPr="004112A5">
        <w:t xml:space="preserve"> o </w:t>
      </w:r>
      <w:r w:rsidRPr="004112A5">
        <w:t>drahách, ve znění pozdějších předpisů,</w:t>
      </w:r>
      <w:r w:rsidR="00845C50" w:rsidRPr="004112A5">
        <w:t xml:space="preserve"> a </w:t>
      </w:r>
      <w:r w:rsidRPr="004112A5">
        <w:t>to elektrických</w:t>
      </w:r>
      <w:r w:rsidR="00344124" w:rsidRPr="004112A5">
        <w:t xml:space="preserve"> </w:t>
      </w:r>
      <w:r w:rsidRPr="004112A5">
        <w:t>UTZ železničních drah</w:t>
      </w:r>
      <w:r w:rsidR="00092CC9" w:rsidRPr="004112A5">
        <w:t xml:space="preserve"> v </w:t>
      </w:r>
      <w:r w:rsidRPr="004112A5">
        <w:t xml:space="preserve">rozsahu: </w:t>
      </w:r>
    </w:p>
    <w:p w14:paraId="556B297B" w14:textId="77777777" w:rsidR="00344124" w:rsidRPr="004112A5" w:rsidRDefault="00344124" w:rsidP="00344124">
      <w:pPr>
        <w:pStyle w:val="Odrka1-2-"/>
        <w:rPr>
          <w:rFonts w:eastAsia="Times New Roman" w:cs="Arial"/>
          <w:b/>
          <w:lang w:eastAsia="cs-CZ"/>
        </w:rPr>
      </w:pPr>
      <w:r w:rsidRPr="004112A5">
        <w:rPr>
          <w:b/>
        </w:rPr>
        <w:t>elektrické sítě drah a elektrické rozvody drah.</w:t>
      </w:r>
    </w:p>
    <w:p w14:paraId="0B233D30" w14:textId="77777777" w:rsidR="00344124" w:rsidRPr="004112A5" w:rsidRDefault="00344124" w:rsidP="00344124">
      <w:pPr>
        <w:pStyle w:val="Odrka1-2-"/>
        <w:numPr>
          <w:ilvl w:val="0"/>
          <w:numId w:val="0"/>
        </w:numPr>
      </w:pPr>
    </w:p>
    <w:p w14:paraId="61EF0452" w14:textId="77777777" w:rsidR="0035531B" w:rsidRPr="004112A5" w:rsidRDefault="0035531B" w:rsidP="007038DC">
      <w:pPr>
        <w:pStyle w:val="Textbezslovn"/>
      </w:pPr>
      <w:r w:rsidRPr="004112A5">
        <w:t>Zadavatel upřesňuje, že pokud bude některý</w:t>
      </w:r>
      <w:r w:rsidR="00AF20AA" w:rsidRPr="004112A5">
        <w:t xml:space="preserve"> doklad</w:t>
      </w:r>
      <w:r w:rsidRPr="004112A5">
        <w:t xml:space="preserve"> doložen již</w:t>
      </w:r>
      <w:r w:rsidR="00092CC9" w:rsidRPr="004112A5">
        <w:t xml:space="preserve"> v </w:t>
      </w:r>
      <w:r w:rsidRPr="004112A5">
        <w:t>nabídce nebo</w:t>
      </w:r>
      <w:r w:rsidR="00092CC9" w:rsidRPr="004112A5">
        <w:t xml:space="preserve"> v </w:t>
      </w:r>
      <w:r w:rsidRPr="004112A5">
        <w:t xml:space="preserve">průběhu </w:t>
      </w:r>
      <w:r w:rsidR="00AF20AA" w:rsidRPr="004112A5">
        <w:t xml:space="preserve">výběrového </w:t>
      </w:r>
      <w:r w:rsidRPr="004112A5">
        <w:t>řízení, zadavatel</w:t>
      </w:r>
      <w:r w:rsidR="00BC6D2B" w:rsidRPr="004112A5">
        <w:t xml:space="preserve"> k </w:t>
      </w:r>
      <w:r w:rsidRPr="004112A5">
        <w:t>jeho předkládání nebude vybraného dodavatele vyzývat.</w:t>
      </w:r>
    </w:p>
    <w:p w14:paraId="2985AC3C" w14:textId="77777777" w:rsidR="0035531B" w:rsidRDefault="00AF20AA" w:rsidP="00AF20AA">
      <w:pPr>
        <w:pStyle w:val="Text1-1"/>
      </w:pPr>
      <w:r w:rsidRPr="004112A5">
        <w:t>Vybraný dodavatel, který k prokázání zadavatelem požadované odborné způsobilosti, jež</w:t>
      </w:r>
      <w:r w:rsidRPr="00AF20AA">
        <w:t xml:space="preserve">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82D4999"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C6D3737" w14:textId="77777777" w:rsidR="0035531B" w:rsidRDefault="0035531B" w:rsidP="00B77C6D">
      <w:pPr>
        <w:pStyle w:val="Nadpis1-1"/>
      </w:pPr>
      <w:bookmarkStart w:id="24" w:name="_Toc57973117"/>
      <w:r>
        <w:lastRenderedPageBreak/>
        <w:t>OCHRANA INFORMACÍ</w:t>
      </w:r>
      <w:bookmarkEnd w:id="24"/>
    </w:p>
    <w:p w14:paraId="14EC2182"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1CE3A9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FAB7054"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F011172" w14:textId="77777777" w:rsidR="0035531B" w:rsidRDefault="0035531B" w:rsidP="00564DDD">
      <w:pPr>
        <w:pStyle w:val="Nadpis1-1"/>
      </w:pPr>
      <w:bookmarkStart w:id="25" w:name="_Toc57973118"/>
      <w:r>
        <w:t xml:space="preserve">PŘÍLOHY </w:t>
      </w:r>
      <w:r w:rsidR="001472A9">
        <w:t>TÉTO VÝZVY</w:t>
      </w:r>
      <w:bookmarkEnd w:id="25"/>
    </w:p>
    <w:p w14:paraId="37070E7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4C2D315" w14:textId="77777777" w:rsidR="0035531B" w:rsidRDefault="0035531B" w:rsidP="00564DDD">
      <w:pPr>
        <w:pStyle w:val="Textbezslovn"/>
        <w:tabs>
          <w:tab w:val="left" w:pos="2127"/>
        </w:tabs>
        <w:spacing w:after="0"/>
        <w:ind w:left="2127" w:hanging="1390"/>
      </w:pPr>
      <w:r>
        <w:t>Příloha č. 2</w:t>
      </w:r>
      <w:r>
        <w:tab/>
        <w:t>Seznam poddodavatelů</w:t>
      </w:r>
    </w:p>
    <w:p w14:paraId="61289D0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E1CEB8F" w14:textId="77777777" w:rsidR="0035531B" w:rsidRDefault="0035531B" w:rsidP="00564DDD">
      <w:pPr>
        <w:pStyle w:val="Textbezslovn"/>
        <w:tabs>
          <w:tab w:val="left" w:pos="2127"/>
        </w:tabs>
        <w:spacing w:after="0"/>
        <w:ind w:left="2127" w:hanging="1390"/>
      </w:pPr>
      <w:r>
        <w:t>Příloha č. 4</w:t>
      </w:r>
      <w:r>
        <w:tab/>
        <w:t>Seznam stavebních prací</w:t>
      </w:r>
    </w:p>
    <w:p w14:paraId="6685BAD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35EC279" w14:textId="77777777" w:rsidR="0035531B" w:rsidRDefault="0035531B" w:rsidP="00564DDD">
      <w:pPr>
        <w:pStyle w:val="Textbezslovn"/>
        <w:tabs>
          <w:tab w:val="left" w:pos="2127"/>
        </w:tabs>
        <w:spacing w:after="0"/>
        <w:ind w:left="2127" w:hanging="1390"/>
      </w:pPr>
      <w:r>
        <w:t>Příloha č. 6</w:t>
      </w:r>
      <w:r>
        <w:tab/>
        <w:t>Vzor profesního životopisu</w:t>
      </w:r>
    </w:p>
    <w:p w14:paraId="55575E0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3BFADC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B7A86B5"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68E984E" w14:textId="77777777" w:rsidR="0035531B" w:rsidRDefault="0035531B" w:rsidP="00564DDD">
      <w:pPr>
        <w:pStyle w:val="Textbezslovn"/>
        <w:spacing w:after="0"/>
      </w:pPr>
    </w:p>
    <w:p w14:paraId="4FDCF986" w14:textId="77777777" w:rsidR="0035531B" w:rsidRDefault="0035531B" w:rsidP="00564DDD">
      <w:pPr>
        <w:pStyle w:val="Textbezslovn"/>
        <w:spacing w:after="0"/>
      </w:pPr>
      <w:r>
        <w:t>V</w:t>
      </w:r>
      <w:r w:rsidR="00B36181">
        <w:t> </w:t>
      </w:r>
      <w:r w:rsidR="00344124">
        <w:t>Olomouci</w:t>
      </w:r>
      <w:r>
        <w:t xml:space="preserve"> dne ……………………</w:t>
      </w:r>
    </w:p>
    <w:p w14:paraId="6B5D5834" w14:textId="77777777" w:rsidR="0035531B" w:rsidRDefault="0035531B" w:rsidP="00564DDD">
      <w:pPr>
        <w:pStyle w:val="Textbezslovn"/>
        <w:spacing w:after="0"/>
      </w:pPr>
    </w:p>
    <w:p w14:paraId="770DAA83" w14:textId="77777777" w:rsidR="0035531B" w:rsidRDefault="0035531B" w:rsidP="00564DDD">
      <w:pPr>
        <w:pStyle w:val="Textbezslovn"/>
        <w:spacing w:after="0"/>
      </w:pPr>
    </w:p>
    <w:p w14:paraId="62536BE2" w14:textId="77777777" w:rsidR="0035531B" w:rsidRDefault="0035531B" w:rsidP="00564DDD">
      <w:pPr>
        <w:pStyle w:val="Textbezslovn"/>
        <w:spacing w:after="0"/>
      </w:pPr>
    </w:p>
    <w:p w14:paraId="355EA687" w14:textId="77777777" w:rsidR="0035531B" w:rsidRDefault="0035531B" w:rsidP="00564DDD">
      <w:pPr>
        <w:pStyle w:val="Textbezslovn"/>
        <w:spacing w:after="0"/>
      </w:pPr>
      <w:r>
        <w:t>…………………………………………….</w:t>
      </w:r>
    </w:p>
    <w:p w14:paraId="0B275254" w14:textId="77777777" w:rsidR="00344124" w:rsidRPr="00992CA7" w:rsidRDefault="00344124" w:rsidP="00344124">
      <w:pPr>
        <w:spacing w:after="0"/>
        <w:ind w:left="737"/>
        <w:jc w:val="both"/>
        <w:rPr>
          <w:rFonts w:ascii="Verdana" w:eastAsia="Verdana" w:hAnsi="Verdana" w:cs="Times New Roman"/>
          <w:b/>
        </w:rPr>
      </w:pPr>
      <w:r w:rsidRPr="00992CA7">
        <w:rPr>
          <w:rFonts w:ascii="Verdana" w:eastAsia="Verdana" w:hAnsi="Verdana" w:cs="Times New Roman"/>
          <w:b/>
        </w:rPr>
        <w:t>Ing. Miroslav Bocák</w:t>
      </w:r>
    </w:p>
    <w:p w14:paraId="7E8E065A" w14:textId="77777777" w:rsidR="00344124" w:rsidRPr="00992CA7" w:rsidRDefault="00344124" w:rsidP="00344124">
      <w:pPr>
        <w:spacing w:after="0"/>
        <w:ind w:left="737"/>
        <w:jc w:val="both"/>
        <w:rPr>
          <w:rFonts w:ascii="Verdana" w:eastAsia="Verdana" w:hAnsi="Verdana" w:cs="Times New Roman"/>
        </w:rPr>
      </w:pPr>
      <w:r w:rsidRPr="00992CA7">
        <w:rPr>
          <w:rFonts w:ascii="Verdana" w:eastAsia="Verdana" w:hAnsi="Verdana" w:cs="Times New Roman"/>
        </w:rPr>
        <w:t xml:space="preserve">ředitel organizační jednotky </w:t>
      </w:r>
    </w:p>
    <w:p w14:paraId="2996A07C" w14:textId="77777777" w:rsidR="00564DDD" w:rsidRDefault="00344124" w:rsidP="00344124">
      <w:pPr>
        <w:pStyle w:val="Textbezslovn"/>
        <w:spacing w:after="0"/>
      </w:pPr>
      <w:r w:rsidRPr="00992CA7">
        <w:rPr>
          <w:rFonts w:ascii="Verdana" w:eastAsia="Verdana" w:hAnsi="Verdana" w:cs="Times New Roman"/>
        </w:rPr>
        <w:t>Správa železnic, státní organizace</w:t>
      </w:r>
      <w:r>
        <w:t xml:space="preserve"> </w:t>
      </w:r>
      <w:r w:rsidR="00564DDD">
        <w:br w:type="page"/>
      </w:r>
    </w:p>
    <w:p w14:paraId="12977D35" w14:textId="77777777" w:rsidR="0035531B" w:rsidRDefault="0035531B" w:rsidP="00FE4333">
      <w:pPr>
        <w:pStyle w:val="Nadpisbezsl1-1"/>
      </w:pPr>
      <w:r w:rsidRPr="00FE4333">
        <w:lastRenderedPageBreak/>
        <w:t>Příloha</w:t>
      </w:r>
      <w:r>
        <w:t xml:space="preserve"> č. 1 </w:t>
      </w:r>
    </w:p>
    <w:p w14:paraId="58AB0AA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4B5E9" w14:textId="77777777" w:rsidR="00AB1063" w:rsidRDefault="00AB1063" w:rsidP="00454716">
      <w:pPr>
        <w:pStyle w:val="Textbezslovn"/>
        <w:ind w:left="28"/>
      </w:pPr>
    </w:p>
    <w:p w14:paraId="79836E2D" w14:textId="77777777" w:rsidR="0035531B" w:rsidRDefault="0035531B" w:rsidP="00454716">
      <w:pPr>
        <w:pStyle w:val="Textbezslovn"/>
        <w:ind w:left="28"/>
      </w:pPr>
      <w:r>
        <w:t>Obchodní firma [</w:t>
      </w:r>
      <w:r w:rsidRPr="00E24F78">
        <w:rPr>
          <w:b/>
          <w:highlight w:val="yellow"/>
        </w:rPr>
        <w:t>DOPLNÍ DODAVATEL</w:t>
      </w:r>
      <w:r>
        <w:t>]</w:t>
      </w:r>
    </w:p>
    <w:p w14:paraId="4226BFF0" w14:textId="77777777" w:rsidR="0035531B" w:rsidRDefault="0035531B" w:rsidP="00454716">
      <w:pPr>
        <w:pStyle w:val="Textbezslovn"/>
        <w:ind w:left="28"/>
      </w:pPr>
      <w:r>
        <w:t>Sídlo [</w:t>
      </w:r>
      <w:r w:rsidRPr="00564DDD">
        <w:rPr>
          <w:highlight w:val="yellow"/>
        </w:rPr>
        <w:t>DOPLNÍ DODAVATEL</w:t>
      </w:r>
      <w:r>
        <w:t>]</w:t>
      </w:r>
    </w:p>
    <w:p w14:paraId="639E434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98927D5" w14:textId="77777777" w:rsidR="0035531B" w:rsidRDefault="0035531B" w:rsidP="00454716">
      <w:pPr>
        <w:pStyle w:val="Textbezslovn"/>
        <w:ind w:left="28"/>
      </w:pPr>
      <w:r>
        <w:t>Právní forma [</w:t>
      </w:r>
      <w:r w:rsidRPr="00564DDD">
        <w:rPr>
          <w:highlight w:val="yellow"/>
        </w:rPr>
        <w:t>DOPLNÍ DODAVATEL</w:t>
      </w:r>
      <w:r>
        <w:t>]</w:t>
      </w:r>
    </w:p>
    <w:p w14:paraId="2DC9F31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77EA11A" w14:textId="77777777" w:rsidR="0035531B" w:rsidRDefault="0035531B" w:rsidP="00454716">
      <w:pPr>
        <w:pStyle w:val="Textbezslovn"/>
        <w:ind w:left="28"/>
      </w:pPr>
      <w:r>
        <w:t>Podrobnosti registrace [</w:t>
      </w:r>
      <w:r w:rsidRPr="00564DDD">
        <w:rPr>
          <w:highlight w:val="yellow"/>
        </w:rPr>
        <w:t>DOPLNÍ DODAVATEL</w:t>
      </w:r>
      <w:r>
        <w:t>]</w:t>
      </w:r>
    </w:p>
    <w:p w14:paraId="0FF738B1" w14:textId="77777777" w:rsidR="0035531B" w:rsidRDefault="0035531B" w:rsidP="00454716">
      <w:pPr>
        <w:pStyle w:val="Textbezslovn"/>
        <w:ind w:left="28"/>
      </w:pPr>
      <w:r>
        <w:t xml:space="preserve">Počet let působení jako dodavatel: </w:t>
      </w:r>
    </w:p>
    <w:p w14:paraId="1A46946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0B7EC71" w14:textId="77777777" w:rsidR="0035531B" w:rsidRDefault="0035531B" w:rsidP="00564DDD">
      <w:pPr>
        <w:pStyle w:val="Odrka1-1"/>
      </w:pPr>
      <w:r>
        <w:t>v zahraničí [</w:t>
      </w:r>
      <w:r w:rsidRPr="00564DDD">
        <w:rPr>
          <w:highlight w:val="yellow"/>
        </w:rPr>
        <w:t>DOPLNÍ DODAVATEL</w:t>
      </w:r>
      <w:r>
        <w:t>]</w:t>
      </w:r>
    </w:p>
    <w:p w14:paraId="4AF6674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9E5839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5D514" w14:textId="77777777" w:rsidR="0035531B" w:rsidRDefault="0035531B" w:rsidP="00564DDD">
      <w:pPr>
        <w:pStyle w:val="Textbezslovn"/>
      </w:pPr>
      <w:r>
        <w:t xml:space="preserve"> </w:t>
      </w:r>
    </w:p>
    <w:p w14:paraId="05FC33F7" w14:textId="77777777" w:rsidR="008C65E0" w:rsidRDefault="006A6AF2" w:rsidP="006A6AF2">
      <w:pPr>
        <w:pStyle w:val="Textbezslovn"/>
        <w:ind w:left="0"/>
      </w:pPr>
      <w:r w:rsidRPr="006A6AF2">
        <w:t xml:space="preserve">Řádně jsme se seznámili se zněním zadávacích podmínek veřejné zakázky s názvem </w:t>
      </w:r>
      <w:r w:rsidR="00344124">
        <w:t>„</w:t>
      </w:r>
      <w:r w:rsidR="00344124" w:rsidRPr="005A5F33">
        <w:rPr>
          <w:b/>
        </w:rPr>
        <w:t xml:space="preserve">Rekonstrukce zastávek Lipová Lázně zastávka a </w:t>
      </w:r>
      <w:proofErr w:type="spellStart"/>
      <w:r w:rsidR="00344124" w:rsidRPr="005A5F33">
        <w:rPr>
          <w:b/>
        </w:rPr>
        <w:t>Potůčník</w:t>
      </w:r>
      <w:proofErr w:type="spellEnd"/>
      <w:r w:rsidR="00344124">
        <w:rPr>
          <w:b/>
        </w:rPr>
        <w:t>“</w:t>
      </w:r>
      <w:r w:rsidR="00344124"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7623A16" w14:textId="77777777" w:rsidR="00BC376A" w:rsidRDefault="00BC376A" w:rsidP="006A6AF2">
      <w:pPr>
        <w:pStyle w:val="Textbezslovn"/>
        <w:ind w:left="0"/>
      </w:pPr>
    </w:p>
    <w:p w14:paraId="4E5B300A"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B4EC581" w14:textId="77777777" w:rsidR="008C65E0" w:rsidRDefault="008C65E0" w:rsidP="006A6AF2">
      <w:pPr>
        <w:pStyle w:val="Textbezslovn"/>
        <w:ind w:left="0"/>
      </w:pPr>
    </w:p>
    <w:p w14:paraId="37FB9F7C" w14:textId="77777777" w:rsidR="00564DDD" w:rsidRDefault="00564DDD" w:rsidP="006A6AF2">
      <w:pPr>
        <w:pStyle w:val="Textbezslovn"/>
        <w:ind w:left="0"/>
      </w:pPr>
      <w:r>
        <w:br w:type="page"/>
      </w:r>
    </w:p>
    <w:p w14:paraId="4B2225AC" w14:textId="77777777" w:rsidR="0035531B" w:rsidRDefault="0035531B" w:rsidP="00FE4333">
      <w:pPr>
        <w:pStyle w:val="Nadpisbezsl1-1"/>
      </w:pPr>
      <w:r>
        <w:lastRenderedPageBreak/>
        <w:t>Příloha č. 2</w:t>
      </w:r>
    </w:p>
    <w:p w14:paraId="780C1837" w14:textId="77777777" w:rsidR="0035531B" w:rsidRPr="00FE4333" w:rsidRDefault="0035531B" w:rsidP="00FE4333">
      <w:pPr>
        <w:pStyle w:val="Nadpisbezsl1-2"/>
        <w:rPr>
          <w:rStyle w:val="Tun9b"/>
          <w:b/>
        </w:rPr>
      </w:pPr>
      <w:r w:rsidRPr="00FE4333">
        <w:rPr>
          <w:rStyle w:val="Tun9b"/>
          <w:b/>
        </w:rPr>
        <w:t>Seznam poddodavatelů</w:t>
      </w:r>
    </w:p>
    <w:p w14:paraId="0309E2EE" w14:textId="77777777" w:rsidR="00AB1063" w:rsidRDefault="00AB1063" w:rsidP="00564DDD">
      <w:pPr>
        <w:pStyle w:val="Textbezslovn"/>
      </w:pPr>
    </w:p>
    <w:p w14:paraId="2D537C22" w14:textId="77777777" w:rsidR="0035531B" w:rsidRDefault="0035531B" w:rsidP="00454716">
      <w:pPr>
        <w:pStyle w:val="Textbezslovn"/>
        <w:ind w:left="0"/>
      </w:pPr>
      <w:r>
        <w:t>Jestliže dodavatel uvažuje zadat poddodavateli plnění části veřejné zakázky, uvede následující údaje:</w:t>
      </w:r>
    </w:p>
    <w:p w14:paraId="76CDFC9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FB90F3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61293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57616F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E5AE2B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6477F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90D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DC24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6066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F52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E1184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6DCC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4C95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7A9C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1AD0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AF9F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7F18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7D4A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C4FCD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240C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F25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B873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A5B6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607B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634E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12EA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3E20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62C0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BD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BEAE6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BED69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3BEF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23B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85E9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3544D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79DBD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7C8E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2C343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E676DB6" w14:textId="77777777" w:rsidR="00564DDD" w:rsidRPr="00454716" w:rsidRDefault="00454716" w:rsidP="00454716">
            <w:pPr>
              <w:rPr>
                <w:sz w:val="16"/>
                <w:szCs w:val="16"/>
              </w:rPr>
            </w:pPr>
            <w:r w:rsidRPr="00454716">
              <w:rPr>
                <w:sz w:val="16"/>
                <w:szCs w:val="16"/>
              </w:rPr>
              <w:t>Celkem %</w:t>
            </w:r>
          </w:p>
        </w:tc>
        <w:tc>
          <w:tcPr>
            <w:tcW w:w="3969" w:type="dxa"/>
          </w:tcPr>
          <w:p w14:paraId="20E8ABD9"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915574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7FC6CE6" w14:textId="77777777" w:rsidR="0035531B" w:rsidRDefault="0035531B" w:rsidP="00454716">
      <w:pPr>
        <w:pStyle w:val="Textbezslovn"/>
      </w:pPr>
    </w:p>
    <w:p w14:paraId="29EAA825" w14:textId="77777777" w:rsidR="00454716" w:rsidRDefault="00454716" w:rsidP="00454716">
      <w:pPr>
        <w:pStyle w:val="Textbezslovn"/>
      </w:pPr>
      <w:r>
        <w:br w:type="page"/>
      </w:r>
    </w:p>
    <w:p w14:paraId="2A415F32" w14:textId="77777777" w:rsidR="0035531B" w:rsidRDefault="0035531B" w:rsidP="00FE4333">
      <w:pPr>
        <w:pStyle w:val="Nadpisbezsl1-1"/>
      </w:pPr>
      <w:r>
        <w:lastRenderedPageBreak/>
        <w:t xml:space="preserve">Příloha č. 3 </w:t>
      </w:r>
    </w:p>
    <w:p w14:paraId="28EDCD2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E3BEF6" w14:textId="77777777" w:rsidR="0035531B" w:rsidRDefault="0035531B" w:rsidP="00454716">
      <w:pPr>
        <w:pStyle w:val="Textbezslovn"/>
        <w:ind w:left="0"/>
      </w:pPr>
    </w:p>
    <w:p w14:paraId="4D21B7E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198551C" w14:textId="77777777" w:rsidR="0035531B" w:rsidRDefault="0035531B" w:rsidP="00454716">
      <w:pPr>
        <w:pStyle w:val="Textbezslovn"/>
        <w:ind w:left="0"/>
      </w:pPr>
    </w:p>
    <w:p w14:paraId="6C05DE3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82C173D" w14:textId="77777777" w:rsidR="0035531B" w:rsidRDefault="0035531B" w:rsidP="00454716">
      <w:pPr>
        <w:pStyle w:val="Textbezslovn"/>
        <w:ind w:left="0"/>
      </w:pPr>
      <w:r>
        <w:t>Obchodní firma [</w:t>
      </w:r>
      <w:r w:rsidRPr="00E24F78">
        <w:rPr>
          <w:b/>
          <w:highlight w:val="yellow"/>
        </w:rPr>
        <w:t>DOPLNÍ DODAVATEL</w:t>
      </w:r>
      <w:r>
        <w:t>]</w:t>
      </w:r>
    </w:p>
    <w:p w14:paraId="0E845ED9" w14:textId="77777777" w:rsidR="0035531B" w:rsidRDefault="0035531B" w:rsidP="00454716">
      <w:pPr>
        <w:pStyle w:val="Textbezslovn"/>
        <w:ind w:left="0"/>
      </w:pPr>
      <w:r>
        <w:t>Sídlo [</w:t>
      </w:r>
      <w:r w:rsidRPr="00454716">
        <w:rPr>
          <w:highlight w:val="yellow"/>
        </w:rPr>
        <w:t>DOPLNÍ DODAVATEL</w:t>
      </w:r>
      <w:r>
        <w:t>]</w:t>
      </w:r>
    </w:p>
    <w:p w14:paraId="07375C97" w14:textId="77777777" w:rsidR="0035531B" w:rsidRDefault="0035531B" w:rsidP="00454716">
      <w:pPr>
        <w:pStyle w:val="Textbezslovn"/>
        <w:ind w:left="0"/>
      </w:pPr>
      <w:r>
        <w:t>Právní forma [</w:t>
      </w:r>
      <w:r w:rsidRPr="00454716">
        <w:rPr>
          <w:highlight w:val="yellow"/>
        </w:rPr>
        <w:t>DOPLNÍ DODAVATEL</w:t>
      </w:r>
      <w:r>
        <w:t>]</w:t>
      </w:r>
    </w:p>
    <w:p w14:paraId="71E7B158" w14:textId="77777777" w:rsidR="0035531B" w:rsidRDefault="0035531B" w:rsidP="00454716">
      <w:pPr>
        <w:pStyle w:val="Textbezslovn"/>
        <w:ind w:left="0"/>
      </w:pPr>
      <w:r>
        <w:t>IČO [</w:t>
      </w:r>
      <w:r w:rsidRPr="00454716">
        <w:rPr>
          <w:highlight w:val="yellow"/>
        </w:rPr>
        <w:t>DOPLNÍ DODAVATEL</w:t>
      </w:r>
      <w:r>
        <w:t>]</w:t>
      </w:r>
    </w:p>
    <w:p w14:paraId="608B686A" w14:textId="77777777" w:rsidR="0035531B" w:rsidRDefault="0035531B" w:rsidP="00454716">
      <w:pPr>
        <w:pStyle w:val="Textbezslovn"/>
        <w:ind w:left="0"/>
      </w:pPr>
    </w:p>
    <w:p w14:paraId="5F3196A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C6C7C74" w14:textId="77777777" w:rsidR="0035531B" w:rsidRDefault="0035531B" w:rsidP="00454716">
      <w:pPr>
        <w:pStyle w:val="Odstavec1-2i"/>
      </w:pPr>
      <w:r>
        <w:t>[</w:t>
      </w:r>
      <w:r w:rsidRPr="00454716">
        <w:rPr>
          <w:highlight w:val="yellow"/>
        </w:rPr>
        <w:t>DOPLNÍ DODAVATEL</w:t>
      </w:r>
      <w:r>
        <w:t>]</w:t>
      </w:r>
    </w:p>
    <w:p w14:paraId="38EF1913" w14:textId="77777777" w:rsidR="0035531B" w:rsidRDefault="0035531B" w:rsidP="00454716">
      <w:pPr>
        <w:pStyle w:val="Odstavec1-2i"/>
      </w:pPr>
      <w:r>
        <w:t>[</w:t>
      </w:r>
      <w:r w:rsidRPr="00454716">
        <w:rPr>
          <w:highlight w:val="yellow"/>
        </w:rPr>
        <w:t>DOPLNÍ DODAVATEL</w:t>
      </w:r>
      <w:r>
        <w:t>]</w:t>
      </w:r>
    </w:p>
    <w:p w14:paraId="47A1CAD0" w14:textId="77777777" w:rsidR="0035531B" w:rsidRDefault="0035531B" w:rsidP="00454716">
      <w:pPr>
        <w:pStyle w:val="Odstavec1-2i"/>
      </w:pPr>
      <w:r>
        <w:t>[</w:t>
      </w:r>
      <w:r w:rsidRPr="00454716">
        <w:rPr>
          <w:highlight w:val="yellow"/>
        </w:rPr>
        <w:t>DOPLNÍ DODAVATEL</w:t>
      </w:r>
      <w:r>
        <w:t>]</w:t>
      </w:r>
    </w:p>
    <w:p w14:paraId="24EE7065" w14:textId="77777777" w:rsidR="0035531B" w:rsidRDefault="0035531B" w:rsidP="00454716">
      <w:pPr>
        <w:pStyle w:val="Odstavec1-2i"/>
      </w:pPr>
      <w:r>
        <w:t>atd.</w:t>
      </w:r>
    </w:p>
    <w:p w14:paraId="6A5A9C92" w14:textId="77777777" w:rsidR="0035531B" w:rsidRDefault="0035531B" w:rsidP="00454716">
      <w:pPr>
        <w:pStyle w:val="Textbezslovn"/>
        <w:ind w:left="0"/>
      </w:pPr>
    </w:p>
    <w:p w14:paraId="31356AA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95BE3D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4850F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6561F1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0F2B02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B27E4F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54080A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93777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5B7F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D63FB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48857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9318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1612A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BB31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5778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BFF7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81FC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054B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058CB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98E76D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97134D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1636A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12EC2E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9F7B1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E4EE0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50F0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3BD54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071BD2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671D85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9DF9FF" w14:textId="77777777" w:rsidR="0035531B" w:rsidRDefault="0035531B" w:rsidP="00454716">
      <w:pPr>
        <w:pStyle w:val="Textbezslovn"/>
        <w:ind w:left="0"/>
      </w:pPr>
    </w:p>
    <w:p w14:paraId="6E8C9AE7" w14:textId="77777777" w:rsidR="0035531B" w:rsidRDefault="0035531B" w:rsidP="00454716">
      <w:pPr>
        <w:pStyle w:val="Textbezslovn"/>
        <w:ind w:left="0"/>
      </w:pPr>
    </w:p>
    <w:p w14:paraId="231F860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64B86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3202C0FA" w14:textId="77777777" w:rsidR="0035531B" w:rsidRDefault="0035531B" w:rsidP="00454716">
      <w:pPr>
        <w:pStyle w:val="Textbezslovn"/>
        <w:ind w:left="0"/>
      </w:pPr>
    </w:p>
    <w:p w14:paraId="2EB1F8D5" w14:textId="77777777" w:rsidR="0035531B" w:rsidRDefault="0035531B" w:rsidP="00454716">
      <w:pPr>
        <w:pStyle w:val="Textbezslovn"/>
        <w:ind w:left="0"/>
      </w:pPr>
    </w:p>
    <w:p w14:paraId="7CA3DE3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58FDD56" w14:textId="77777777" w:rsidR="0035531B" w:rsidRDefault="0035531B" w:rsidP="00454716">
      <w:pPr>
        <w:pStyle w:val="Textbezslovn"/>
        <w:ind w:left="0"/>
      </w:pPr>
    </w:p>
    <w:p w14:paraId="6B2AF67E" w14:textId="77777777" w:rsidR="0035531B" w:rsidRDefault="0035531B" w:rsidP="00454716">
      <w:pPr>
        <w:pStyle w:val="Textbezslovn"/>
        <w:ind w:left="0"/>
      </w:pPr>
    </w:p>
    <w:p w14:paraId="6A3F4033" w14:textId="77777777" w:rsidR="00454716" w:rsidRDefault="00454716" w:rsidP="00454716">
      <w:pPr>
        <w:pStyle w:val="Textbezslovn"/>
        <w:ind w:left="0"/>
      </w:pPr>
      <w:r>
        <w:br w:type="page"/>
      </w:r>
    </w:p>
    <w:p w14:paraId="178ECB42" w14:textId="77777777" w:rsidR="0035531B" w:rsidRDefault="0035531B" w:rsidP="00FE4333">
      <w:pPr>
        <w:pStyle w:val="Nadpisbezsl1-1"/>
      </w:pPr>
      <w:r>
        <w:lastRenderedPageBreak/>
        <w:t>Příloha č. 4</w:t>
      </w:r>
    </w:p>
    <w:p w14:paraId="5C185793" w14:textId="77777777" w:rsidR="0035531B" w:rsidRPr="00AD792A" w:rsidRDefault="0035531B" w:rsidP="00FE4333">
      <w:pPr>
        <w:pStyle w:val="Nadpisbezsl1-2"/>
      </w:pPr>
      <w:r w:rsidRPr="00AD792A">
        <w:t>Seznam stavebních prací</w:t>
      </w:r>
    </w:p>
    <w:p w14:paraId="2CE48FE0"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6A107A5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7704650"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09463EE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66E82DEF"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743719F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0ECFBE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E8832C5"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344124">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6214F25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53271F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B4A4FB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CE0200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D3987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3104D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795DE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B43F12"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8A1B1A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E28F01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38E8FF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35139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3DC8E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74FE94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BEBD62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E49B4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D2622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AFAE0D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9031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7BC92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464C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DF543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182D475"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1D5AE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83443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0B96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FA1234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3D405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796670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DAEDD7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872A7A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19746F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38AC85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33FA6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B19607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7BDC2F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FFC7C45"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4384A6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E8ACAA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D8E1B5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FBC10A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CD6CE8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5EC96DB" w14:textId="77777777" w:rsidR="00AD792A" w:rsidRDefault="00AD792A" w:rsidP="00AD792A">
      <w:pPr>
        <w:pStyle w:val="Textbezslovn"/>
        <w:ind w:left="0"/>
      </w:pPr>
    </w:p>
    <w:p w14:paraId="00641A5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B5339B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2DA37F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8A0D03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60F2F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E56134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72D3B2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D43ADF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8750824" w14:textId="77777777" w:rsidR="0035531B" w:rsidRDefault="0035531B" w:rsidP="00EE3C5F">
      <w:pPr>
        <w:pStyle w:val="Textbezslovn"/>
      </w:pPr>
    </w:p>
    <w:p w14:paraId="0CC5FDC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2A5BE0C" w14:textId="77777777" w:rsidR="0035531B" w:rsidRDefault="0035531B" w:rsidP="00EE3C5F">
      <w:pPr>
        <w:pStyle w:val="Textbezslovn"/>
      </w:pPr>
      <w:r>
        <w:t xml:space="preserve"> </w:t>
      </w:r>
    </w:p>
    <w:p w14:paraId="4B788469" w14:textId="77777777" w:rsidR="00EE3C5F" w:rsidRDefault="00EE3C5F">
      <w:r>
        <w:br w:type="page"/>
      </w:r>
    </w:p>
    <w:p w14:paraId="697C96DE" w14:textId="77777777" w:rsidR="0035531B" w:rsidRDefault="0035531B" w:rsidP="00FE4333">
      <w:pPr>
        <w:pStyle w:val="Nadpisbezsl1-1"/>
      </w:pPr>
      <w:r>
        <w:lastRenderedPageBreak/>
        <w:t>Příloha č. 5</w:t>
      </w:r>
    </w:p>
    <w:p w14:paraId="6BB4C3F9" w14:textId="77777777" w:rsidR="0035531B" w:rsidRPr="00EE3C5F" w:rsidRDefault="0035531B" w:rsidP="00FE4333">
      <w:pPr>
        <w:pStyle w:val="Nadpisbezsl1-2"/>
      </w:pPr>
      <w:r w:rsidRPr="00EE3C5F">
        <w:t>Seznam odborného personálu dodavatele</w:t>
      </w:r>
    </w:p>
    <w:p w14:paraId="10CF14EE"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D36D40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362B07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C18ECC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340211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E42AC9F"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3EE5493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40B01F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B7176A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AE191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A8E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9544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8449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5B833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56EFD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33CE5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48AE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51EA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68DBB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CE64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FC48C6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4AF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AE99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4B23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9E87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E13D2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E9C67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D6FB8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1134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12ADD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A44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CCF0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F4905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451F4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1DDAC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F5F871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ECE8C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D7FA6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CE9B8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0306F8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D33ECA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C0AB59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1E5ED9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4ADAE03" w14:textId="77777777" w:rsidR="00EE3C5F" w:rsidRDefault="00EE3C5F" w:rsidP="00EE3C5F">
      <w:pPr>
        <w:pStyle w:val="Textbezslovn"/>
      </w:pPr>
    </w:p>
    <w:p w14:paraId="35F981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FDE991C" w14:textId="77777777" w:rsidR="00EE3C5F" w:rsidRDefault="00EE3C5F" w:rsidP="00EE3C5F">
      <w:pPr>
        <w:pStyle w:val="Textbezslovn"/>
      </w:pPr>
    </w:p>
    <w:p w14:paraId="59A48C41" w14:textId="77777777" w:rsidR="0035531B" w:rsidRPr="00EE3C5F" w:rsidRDefault="0035531B" w:rsidP="00E22C30">
      <w:pPr>
        <w:pStyle w:val="Textbezslovn"/>
        <w:ind w:left="0"/>
        <w:rPr>
          <w:b/>
        </w:rPr>
      </w:pPr>
      <w:r w:rsidRPr="00EE3C5F">
        <w:rPr>
          <w:b/>
        </w:rPr>
        <w:t xml:space="preserve">Přílohy: </w:t>
      </w:r>
      <w:r w:rsidRPr="00EE3C5F">
        <w:rPr>
          <w:b/>
        </w:rPr>
        <w:tab/>
      </w:r>
    </w:p>
    <w:p w14:paraId="18A58596"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1029B85"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C14F07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A5AEDEF" w14:textId="77777777" w:rsidR="0035531B" w:rsidRDefault="0035531B" w:rsidP="00EE3C5F">
      <w:pPr>
        <w:pStyle w:val="Textbezslovn"/>
      </w:pPr>
      <w:r>
        <w:t xml:space="preserve"> </w:t>
      </w:r>
    </w:p>
    <w:p w14:paraId="1D66D3DA" w14:textId="77777777" w:rsidR="00EE3C5F" w:rsidRDefault="00EE3C5F">
      <w:r>
        <w:br w:type="page"/>
      </w:r>
    </w:p>
    <w:p w14:paraId="0CDA0680" w14:textId="77777777" w:rsidR="0035531B" w:rsidRDefault="0035531B" w:rsidP="00FE4333">
      <w:pPr>
        <w:pStyle w:val="Nadpisbezsl1-1"/>
      </w:pPr>
      <w:r>
        <w:lastRenderedPageBreak/>
        <w:t>Příloha č. 6</w:t>
      </w:r>
    </w:p>
    <w:p w14:paraId="233807BC" w14:textId="77777777" w:rsidR="0035531B" w:rsidRPr="00EE3C5F" w:rsidRDefault="0035531B" w:rsidP="00FE4333">
      <w:pPr>
        <w:pStyle w:val="Nadpisbezsl1-2"/>
      </w:pPr>
      <w:r w:rsidRPr="00EE3C5F">
        <w:t>Vzor profesního životopisu</w:t>
      </w:r>
    </w:p>
    <w:p w14:paraId="378D89B8" w14:textId="77777777" w:rsidR="0035531B" w:rsidRDefault="0035531B" w:rsidP="00474F4D">
      <w:pPr>
        <w:pStyle w:val="Textbezslovn"/>
        <w:ind w:left="0"/>
      </w:pPr>
    </w:p>
    <w:p w14:paraId="4BE92A3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B04652E" w14:textId="77777777" w:rsidR="00474F4D" w:rsidRDefault="00474F4D" w:rsidP="00474F4D">
      <w:pPr>
        <w:pStyle w:val="Textbezslovn"/>
        <w:ind w:left="0"/>
      </w:pPr>
    </w:p>
    <w:p w14:paraId="02AA6537" w14:textId="77777777" w:rsidR="0035531B" w:rsidRDefault="0035531B" w:rsidP="00EF4DAC">
      <w:pPr>
        <w:pStyle w:val="Odstavec1-1a"/>
        <w:numPr>
          <w:ilvl w:val="0"/>
          <w:numId w:val="14"/>
        </w:numPr>
      </w:pPr>
      <w:r>
        <w:t>Příjmení: [</w:t>
      </w:r>
      <w:r w:rsidRPr="00E24F78">
        <w:rPr>
          <w:b/>
          <w:highlight w:val="yellow"/>
        </w:rPr>
        <w:t>DOPLNÍ DODAVATEL</w:t>
      </w:r>
      <w:r>
        <w:t>]</w:t>
      </w:r>
    </w:p>
    <w:p w14:paraId="5DF997BD" w14:textId="77777777" w:rsidR="0035531B" w:rsidRDefault="0035531B" w:rsidP="00EF4DAC">
      <w:pPr>
        <w:pStyle w:val="Odstavec1-1a"/>
        <w:numPr>
          <w:ilvl w:val="0"/>
          <w:numId w:val="14"/>
        </w:numPr>
      </w:pPr>
      <w:r>
        <w:t>Jméno: [</w:t>
      </w:r>
      <w:r w:rsidRPr="00E24F78">
        <w:rPr>
          <w:b/>
          <w:highlight w:val="yellow"/>
        </w:rPr>
        <w:t>DOPLNÍ DODAVATEL</w:t>
      </w:r>
      <w:r>
        <w:t>]</w:t>
      </w:r>
    </w:p>
    <w:p w14:paraId="4B3F26AC" w14:textId="77777777" w:rsidR="0035531B" w:rsidRDefault="0035531B" w:rsidP="00EF4DAC">
      <w:pPr>
        <w:pStyle w:val="Odstavec1-1a"/>
        <w:numPr>
          <w:ilvl w:val="0"/>
          <w:numId w:val="14"/>
        </w:numPr>
      </w:pPr>
      <w:r>
        <w:t>Datum narození: [</w:t>
      </w:r>
      <w:r w:rsidRPr="00833899">
        <w:rPr>
          <w:highlight w:val="yellow"/>
        </w:rPr>
        <w:t>DOPLNÍ DODAVATEL</w:t>
      </w:r>
      <w:r>
        <w:t>]</w:t>
      </w:r>
    </w:p>
    <w:p w14:paraId="50BB6C60"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1397B30"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246E5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537B1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4B015F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ADF502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4ED4046" w14:textId="77777777" w:rsidR="00474F4D" w:rsidRPr="00833899" w:rsidRDefault="00452F69" w:rsidP="00307641">
            <w:pPr>
              <w:rPr>
                <w:sz w:val="16"/>
                <w:szCs w:val="16"/>
              </w:rPr>
            </w:pPr>
            <w:r w:rsidRPr="00833899">
              <w:rPr>
                <w:sz w:val="16"/>
                <w:szCs w:val="16"/>
              </w:rPr>
              <w:t>Délka:</w:t>
            </w:r>
          </w:p>
          <w:p w14:paraId="4CC7BA56"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5445E3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8F44288"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413B346"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2D177F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A9224A" w14:textId="77777777" w:rsidR="0035531B" w:rsidRPr="00833899" w:rsidRDefault="0035531B" w:rsidP="00474F4D">
      <w:pPr>
        <w:pStyle w:val="Textbezslovn"/>
        <w:ind w:left="0"/>
      </w:pPr>
    </w:p>
    <w:p w14:paraId="1C95444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569380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0963A8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5047C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8DE6500" w14:textId="77777777" w:rsidR="0035531B" w:rsidRPr="00833899" w:rsidRDefault="0035531B" w:rsidP="00474F4D">
      <w:pPr>
        <w:pStyle w:val="Textbezslovn"/>
        <w:ind w:left="0"/>
      </w:pPr>
    </w:p>
    <w:p w14:paraId="66D5845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842170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D3DF82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7A4E3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116A82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7925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64A53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921F9C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38127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A9653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9D4A4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9B51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2A06F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45A55D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767E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94619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C71CA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B191F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0ECD27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8535A0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388464" w14:textId="77777777" w:rsidR="00452F69" w:rsidRPr="00833899" w:rsidRDefault="00452F69" w:rsidP="00474F4D">
      <w:pPr>
        <w:pStyle w:val="Textbezslovn"/>
        <w:ind w:left="0"/>
      </w:pPr>
    </w:p>
    <w:p w14:paraId="4E3BF93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DD4D42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8DBAAD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E35EFD1"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E29FAC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63E0C7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5717F3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A2D74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85AA88"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1EC1D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2A7A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FEF8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0257C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277F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99884A"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60E35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14A5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59628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8253FF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64BC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11884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AA649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72C1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AEA71A"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64D8674"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BA802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FA4C0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D436D0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D2630E" w14:textId="77777777" w:rsidR="0035531B" w:rsidRPr="00833899" w:rsidRDefault="0035531B" w:rsidP="00474F4D">
      <w:pPr>
        <w:pStyle w:val="Textbezslovn"/>
        <w:ind w:left="0"/>
      </w:pPr>
    </w:p>
    <w:p w14:paraId="192EED9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5DD46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2AB759A" w14:textId="77777777" w:rsidR="0035531B" w:rsidRDefault="0035531B" w:rsidP="00452F69">
      <w:pPr>
        <w:pStyle w:val="Odstavec1-1a"/>
      </w:pPr>
      <w:r>
        <w:t>Jiné informace (dle uvážení dodavatele): [</w:t>
      </w:r>
      <w:r w:rsidRPr="00833899">
        <w:rPr>
          <w:highlight w:val="yellow"/>
        </w:rPr>
        <w:t>DOPLNÍ DODAVATEL</w:t>
      </w:r>
      <w:r>
        <w:t>]</w:t>
      </w:r>
    </w:p>
    <w:p w14:paraId="06CB4F2B" w14:textId="77777777" w:rsidR="0035531B" w:rsidRDefault="0035531B" w:rsidP="00474F4D">
      <w:pPr>
        <w:pStyle w:val="Textbezslovn"/>
        <w:ind w:left="0"/>
      </w:pPr>
    </w:p>
    <w:p w14:paraId="40A8DD45" w14:textId="77777777" w:rsidR="0035531B" w:rsidRDefault="0035531B" w:rsidP="00474F4D">
      <w:pPr>
        <w:pStyle w:val="Textbezslovn"/>
        <w:ind w:left="0"/>
      </w:pPr>
      <w:r>
        <w:t xml:space="preserve"> </w:t>
      </w:r>
    </w:p>
    <w:p w14:paraId="293D76D3" w14:textId="77777777" w:rsidR="00EE3C5F" w:rsidRDefault="00EE3C5F" w:rsidP="00474F4D">
      <w:r>
        <w:br w:type="page"/>
      </w:r>
    </w:p>
    <w:p w14:paraId="3604543F" w14:textId="77777777" w:rsidR="0035531B" w:rsidRDefault="0035531B" w:rsidP="00FE4333">
      <w:pPr>
        <w:pStyle w:val="Nadpisbezsl1-1"/>
      </w:pPr>
      <w:r>
        <w:lastRenderedPageBreak/>
        <w:t>Příloha č. 7</w:t>
      </w:r>
    </w:p>
    <w:p w14:paraId="5F20B553"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4D91316" w14:textId="77777777" w:rsidR="00AB1063" w:rsidRDefault="00AB1063" w:rsidP="00452F69">
      <w:pPr>
        <w:pStyle w:val="Textbezslovn"/>
      </w:pPr>
    </w:p>
    <w:p w14:paraId="16BDF5FB" w14:textId="77777777" w:rsidR="0035531B" w:rsidRPr="00833899" w:rsidRDefault="0035531B" w:rsidP="00452F69">
      <w:pPr>
        <w:pStyle w:val="Textbezslovn"/>
        <w:ind w:left="0"/>
        <w:rPr>
          <w:rStyle w:val="Tun9b"/>
          <w:b w:val="0"/>
        </w:rPr>
      </w:pPr>
      <w:r w:rsidRPr="00452F69">
        <w:rPr>
          <w:rStyle w:val="Tun9b"/>
        </w:rPr>
        <w:t>Čestné prohlášení</w:t>
      </w:r>
    </w:p>
    <w:p w14:paraId="1092608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A8CB87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38D55E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025E40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8AA8BB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1BF69F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74FF054" w14:textId="77777777" w:rsidR="0035531B" w:rsidRDefault="0035531B" w:rsidP="00452F69">
      <w:pPr>
        <w:pStyle w:val="Textbezslovn"/>
        <w:ind w:left="0"/>
      </w:pPr>
      <w:r w:rsidRPr="00307641">
        <w:rPr>
          <w:b/>
        </w:rPr>
        <w:t>čestně prohlašuje</w:t>
      </w:r>
      <w:r>
        <w:t>, že:</w:t>
      </w:r>
    </w:p>
    <w:p w14:paraId="50C3C60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19173D5" w14:textId="77777777" w:rsidR="005F7739" w:rsidRDefault="005F7739" w:rsidP="005F7739">
      <w:pPr>
        <w:pStyle w:val="Odrka1-1"/>
      </w:pPr>
      <w:r>
        <w:t>n</w:t>
      </w:r>
      <w:r w:rsidRPr="005F7739">
        <w:t>emá v České republice nebo v zemi svého sídla v evidenci daní zachycen splatný daňový nedoplatek</w:t>
      </w:r>
      <w:r>
        <w:t>;</w:t>
      </w:r>
    </w:p>
    <w:p w14:paraId="4415721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5C5DF28"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0EAC78"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FB2E24" w14:textId="77777777" w:rsidR="00307641" w:rsidRDefault="00307641" w:rsidP="00307641">
      <w:pPr>
        <w:pStyle w:val="Textbezslovn"/>
        <w:ind w:left="0"/>
      </w:pPr>
    </w:p>
    <w:p w14:paraId="2325FDE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38A9D87" w14:textId="77777777" w:rsidR="0035531B" w:rsidRDefault="0035531B" w:rsidP="00307641">
      <w:pPr>
        <w:pStyle w:val="Textbezslovn"/>
        <w:ind w:left="0"/>
      </w:pPr>
    </w:p>
    <w:p w14:paraId="77C9FB43" w14:textId="77777777" w:rsidR="0035531B" w:rsidRDefault="0035531B" w:rsidP="00307641">
      <w:pPr>
        <w:pStyle w:val="Textbezslovn"/>
        <w:ind w:left="0"/>
      </w:pPr>
      <w:r>
        <w:t>Podpis osoby oprávněné jednat za dodavatele:</w:t>
      </w:r>
    </w:p>
    <w:p w14:paraId="1AB93486" w14:textId="77777777" w:rsidR="00307641" w:rsidRDefault="00307641" w:rsidP="00307641">
      <w:pPr>
        <w:pStyle w:val="Textbezslovn"/>
        <w:ind w:left="0"/>
      </w:pPr>
    </w:p>
    <w:p w14:paraId="4E20C3D5" w14:textId="77777777" w:rsidR="00307641" w:rsidRDefault="0035531B" w:rsidP="00307641">
      <w:pPr>
        <w:pStyle w:val="Textbezslovn"/>
        <w:ind w:left="0"/>
      </w:pPr>
      <w:r>
        <w:t>Jméno</w:t>
      </w:r>
      <w:r w:rsidR="00307641">
        <w:t>: ______________________</w:t>
      </w:r>
    </w:p>
    <w:p w14:paraId="5A05A356" w14:textId="77777777" w:rsidR="00307641" w:rsidRDefault="0035531B" w:rsidP="00307641">
      <w:pPr>
        <w:pStyle w:val="Textbezslovn"/>
        <w:ind w:left="0"/>
      </w:pPr>
      <w:r>
        <w:tab/>
      </w:r>
    </w:p>
    <w:p w14:paraId="2557F5BB" w14:textId="77777777" w:rsidR="0035531B" w:rsidRDefault="0035531B" w:rsidP="00307641">
      <w:pPr>
        <w:pStyle w:val="Textbezslovn"/>
        <w:ind w:left="0"/>
      </w:pPr>
      <w:r>
        <w:t>Podp</w:t>
      </w:r>
      <w:r w:rsidR="00307641">
        <w:t>is: ______________________</w:t>
      </w:r>
    </w:p>
    <w:p w14:paraId="3A7AD875" w14:textId="77777777" w:rsidR="0035531B" w:rsidRDefault="0035531B" w:rsidP="00307641">
      <w:pPr>
        <w:pStyle w:val="Textbezslovn"/>
        <w:ind w:left="0"/>
      </w:pPr>
      <w:r>
        <w:t xml:space="preserve"> </w:t>
      </w:r>
    </w:p>
    <w:p w14:paraId="15CECBF6" w14:textId="77777777" w:rsidR="0035531B" w:rsidRDefault="0035531B" w:rsidP="00FE4333">
      <w:pPr>
        <w:pStyle w:val="Nadpisbezsl1-1"/>
      </w:pPr>
      <w:r>
        <w:lastRenderedPageBreak/>
        <w:t>Příloha č. 8</w:t>
      </w:r>
    </w:p>
    <w:p w14:paraId="39734C7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74988F7" w14:textId="77777777" w:rsidR="00AB1063" w:rsidRDefault="00AB1063" w:rsidP="00307641">
      <w:pPr>
        <w:pStyle w:val="Textbezslovn"/>
      </w:pPr>
    </w:p>
    <w:p w14:paraId="7B181862" w14:textId="77777777" w:rsidR="0035531B" w:rsidRPr="00307641" w:rsidRDefault="0035531B" w:rsidP="00307641">
      <w:pPr>
        <w:pStyle w:val="Textbezslovn"/>
        <w:ind w:left="0"/>
        <w:rPr>
          <w:b/>
        </w:rPr>
      </w:pPr>
      <w:r w:rsidRPr="00307641">
        <w:rPr>
          <w:b/>
        </w:rPr>
        <w:t>Čestné prohlášení</w:t>
      </w:r>
    </w:p>
    <w:p w14:paraId="666C71B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9528A8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E989D0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CDF74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B944CC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352ADB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5DFE2B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90A0D2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1A8881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97A715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959ED6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9F5F62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BF1905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D3BF0DD" w14:textId="77777777" w:rsidR="00E24F78" w:rsidRDefault="00E24F78">
      <w:r>
        <w:br w:type="page"/>
      </w:r>
    </w:p>
    <w:p w14:paraId="0F942727" w14:textId="77777777" w:rsidR="0035531B" w:rsidRDefault="0035531B" w:rsidP="00307641">
      <w:pPr>
        <w:pStyle w:val="Textbezslovn"/>
        <w:ind w:left="0"/>
      </w:pPr>
    </w:p>
    <w:p w14:paraId="41AEC6FA" w14:textId="77777777" w:rsidR="0035531B" w:rsidRDefault="0035531B" w:rsidP="001E651D">
      <w:pPr>
        <w:pStyle w:val="Nadpisbezsl1-1"/>
      </w:pPr>
      <w:r>
        <w:t>Příloha č. 9</w:t>
      </w:r>
    </w:p>
    <w:p w14:paraId="69144D6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AEAF197" w14:textId="77777777" w:rsidR="00AB1063" w:rsidRDefault="00AB1063" w:rsidP="00307641">
      <w:pPr>
        <w:pStyle w:val="Textbezslovn"/>
      </w:pPr>
    </w:p>
    <w:p w14:paraId="324301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F8B34D8"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27B552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A77315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9AD900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B5C9E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7F8A1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E29A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4B370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46E75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26B0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6B08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8B54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3A375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6C8A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380A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F2A3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08185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F83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536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8D56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99DC1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C06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A4C2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412E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B37B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05AE4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C97F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1C2D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DBE2A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1FC34B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37FE0B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941B22" w14:textId="77777777" w:rsidR="0035531B" w:rsidRPr="00833899" w:rsidRDefault="0035531B" w:rsidP="00307641">
      <w:pPr>
        <w:pStyle w:val="Textbezslovn"/>
      </w:pPr>
    </w:p>
    <w:bookmarkEnd w:id="1"/>
    <w:bookmarkEnd w:id="2"/>
    <w:bookmarkEnd w:id="3"/>
    <w:bookmarkEnd w:id="4"/>
    <w:p w14:paraId="25E1ACB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8B514" w14:textId="77777777" w:rsidR="00EE0949" w:rsidRDefault="00EE0949" w:rsidP="00962258">
      <w:pPr>
        <w:spacing w:after="0" w:line="240" w:lineRule="auto"/>
      </w:pPr>
      <w:r>
        <w:separator/>
      </w:r>
    </w:p>
  </w:endnote>
  <w:endnote w:type="continuationSeparator" w:id="0">
    <w:p w14:paraId="12FB4050" w14:textId="77777777" w:rsidR="00EE0949" w:rsidRDefault="00EE09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2EDF" w14:paraId="4DAB51C6" w14:textId="77777777" w:rsidTr="00EB46E5">
      <w:tc>
        <w:tcPr>
          <w:tcW w:w="1361" w:type="dxa"/>
          <w:tcMar>
            <w:left w:w="0" w:type="dxa"/>
            <w:right w:w="0" w:type="dxa"/>
          </w:tcMar>
          <w:vAlign w:val="bottom"/>
        </w:tcPr>
        <w:p w14:paraId="411A1847" w14:textId="0388F749" w:rsidR="00A52EDF" w:rsidRPr="00B8518B" w:rsidRDefault="00A52ED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25B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25B7">
            <w:rPr>
              <w:rStyle w:val="slostrnky"/>
              <w:noProof/>
            </w:rPr>
            <w:t>35</w:t>
          </w:r>
          <w:r w:rsidRPr="00B8518B">
            <w:rPr>
              <w:rStyle w:val="slostrnky"/>
            </w:rPr>
            <w:fldChar w:fldCharType="end"/>
          </w:r>
        </w:p>
      </w:tc>
      <w:tc>
        <w:tcPr>
          <w:tcW w:w="284" w:type="dxa"/>
          <w:shd w:val="clear" w:color="auto" w:fill="auto"/>
          <w:tcMar>
            <w:left w:w="0" w:type="dxa"/>
            <w:right w:w="0" w:type="dxa"/>
          </w:tcMar>
        </w:tcPr>
        <w:p w14:paraId="212221C7" w14:textId="77777777" w:rsidR="00A52EDF" w:rsidRDefault="00A52EDF" w:rsidP="00B8518B">
          <w:pPr>
            <w:pStyle w:val="Zpat"/>
          </w:pPr>
        </w:p>
      </w:tc>
      <w:tc>
        <w:tcPr>
          <w:tcW w:w="425" w:type="dxa"/>
          <w:shd w:val="clear" w:color="auto" w:fill="auto"/>
          <w:tcMar>
            <w:left w:w="0" w:type="dxa"/>
            <w:right w:w="0" w:type="dxa"/>
          </w:tcMar>
        </w:tcPr>
        <w:p w14:paraId="35769BCC" w14:textId="77777777" w:rsidR="00A52EDF" w:rsidRDefault="00A52EDF" w:rsidP="00B8518B">
          <w:pPr>
            <w:pStyle w:val="Zpat"/>
          </w:pPr>
        </w:p>
      </w:tc>
      <w:tc>
        <w:tcPr>
          <w:tcW w:w="8505" w:type="dxa"/>
        </w:tcPr>
        <w:p w14:paraId="2243A60C" w14:textId="77777777" w:rsidR="00A52EDF" w:rsidRDefault="00A52EDF" w:rsidP="00EB46E5">
          <w:pPr>
            <w:pStyle w:val="Zpat0"/>
          </w:pPr>
          <w:r w:rsidRPr="00A52EDF">
            <w:t>„</w:t>
          </w:r>
          <w:r w:rsidRPr="00A52EDF">
            <w:rPr>
              <w:rFonts w:eastAsia="Times New Roman" w:cs="Arial"/>
              <w:color w:val="000000"/>
              <w:lang w:eastAsia="cs-CZ"/>
            </w:rPr>
            <w:t xml:space="preserve">Rekonstrukce zastávek Lipová Lázně zastávka a </w:t>
          </w:r>
          <w:proofErr w:type="spellStart"/>
          <w:r w:rsidRPr="00A52EDF">
            <w:rPr>
              <w:rFonts w:eastAsia="Times New Roman" w:cs="Arial"/>
              <w:color w:val="000000"/>
              <w:lang w:eastAsia="cs-CZ"/>
            </w:rPr>
            <w:t>Potůčník</w:t>
          </w:r>
          <w:proofErr w:type="spellEnd"/>
          <w:r w:rsidRPr="00A52EDF">
            <w:t>“</w:t>
          </w:r>
        </w:p>
        <w:p w14:paraId="1845D209" w14:textId="77777777" w:rsidR="00A52EDF" w:rsidRDefault="00A52EDF" w:rsidP="00EB46E5">
          <w:pPr>
            <w:pStyle w:val="Zpat0"/>
          </w:pPr>
          <w:r>
            <w:t>Díl 1 – VÝZVA K PODÁNÍ NABÍDKY</w:t>
          </w:r>
        </w:p>
        <w:p w14:paraId="4997552C" w14:textId="77777777" w:rsidR="00A52EDF" w:rsidRDefault="00A52EDF" w:rsidP="0035531B">
          <w:pPr>
            <w:pStyle w:val="Zpat0"/>
          </w:pPr>
        </w:p>
      </w:tc>
    </w:tr>
  </w:tbl>
  <w:p w14:paraId="406CFC23" w14:textId="77777777" w:rsidR="00A52EDF" w:rsidRPr="00B8518B" w:rsidRDefault="00A52E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9D859" w14:textId="77777777" w:rsidR="00A52EDF" w:rsidRPr="00B8518B" w:rsidRDefault="00A52EDF" w:rsidP="00460660">
    <w:pPr>
      <w:pStyle w:val="Zpat"/>
      <w:rPr>
        <w:sz w:val="2"/>
        <w:szCs w:val="2"/>
      </w:rPr>
    </w:pPr>
  </w:p>
  <w:p w14:paraId="757DC41E" w14:textId="77777777" w:rsidR="00A52EDF" w:rsidRPr="00460660" w:rsidRDefault="00A52E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06FCA" w14:textId="77777777" w:rsidR="00EE0949" w:rsidRDefault="00EE0949" w:rsidP="00962258">
      <w:pPr>
        <w:spacing w:after="0" w:line="240" w:lineRule="auto"/>
      </w:pPr>
      <w:r>
        <w:separator/>
      </w:r>
    </w:p>
  </w:footnote>
  <w:footnote w:type="continuationSeparator" w:id="0">
    <w:p w14:paraId="2AB93981" w14:textId="77777777" w:rsidR="00EE0949" w:rsidRDefault="00EE0949" w:rsidP="00962258">
      <w:pPr>
        <w:spacing w:after="0" w:line="240" w:lineRule="auto"/>
      </w:pPr>
      <w:r>
        <w:continuationSeparator/>
      </w:r>
    </w:p>
  </w:footnote>
  <w:footnote w:id="1">
    <w:p w14:paraId="52AB2BEF" w14:textId="77777777" w:rsidR="00A52EDF" w:rsidRDefault="00A52ED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0BC155CE" w14:textId="77777777" w:rsidR="00A52EDF" w:rsidRDefault="00A52ED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3057B7B" w14:textId="77777777" w:rsidR="00A52EDF" w:rsidRDefault="00A52E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45EE7A3" w14:textId="77777777" w:rsidR="00A52EDF" w:rsidRDefault="00A52E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2EDF" w14:paraId="338AB8FA" w14:textId="77777777" w:rsidTr="00C02D0A">
      <w:trPr>
        <w:trHeight w:hRule="exact" w:val="454"/>
      </w:trPr>
      <w:tc>
        <w:tcPr>
          <w:tcW w:w="1361" w:type="dxa"/>
          <w:tcMar>
            <w:top w:w="57" w:type="dxa"/>
            <w:left w:w="0" w:type="dxa"/>
            <w:right w:w="0" w:type="dxa"/>
          </w:tcMar>
        </w:tcPr>
        <w:p w14:paraId="5016ADAC" w14:textId="77777777" w:rsidR="00A52EDF" w:rsidRPr="00B8518B" w:rsidRDefault="00A52EDF" w:rsidP="00523EA7">
          <w:pPr>
            <w:pStyle w:val="Zpat"/>
            <w:rPr>
              <w:rStyle w:val="slostrnky"/>
            </w:rPr>
          </w:pPr>
        </w:p>
      </w:tc>
      <w:tc>
        <w:tcPr>
          <w:tcW w:w="3458" w:type="dxa"/>
          <w:shd w:val="clear" w:color="auto" w:fill="auto"/>
          <w:tcMar>
            <w:top w:w="57" w:type="dxa"/>
            <w:left w:w="0" w:type="dxa"/>
            <w:right w:w="0" w:type="dxa"/>
          </w:tcMar>
        </w:tcPr>
        <w:p w14:paraId="111171D5" w14:textId="77777777" w:rsidR="00A52EDF" w:rsidRDefault="00A52EDF" w:rsidP="00523EA7">
          <w:pPr>
            <w:pStyle w:val="Zpat"/>
          </w:pPr>
        </w:p>
      </w:tc>
      <w:tc>
        <w:tcPr>
          <w:tcW w:w="5698" w:type="dxa"/>
          <w:shd w:val="clear" w:color="auto" w:fill="auto"/>
          <w:tcMar>
            <w:top w:w="57" w:type="dxa"/>
            <w:left w:w="0" w:type="dxa"/>
            <w:right w:w="0" w:type="dxa"/>
          </w:tcMar>
        </w:tcPr>
        <w:p w14:paraId="6548C3C1" w14:textId="77777777" w:rsidR="00A52EDF" w:rsidRPr="00D6163D" w:rsidRDefault="00A52EDF" w:rsidP="00D6163D">
          <w:pPr>
            <w:pStyle w:val="Druhdokumentu"/>
          </w:pPr>
        </w:p>
      </w:tc>
    </w:tr>
  </w:tbl>
  <w:p w14:paraId="6BE71DF1" w14:textId="77777777" w:rsidR="00A52EDF" w:rsidRPr="00D6163D" w:rsidRDefault="00A52E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2EDF" w14:paraId="65560CB0" w14:textId="77777777" w:rsidTr="00B22106">
      <w:trPr>
        <w:trHeight w:hRule="exact" w:val="936"/>
      </w:trPr>
      <w:tc>
        <w:tcPr>
          <w:tcW w:w="1361" w:type="dxa"/>
          <w:tcMar>
            <w:left w:w="0" w:type="dxa"/>
            <w:right w:w="0" w:type="dxa"/>
          </w:tcMar>
        </w:tcPr>
        <w:p w14:paraId="2CF74EE2" w14:textId="77777777" w:rsidR="00A52EDF" w:rsidRPr="00B8518B" w:rsidRDefault="00A52EDF" w:rsidP="00FC6389">
          <w:pPr>
            <w:pStyle w:val="Zpat"/>
            <w:rPr>
              <w:rStyle w:val="slostrnky"/>
            </w:rPr>
          </w:pPr>
        </w:p>
      </w:tc>
      <w:tc>
        <w:tcPr>
          <w:tcW w:w="3458" w:type="dxa"/>
          <w:shd w:val="clear" w:color="auto" w:fill="auto"/>
          <w:tcMar>
            <w:left w:w="0" w:type="dxa"/>
            <w:right w:w="0" w:type="dxa"/>
          </w:tcMar>
        </w:tcPr>
        <w:p w14:paraId="269A0ACC" w14:textId="77777777" w:rsidR="00A52EDF" w:rsidRDefault="00A52EDF" w:rsidP="00FC6389">
          <w:pPr>
            <w:pStyle w:val="Zpat"/>
          </w:pPr>
        </w:p>
      </w:tc>
      <w:tc>
        <w:tcPr>
          <w:tcW w:w="5756" w:type="dxa"/>
          <w:shd w:val="clear" w:color="auto" w:fill="auto"/>
          <w:tcMar>
            <w:left w:w="0" w:type="dxa"/>
            <w:right w:w="0" w:type="dxa"/>
          </w:tcMar>
        </w:tcPr>
        <w:p w14:paraId="7E9CEDA7" w14:textId="77777777" w:rsidR="00A52EDF" w:rsidRPr="00D6163D" w:rsidRDefault="00A52EDF" w:rsidP="00FC6389">
          <w:pPr>
            <w:pStyle w:val="Druhdokumentu"/>
          </w:pPr>
        </w:p>
      </w:tc>
    </w:tr>
    <w:tr w:rsidR="00A52EDF" w14:paraId="384BFE7F" w14:textId="77777777" w:rsidTr="00B22106">
      <w:trPr>
        <w:trHeight w:hRule="exact" w:val="936"/>
      </w:trPr>
      <w:tc>
        <w:tcPr>
          <w:tcW w:w="1361" w:type="dxa"/>
          <w:tcMar>
            <w:left w:w="0" w:type="dxa"/>
            <w:right w:w="0" w:type="dxa"/>
          </w:tcMar>
        </w:tcPr>
        <w:p w14:paraId="3131A0DE" w14:textId="77777777" w:rsidR="00A52EDF" w:rsidRPr="00B8518B" w:rsidRDefault="00A52EDF" w:rsidP="00FC6389">
          <w:pPr>
            <w:pStyle w:val="Zpat"/>
            <w:rPr>
              <w:rStyle w:val="slostrnky"/>
            </w:rPr>
          </w:pPr>
        </w:p>
      </w:tc>
      <w:tc>
        <w:tcPr>
          <w:tcW w:w="3458" w:type="dxa"/>
          <w:shd w:val="clear" w:color="auto" w:fill="auto"/>
          <w:tcMar>
            <w:left w:w="0" w:type="dxa"/>
            <w:right w:w="0" w:type="dxa"/>
          </w:tcMar>
        </w:tcPr>
        <w:p w14:paraId="57F531D3" w14:textId="77777777" w:rsidR="00A52EDF" w:rsidRDefault="00A52EDF" w:rsidP="00FC6389">
          <w:pPr>
            <w:pStyle w:val="Zpat"/>
          </w:pPr>
        </w:p>
      </w:tc>
      <w:tc>
        <w:tcPr>
          <w:tcW w:w="5756" w:type="dxa"/>
          <w:shd w:val="clear" w:color="auto" w:fill="auto"/>
          <w:tcMar>
            <w:left w:w="0" w:type="dxa"/>
            <w:right w:w="0" w:type="dxa"/>
          </w:tcMar>
        </w:tcPr>
        <w:p w14:paraId="748548EF" w14:textId="77777777" w:rsidR="00A52EDF" w:rsidRPr="00D6163D" w:rsidRDefault="00A52EDF" w:rsidP="00FC6389">
          <w:pPr>
            <w:pStyle w:val="Druhdokumentu"/>
          </w:pPr>
        </w:p>
      </w:tc>
    </w:tr>
  </w:tbl>
  <w:p w14:paraId="566F29C6" w14:textId="77777777" w:rsidR="00A52EDF" w:rsidRPr="00D6163D" w:rsidRDefault="00A52EDF" w:rsidP="00FC6389">
    <w:pPr>
      <w:pStyle w:val="Zhlav"/>
      <w:rPr>
        <w:sz w:val="8"/>
        <w:szCs w:val="8"/>
      </w:rPr>
    </w:pPr>
    <w:r>
      <w:rPr>
        <w:noProof/>
        <w:lang w:eastAsia="cs-CZ"/>
      </w:rPr>
      <w:drawing>
        <wp:anchor distT="0" distB="0" distL="114300" distR="114300" simplePos="0" relativeHeight="251672576" behindDoc="0" locked="1" layoutInCell="1" allowOverlap="1" wp14:anchorId="477BA009" wp14:editId="6CB7650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1A27064" w14:textId="77777777" w:rsidR="00A52EDF" w:rsidRPr="00460660" w:rsidRDefault="00A52E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535259"/>
    <w:multiLevelType w:val="hybridMultilevel"/>
    <w:tmpl w:val="C9F2E4E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7FC37A3"/>
    <w:multiLevelType w:val="hybridMultilevel"/>
    <w:tmpl w:val="FFD64054"/>
    <w:lvl w:ilvl="0" w:tplc="93129888">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E44848"/>
    <w:multiLevelType w:val="hybridMultilevel"/>
    <w:tmpl w:val="50204330"/>
    <w:lvl w:ilvl="0" w:tplc="DBD64BF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3CF24FB1"/>
    <w:multiLevelType w:val="hybridMultilevel"/>
    <w:tmpl w:val="1E5872CE"/>
    <w:lvl w:ilvl="0" w:tplc="0F0CA0EC">
      <w:numFmt w:val="bullet"/>
      <w:lvlText w:val="•"/>
      <w:lvlJc w:val="left"/>
      <w:pPr>
        <w:ind w:left="1427" w:hanging="69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4B901A26"/>
    <w:multiLevelType w:val="hybridMultilevel"/>
    <w:tmpl w:val="EFE0E83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D573B8A"/>
    <w:multiLevelType w:val="hybridMultilevel"/>
    <w:tmpl w:val="A63CC7D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6"/>
  </w:num>
  <w:num w:numId="7">
    <w:abstractNumId w:val="12"/>
  </w:num>
  <w:num w:numId="8">
    <w:abstractNumId w:val="7"/>
  </w:num>
  <w:num w:numId="9">
    <w:abstractNumId w:val="15"/>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num>
  <w:num w:numId="18">
    <w:abstractNumId w:val="0"/>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2"/>
  </w:num>
  <w:num w:numId="24">
    <w:abstractNumId w:val="12"/>
  </w:num>
  <w:num w:numId="25">
    <w:abstractNumId w:val="12"/>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10"/>
  </w:num>
  <w:num w:numId="38">
    <w:abstractNumId w:val="5"/>
  </w:num>
  <w:num w:numId="39">
    <w:abstractNumId w:val="11"/>
  </w:num>
  <w:num w:numId="40">
    <w:abstractNumId w:val="8"/>
  </w:num>
  <w:num w:numId="41">
    <w:abstractNumId w:val="4"/>
  </w:num>
  <w:num w:numId="42">
    <w:abstractNumId w:val="9"/>
  </w:num>
  <w:num w:numId="43">
    <w:abstractNumId w:val="7"/>
  </w:num>
  <w:num w:numId="44">
    <w:abstractNumId w:val="7"/>
  </w:num>
  <w:num w:numId="45">
    <w:abstractNumId w:val="7"/>
  </w:num>
  <w:num w:numId="4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5B1"/>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E15C8"/>
    <w:rsid w:val="000E1A7F"/>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08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1A80"/>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30C1"/>
    <w:rsid w:val="00337143"/>
    <w:rsid w:val="0034274B"/>
    <w:rsid w:val="00344124"/>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C712D"/>
    <w:rsid w:val="003D0EE6"/>
    <w:rsid w:val="003D42AA"/>
    <w:rsid w:val="003D756E"/>
    <w:rsid w:val="003E3CE3"/>
    <w:rsid w:val="003E420D"/>
    <w:rsid w:val="003E4C13"/>
    <w:rsid w:val="003E79F5"/>
    <w:rsid w:val="003F20E0"/>
    <w:rsid w:val="003F78E7"/>
    <w:rsid w:val="004018B6"/>
    <w:rsid w:val="00404BA2"/>
    <w:rsid w:val="004078F3"/>
    <w:rsid w:val="004112A5"/>
    <w:rsid w:val="00412F6F"/>
    <w:rsid w:val="00413F61"/>
    <w:rsid w:val="00422E8D"/>
    <w:rsid w:val="00427794"/>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140AE"/>
    <w:rsid w:val="005178F2"/>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6090"/>
    <w:rsid w:val="00640B30"/>
    <w:rsid w:val="00642162"/>
    <w:rsid w:val="0064673D"/>
    <w:rsid w:val="00655976"/>
    <w:rsid w:val="0065610E"/>
    <w:rsid w:val="00660AD3"/>
    <w:rsid w:val="00660BEB"/>
    <w:rsid w:val="00662A26"/>
    <w:rsid w:val="00665F2C"/>
    <w:rsid w:val="00672422"/>
    <w:rsid w:val="006776B6"/>
    <w:rsid w:val="00686462"/>
    <w:rsid w:val="00687091"/>
    <w:rsid w:val="00693150"/>
    <w:rsid w:val="00693188"/>
    <w:rsid w:val="00695DAA"/>
    <w:rsid w:val="006A5570"/>
    <w:rsid w:val="006A689C"/>
    <w:rsid w:val="006A6AF2"/>
    <w:rsid w:val="006B0A3B"/>
    <w:rsid w:val="006B3D79"/>
    <w:rsid w:val="006B66EF"/>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0ED6"/>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5AD4"/>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7E10"/>
    <w:rsid w:val="009C418E"/>
    <w:rsid w:val="009C442C"/>
    <w:rsid w:val="009C5284"/>
    <w:rsid w:val="009D20A1"/>
    <w:rsid w:val="009E07F4"/>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2EDF"/>
    <w:rsid w:val="00A530BF"/>
    <w:rsid w:val="00A53C5B"/>
    <w:rsid w:val="00A6177B"/>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25B7"/>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6E80"/>
    <w:rsid w:val="00B477DA"/>
    <w:rsid w:val="00B5431A"/>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55701"/>
    <w:rsid w:val="00C6198E"/>
    <w:rsid w:val="00C62E4B"/>
    <w:rsid w:val="00C702C0"/>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04EB"/>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12A4"/>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33CE"/>
    <w:rsid w:val="00ED6360"/>
    <w:rsid w:val="00EE0949"/>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3223"/>
    <w:rsid w:val="00F6472E"/>
    <w:rsid w:val="00F659EB"/>
    <w:rsid w:val="00F7046B"/>
    <w:rsid w:val="00F76F41"/>
    <w:rsid w:val="00F86BA6"/>
    <w:rsid w:val="00F911D1"/>
    <w:rsid w:val="00F92F06"/>
    <w:rsid w:val="00F95A2C"/>
    <w:rsid w:val="00FA64F2"/>
    <w:rsid w:val="00FB2317"/>
    <w:rsid w:val="00FB27D3"/>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A8563B"/>
  <w14:defaultImageDpi w14:val="32767"/>
  <w15:docId w15:val="{21A39CB1-5320-4EA3-8CE1-A9A803210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7154">
      <w:bodyDiv w:val="1"/>
      <w:marLeft w:val="0"/>
      <w:marRight w:val="0"/>
      <w:marTop w:val="0"/>
      <w:marBottom w:val="0"/>
      <w:divBdr>
        <w:top w:val="none" w:sz="0" w:space="0" w:color="auto"/>
        <w:left w:val="none" w:sz="0" w:space="0" w:color="auto"/>
        <w:bottom w:val="none" w:sz="0" w:space="0" w:color="auto"/>
        <w:right w:val="none" w:sz="0" w:space="0" w:color="auto"/>
      </w:divBdr>
      <w:divsChild>
        <w:div w:id="672294726">
          <w:marLeft w:val="0"/>
          <w:marRight w:val="0"/>
          <w:marTop w:val="0"/>
          <w:marBottom w:val="0"/>
          <w:divBdr>
            <w:top w:val="none" w:sz="0" w:space="0" w:color="auto"/>
            <w:left w:val="none" w:sz="0" w:space="0" w:color="auto"/>
            <w:bottom w:val="none" w:sz="0" w:space="0" w:color="auto"/>
            <w:right w:val="none" w:sz="0" w:space="0" w:color="auto"/>
          </w:divBdr>
          <w:divsChild>
            <w:div w:id="921841545">
              <w:marLeft w:val="0"/>
              <w:marRight w:val="0"/>
              <w:marTop w:val="0"/>
              <w:marBottom w:val="0"/>
              <w:divBdr>
                <w:top w:val="none" w:sz="0" w:space="0" w:color="auto"/>
                <w:left w:val="none" w:sz="0" w:space="0" w:color="auto"/>
                <w:bottom w:val="none" w:sz="0" w:space="0" w:color="auto"/>
                <w:right w:val="none" w:sz="0" w:space="0" w:color="auto"/>
              </w:divBdr>
              <w:divsChild>
                <w:div w:id="194118234">
                  <w:marLeft w:val="0"/>
                  <w:marRight w:val="0"/>
                  <w:marTop w:val="0"/>
                  <w:marBottom w:val="0"/>
                  <w:divBdr>
                    <w:top w:val="none" w:sz="0" w:space="0" w:color="auto"/>
                    <w:left w:val="none" w:sz="0" w:space="0" w:color="auto"/>
                    <w:bottom w:val="none" w:sz="0" w:space="0" w:color="auto"/>
                    <w:right w:val="none" w:sz="0" w:space="0" w:color="auto"/>
                  </w:divBdr>
                  <w:divsChild>
                    <w:div w:id="583993595">
                      <w:marLeft w:val="0"/>
                      <w:marRight w:val="0"/>
                      <w:marTop w:val="0"/>
                      <w:marBottom w:val="0"/>
                      <w:divBdr>
                        <w:top w:val="none" w:sz="0" w:space="0" w:color="auto"/>
                        <w:left w:val="none" w:sz="0" w:space="0" w:color="auto"/>
                        <w:bottom w:val="none" w:sz="0" w:space="0" w:color="auto"/>
                        <w:right w:val="none" w:sz="0" w:space="0" w:color="auto"/>
                      </w:divBdr>
                      <w:divsChild>
                        <w:div w:id="1130710489">
                          <w:marLeft w:val="0"/>
                          <w:marRight w:val="0"/>
                          <w:marTop w:val="0"/>
                          <w:marBottom w:val="0"/>
                          <w:divBdr>
                            <w:top w:val="none" w:sz="0" w:space="0" w:color="auto"/>
                            <w:left w:val="none" w:sz="0" w:space="0" w:color="auto"/>
                            <w:bottom w:val="none" w:sz="0" w:space="0" w:color="auto"/>
                            <w:right w:val="none" w:sz="0" w:space="0" w:color="auto"/>
                          </w:divBdr>
                          <w:divsChild>
                            <w:div w:id="391662138">
                              <w:marLeft w:val="0"/>
                              <w:marRight w:val="0"/>
                              <w:marTop w:val="0"/>
                              <w:marBottom w:val="0"/>
                              <w:divBdr>
                                <w:top w:val="none" w:sz="0" w:space="0" w:color="auto"/>
                                <w:left w:val="none" w:sz="0" w:space="0" w:color="auto"/>
                                <w:bottom w:val="none" w:sz="0" w:space="0" w:color="auto"/>
                                <w:right w:val="none" w:sz="0" w:space="0" w:color="auto"/>
                              </w:divBdr>
                              <w:divsChild>
                                <w:div w:id="99761751">
                                  <w:marLeft w:val="0"/>
                                  <w:marRight w:val="0"/>
                                  <w:marTop w:val="0"/>
                                  <w:marBottom w:val="0"/>
                                  <w:divBdr>
                                    <w:top w:val="none" w:sz="0" w:space="0" w:color="auto"/>
                                    <w:left w:val="none" w:sz="0" w:space="0" w:color="auto"/>
                                    <w:bottom w:val="none" w:sz="0" w:space="0" w:color="auto"/>
                                    <w:right w:val="none" w:sz="0" w:space="0" w:color="auto"/>
                                  </w:divBdr>
                                  <w:divsChild>
                                    <w:div w:id="1903175119">
                                      <w:marLeft w:val="0"/>
                                      <w:marRight w:val="0"/>
                                      <w:marTop w:val="150"/>
                                      <w:marBottom w:val="0"/>
                                      <w:divBdr>
                                        <w:top w:val="none" w:sz="0" w:space="0" w:color="auto"/>
                                        <w:left w:val="none" w:sz="0" w:space="0" w:color="auto"/>
                                        <w:bottom w:val="none" w:sz="0" w:space="0" w:color="auto"/>
                                        <w:right w:val="none" w:sz="0" w:space="0" w:color="auto"/>
                                      </w:divBdr>
                                      <w:divsChild>
                                        <w:div w:id="1878660340">
                                          <w:marLeft w:val="0"/>
                                          <w:marRight w:val="0"/>
                                          <w:marTop w:val="0"/>
                                          <w:marBottom w:val="0"/>
                                          <w:divBdr>
                                            <w:top w:val="none" w:sz="0" w:space="0" w:color="auto"/>
                                            <w:left w:val="none" w:sz="0" w:space="0" w:color="auto"/>
                                            <w:bottom w:val="none" w:sz="0" w:space="0" w:color="auto"/>
                                            <w:right w:val="none" w:sz="0" w:space="0" w:color="auto"/>
                                          </w:divBdr>
                                          <w:divsChild>
                                            <w:div w:id="1117067796">
                                              <w:marLeft w:val="0"/>
                                              <w:marRight w:val="0"/>
                                              <w:marTop w:val="0"/>
                                              <w:marBottom w:val="0"/>
                                              <w:divBdr>
                                                <w:top w:val="none" w:sz="0" w:space="0" w:color="auto"/>
                                                <w:left w:val="none" w:sz="0" w:space="0" w:color="auto"/>
                                                <w:bottom w:val="none" w:sz="0" w:space="0" w:color="auto"/>
                                                <w:right w:val="none" w:sz="0" w:space="0" w:color="auto"/>
                                              </w:divBdr>
                                              <w:divsChild>
                                                <w:div w:id="573901241">
                                                  <w:marLeft w:val="0"/>
                                                  <w:marRight w:val="0"/>
                                                  <w:marTop w:val="0"/>
                                                  <w:marBottom w:val="0"/>
                                                  <w:divBdr>
                                                    <w:top w:val="none" w:sz="0" w:space="0" w:color="auto"/>
                                                    <w:left w:val="none" w:sz="0" w:space="0" w:color="auto"/>
                                                    <w:bottom w:val="none" w:sz="0" w:space="0" w:color="auto"/>
                                                    <w:right w:val="none" w:sz="0" w:space="0" w:color="auto"/>
                                                  </w:divBdr>
                                                  <w:divsChild>
                                                    <w:div w:id="931164831">
                                                      <w:marLeft w:val="0"/>
                                                      <w:marRight w:val="0"/>
                                                      <w:marTop w:val="0"/>
                                                      <w:marBottom w:val="0"/>
                                                      <w:divBdr>
                                                        <w:top w:val="none" w:sz="0" w:space="0" w:color="auto"/>
                                                        <w:left w:val="none" w:sz="0" w:space="0" w:color="auto"/>
                                                        <w:bottom w:val="none" w:sz="0" w:space="0" w:color="auto"/>
                                                        <w:right w:val="none" w:sz="0" w:space="0" w:color="auto"/>
                                                      </w:divBdr>
                                                      <w:divsChild>
                                                        <w:div w:id="1134837509">
                                                          <w:marLeft w:val="0"/>
                                                          <w:marRight w:val="0"/>
                                                          <w:marTop w:val="0"/>
                                                          <w:marBottom w:val="0"/>
                                                          <w:divBdr>
                                                            <w:top w:val="none" w:sz="0" w:space="0" w:color="auto"/>
                                                            <w:left w:val="none" w:sz="0" w:space="0" w:color="auto"/>
                                                            <w:bottom w:val="none" w:sz="0" w:space="0" w:color="auto"/>
                                                            <w:right w:val="none" w:sz="0" w:space="0" w:color="auto"/>
                                                          </w:divBdr>
                                                          <w:divsChild>
                                                            <w:div w:id="2138454245">
                                                              <w:marLeft w:val="0"/>
                                                              <w:marRight w:val="0"/>
                                                              <w:marTop w:val="0"/>
                                                              <w:marBottom w:val="0"/>
                                                              <w:divBdr>
                                                                <w:top w:val="none" w:sz="0" w:space="0" w:color="auto"/>
                                                                <w:left w:val="none" w:sz="0" w:space="0" w:color="auto"/>
                                                                <w:bottom w:val="none" w:sz="0" w:space="0" w:color="auto"/>
                                                                <w:right w:val="none" w:sz="0" w:space="0" w:color="auto"/>
                                                              </w:divBdr>
                                                              <w:divsChild>
                                                                <w:div w:id="1623851528">
                                                                  <w:marLeft w:val="0"/>
                                                                  <w:marRight w:val="0"/>
                                                                  <w:marTop w:val="0"/>
                                                                  <w:marBottom w:val="0"/>
                                                                  <w:divBdr>
                                                                    <w:top w:val="none" w:sz="0" w:space="0" w:color="auto"/>
                                                                    <w:left w:val="none" w:sz="0" w:space="0" w:color="auto"/>
                                                                    <w:bottom w:val="none" w:sz="0" w:space="0" w:color="auto"/>
                                                                    <w:right w:val="none" w:sz="0" w:space="0" w:color="auto"/>
                                                                  </w:divBdr>
                                                                  <w:divsChild>
                                                                    <w:div w:id="252859631">
                                                                      <w:marLeft w:val="0"/>
                                                                      <w:marRight w:val="0"/>
                                                                      <w:marTop w:val="0"/>
                                                                      <w:marBottom w:val="0"/>
                                                                      <w:divBdr>
                                                                        <w:top w:val="none" w:sz="0" w:space="0" w:color="auto"/>
                                                                        <w:left w:val="none" w:sz="0" w:space="0" w:color="auto"/>
                                                                        <w:bottom w:val="none" w:sz="0" w:space="0" w:color="auto"/>
                                                                        <w:right w:val="none" w:sz="0" w:space="0" w:color="auto"/>
                                                                      </w:divBdr>
                                                                    </w:div>
                                                                    <w:div w:id="204586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533538">
                                                      <w:marLeft w:val="0"/>
                                                      <w:marRight w:val="0"/>
                                                      <w:marTop w:val="0"/>
                                                      <w:marBottom w:val="0"/>
                                                      <w:divBdr>
                                                        <w:top w:val="none" w:sz="0" w:space="0" w:color="auto"/>
                                                        <w:left w:val="none" w:sz="0" w:space="0" w:color="auto"/>
                                                        <w:bottom w:val="none" w:sz="0" w:space="0" w:color="auto"/>
                                                        <w:right w:val="none" w:sz="0" w:space="0" w:color="auto"/>
                                                      </w:divBdr>
                                                      <w:divsChild>
                                                        <w:div w:id="191628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075">
                                                  <w:marLeft w:val="0"/>
                                                  <w:marRight w:val="0"/>
                                                  <w:marTop w:val="0"/>
                                                  <w:marBottom w:val="0"/>
                                                  <w:divBdr>
                                                    <w:top w:val="none" w:sz="0" w:space="0" w:color="auto"/>
                                                    <w:left w:val="none" w:sz="0" w:space="0" w:color="auto"/>
                                                    <w:bottom w:val="none" w:sz="0" w:space="0" w:color="auto"/>
                                                    <w:right w:val="none" w:sz="0" w:space="0" w:color="auto"/>
                                                  </w:divBdr>
                                                  <w:divsChild>
                                                    <w:div w:id="76023387">
                                                      <w:marLeft w:val="0"/>
                                                      <w:marRight w:val="0"/>
                                                      <w:marTop w:val="0"/>
                                                      <w:marBottom w:val="0"/>
                                                      <w:divBdr>
                                                        <w:top w:val="none" w:sz="0" w:space="0" w:color="auto"/>
                                                        <w:left w:val="none" w:sz="0" w:space="0" w:color="auto"/>
                                                        <w:bottom w:val="none" w:sz="0" w:space="0" w:color="auto"/>
                                                        <w:right w:val="none" w:sz="0" w:space="0" w:color="auto"/>
                                                      </w:divBdr>
                                                    </w:div>
                                                    <w:div w:id="1045908296">
                                                      <w:marLeft w:val="0"/>
                                                      <w:marRight w:val="0"/>
                                                      <w:marTop w:val="0"/>
                                                      <w:marBottom w:val="0"/>
                                                      <w:divBdr>
                                                        <w:top w:val="none" w:sz="0" w:space="0" w:color="auto"/>
                                                        <w:left w:val="none" w:sz="0" w:space="0" w:color="auto"/>
                                                        <w:bottom w:val="none" w:sz="0" w:space="0" w:color="auto"/>
                                                        <w:right w:val="none" w:sz="0" w:space="0" w:color="auto"/>
                                                      </w:divBdr>
                                                      <w:divsChild>
                                                        <w:div w:id="1976183042">
                                                          <w:marLeft w:val="0"/>
                                                          <w:marRight w:val="0"/>
                                                          <w:marTop w:val="0"/>
                                                          <w:marBottom w:val="0"/>
                                                          <w:divBdr>
                                                            <w:top w:val="none" w:sz="0" w:space="0" w:color="auto"/>
                                                            <w:left w:val="none" w:sz="0" w:space="0" w:color="auto"/>
                                                            <w:bottom w:val="none" w:sz="0" w:space="0" w:color="auto"/>
                                                            <w:right w:val="none" w:sz="0" w:space="0" w:color="auto"/>
                                                          </w:divBdr>
                                                          <w:divsChild>
                                                            <w:div w:id="132648107">
                                                              <w:marLeft w:val="0"/>
                                                              <w:marRight w:val="0"/>
                                                              <w:marTop w:val="0"/>
                                                              <w:marBottom w:val="0"/>
                                                              <w:divBdr>
                                                                <w:top w:val="none" w:sz="0" w:space="0" w:color="auto"/>
                                                                <w:left w:val="none" w:sz="0" w:space="0" w:color="auto"/>
                                                                <w:bottom w:val="none" w:sz="0" w:space="0" w:color="auto"/>
                                                                <w:right w:val="none" w:sz="0" w:space="0" w:color="auto"/>
                                                              </w:divBdr>
                                                              <w:divsChild>
                                                                <w:div w:id="1029374588">
                                                                  <w:marLeft w:val="0"/>
                                                                  <w:marRight w:val="0"/>
                                                                  <w:marTop w:val="0"/>
                                                                  <w:marBottom w:val="0"/>
                                                                  <w:divBdr>
                                                                    <w:top w:val="none" w:sz="0" w:space="0" w:color="auto"/>
                                                                    <w:left w:val="none" w:sz="0" w:space="0" w:color="auto"/>
                                                                    <w:bottom w:val="none" w:sz="0" w:space="0" w:color="auto"/>
                                                                    <w:right w:val="none" w:sz="0" w:space="0" w:color="auto"/>
                                                                  </w:divBdr>
                                                                  <w:divsChild>
                                                                    <w:div w:id="1497645953">
                                                                      <w:marLeft w:val="0"/>
                                                                      <w:marRight w:val="0"/>
                                                                      <w:marTop w:val="0"/>
                                                                      <w:marBottom w:val="0"/>
                                                                      <w:divBdr>
                                                                        <w:top w:val="none" w:sz="0" w:space="0" w:color="auto"/>
                                                                        <w:left w:val="none" w:sz="0" w:space="0" w:color="auto"/>
                                                                        <w:bottom w:val="none" w:sz="0" w:space="0" w:color="auto"/>
                                                                        <w:right w:val="none" w:sz="0" w:space="0" w:color="auto"/>
                                                                      </w:divBdr>
                                                                    </w:div>
                                                                  </w:divsChild>
                                                                </w:div>
                                                                <w:div w:id="191959348">
                                                                  <w:marLeft w:val="0"/>
                                                                  <w:marRight w:val="0"/>
                                                                  <w:marTop w:val="0"/>
                                                                  <w:marBottom w:val="0"/>
                                                                  <w:divBdr>
                                                                    <w:top w:val="none" w:sz="0" w:space="0" w:color="auto"/>
                                                                    <w:left w:val="none" w:sz="0" w:space="0" w:color="auto"/>
                                                                    <w:bottom w:val="none" w:sz="0" w:space="0" w:color="auto"/>
                                                                    <w:right w:val="none" w:sz="0" w:space="0" w:color="auto"/>
                                                                  </w:divBdr>
                                                                  <w:divsChild>
                                                                    <w:div w:id="442842053">
                                                                      <w:marLeft w:val="0"/>
                                                                      <w:marRight w:val="0"/>
                                                                      <w:marTop w:val="0"/>
                                                                      <w:marBottom w:val="0"/>
                                                                      <w:divBdr>
                                                                        <w:top w:val="none" w:sz="0" w:space="0" w:color="auto"/>
                                                                        <w:left w:val="none" w:sz="0" w:space="0" w:color="auto"/>
                                                                        <w:bottom w:val="none" w:sz="0" w:space="0" w:color="auto"/>
                                                                        <w:right w:val="none" w:sz="0" w:space="0" w:color="auto"/>
                                                                      </w:divBdr>
                                                                      <w:divsChild>
                                                                        <w:div w:id="178743964">
                                                                          <w:marLeft w:val="0"/>
                                                                          <w:marRight w:val="0"/>
                                                                          <w:marTop w:val="0"/>
                                                                          <w:marBottom w:val="0"/>
                                                                          <w:divBdr>
                                                                            <w:top w:val="none" w:sz="0" w:space="0" w:color="auto"/>
                                                                            <w:left w:val="none" w:sz="0" w:space="0" w:color="auto"/>
                                                                            <w:bottom w:val="none" w:sz="0" w:space="0" w:color="auto"/>
                                                                            <w:right w:val="none" w:sz="0" w:space="0" w:color="auto"/>
                                                                          </w:divBdr>
                                                                          <w:divsChild>
                                                                            <w:div w:id="1227689010">
                                                                              <w:marLeft w:val="0"/>
                                                                              <w:marRight w:val="0"/>
                                                                              <w:marTop w:val="0"/>
                                                                              <w:marBottom w:val="0"/>
                                                                              <w:divBdr>
                                                                                <w:top w:val="none" w:sz="0" w:space="0" w:color="auto"/>
                                                                                <w:left w:val="none" w:sz="0" w:space="0" w:color="auto"/>
                                                                                <w:bottom w:val="none" w:sz="0" w:space="0" w:color="auto"/>
                                                                                <w:right w:val="none" w:sz="0" w:space="0" w:color="auto"/>
                                                                              </w:divBdr>
                                                                            </w:div>
                                                                            <w:div w:id="1478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733891">
                                                      <w:marLeft w:val="0"/>
                                                      <w:marRight w:val="0"/>
                                                      <w:marTop w:val="0"/>
                                                      <w:marBottom w:val="0"/>
                                                      <w:divBdr>
                                                        <w:top w:val="none" w:sz="0" w:space="0" w:color="auto"/>
                                                        <w:left w:val="none" w:sz="0" w:space="0" w:color="auto"/>
                                                        <w:bottom w:val="none" w:sz="0" w:space="0" w:color="auto"/>
                                                        <w:right w:val="none" w:sz="0" w:space="0" w:color="auto"/>
                                                      </w:divBdr>
                                                      <w:divsChild>
                                                        <w:div w:id="55839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077C13-7E1C-48B7-A116-5B1E1677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35</Pages>
  <Words>14739</Words>
  <Characters>86965</Characters>
  <Application>Microsoft Office Word</Application>
  <DocSecurity>0</DocSecurity>
  <Lines>724</Lines>
  <Paragraphs>203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2019-03-07T14:42:00Z</cp:lastPrinted>
  <dcterms:created xsi:type="dcterms:W3CDTF">2020-12-04T10:07:00Z</dcterms:created>
  <dcterms:modified xsi:type="dcterms:W3CDTF">2020-12-04T10:18:00Z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