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52463A">
        <w:rPr>
          <w:rFonts w:ascii="Verdana" w:hAnsi="Verdana"/>
          <w:sz w:val="18"/>
          <w:szCs w:val="18"/>
        </w:rPr>
        <w:t>názvem „</w:t>
      </w:r>
      <w:r w:rsidR="00CB3690" w:rsidRPr="00CB3690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r w:rsidRPr="0052463A">
        <w:rPr>
          <w:rFonts w:ascii="Verdana" w:hAnsi="Verdana"/>
          <w:sz w:val="18"/>
          <w:szCs w:val="18"/>
        </w:rPr>
        <w:t>“, tímto čestně prohlašuje</w:t>
      </w:r>
      <w:r w:rsidR="003B09D8" w:rsidRPr="0052463A">
        <w:rPr>
          <w:rFonts w:ascii="Verdana" w:hAnsi="Verdana"/>
          <w:sz w:val="18"/>
          <w:szCs w:val="18"/>
        </w:rPr>
        <w:t>, že</w:t>
      </w:r>
      <w:r w:rsidR="003B09D8" w:rsidRPr="00EF2B56">
        <w:rPr>
          <w:rFonts w:ascii="Verdana" w:hAnsi="Verdana"/>
          <w:sz w:val="18"/>
          <w:szCs w:val="18"/>
        </w:rPr>
        <w:t xml:space="preserve">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6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6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463A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3690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0854807-5588-4D6E-8CBC-0EE1AE3E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9CBCFB-CEC1-4356-86CA-7AC72841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2018-12-07T16:21:00Z</dcterms:created>
  <dcterms:modified xsi:type="dcterms:W3CDTF">2020-08-06T14:48:00Z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