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>Sezna</w:t>
      </w:r>
      <w:bookmarkStart w:id="0" w:name="_GoBack"/>
      <w:bookmarkEnd w:id="0"/>
      <w:r w:rsidRPr="00007F1D">
        <w:rPr>
          <w:rFonts w:ascii="Verdana" w:hAnsi="Verdana"/>
          <w:b/>
          <w:sz w:val="36"/>
          <w:szCs w:val="36"/>
          <w:lang w:val="cs-CZ"/>
        </w:rPr>
        <w:t xml:space="preserve">m </w:t>
      </w:r>
      <w:r w:rsidRPr="0024414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330F7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4414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4414A">
        <w:rPr>
          <w:rFonts w:ascii="Verdana" w:hAnsi="Verdana"/>
          <w:sz w:val="18"/>
          <w:szCs w:val="18"/>
        </w:rPr>
        <w:t xml:space="preserve">veřejnou </w:t>
      </w:r>
      <w:r w:rsidRPr="0024414A">
        <w:rPr>
          <w:rFonts w:ascii="Verdana" w:hAnsi="Verdana"/>
          <w:sz w:val="18"/>
          <w:szCs w:val="18"/>
        </w:rPr>
        <w:t xml:space="preserve">zakázku s názvem </w:t>
      </w:r>
      <w:r w:rsidR="00254D8C" w:rsidRPr="00254D8C">
        <w:rPr>
          <w:rFonts w:ascii="Verdana" w:hAnsi="Verdana"/>
          <w:b/>
          <w:sz w:val="18"/>
          <w:szCs w:val="18"/>
        </w:rPr>
        <w:t>„</w:t>
      </w:r>
      <w:r w:rsidR="00686613" w:rsidRPr="00686613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</w:t>
      </w:r>
      <w:r w:rsidR="00254D8C" w:rsidRPr="00254D8C">
        <w:rPr>
          <w:rFonts w:ascii="Verdana" w:hAnsi="Verdana"/>
          <w:b/>
          <w:sz w:val="18"/>
          <w:szCs w:val="18"/>
        </w:rPr>
        <w:t>“</w:t>
      </w:r>
      <w:r w:rsidRPr="0024414A">
        <w:rPr>
          <w:rFonts w:ascii="Verdana" w:hAnsi="Verdana"/>
          <w:sz w:val="18"/>
          <w:szCs w:val="18"/>
        </w:rPr>
        <w:t>, tímto čestně prohlašuje</w:t>
      </w:r>
      <w:r w:rsidR="003B09D8" w:rsidRPr="0024414A">
        <w:rPr>
          <w:rFonts w:ascii="Verdana" w:hAnsi="Verdana"/>
          <w:sz w:val="18"/>
          <w:szCs w:val="18"/>
        </w:rPr>
        <w:t xml:space="preserve">, </w:t>
      </w:r>
      <w:r w:rsidR="00CB2BA8" w:rsidRPr="0024414A">
        <w:rPr>
          <w:rFonts w:ascii="Verdana" w:hAnsi="Verdana"/>
          <w:sz w:val="18"/>
          <w:szCs w:val="18"/>
        </w:rPr>
        <w:t xml:space="preserve">že </w:t>
      </w:r>
      <w:r w:rsidR="00D54281" w:rsidRPr="0024414A">
        <w:rPr>
          <w:rFonts w:ascii="Verdana" w:hAnsi="Verdana"/>
          <w:sz w:val="18"/>
          <w:szCs w:val="18"/>
        </w:rPr>
        <w:t xml:space="preserve">za posledních </w:t>
      </w:r>
      <w:r w:rsidR="00330F77">
        <w:rPr>
          <w:rFonts w:ascii="Verdana" w:hAnsi="Verdana"/>
          <w:sz w:val="18"/>
          <w:szCs w:val="18"/>
        </w:rPr>
        <w:t>3</w:t>
      </w:r>
      <w:r w:rsidR="00D54281" w:rsidRPr="0024414A">
        <w:rPr>
          <w:rFonts w:ascii="Verdana" w:hAnsi="Verdana"/>
          <w:sz w:val="18"/>
          <w:szCs w:val="18"/>
        </w:rPr>
        <w:t xml:space="preserve"> </w:t>
      </w:r>
      <w:r w:rsidR="00330F77">
        <w:rPr>
          <w:rFonts w:ascii="Verdana" w:hAnsi="Verdana"/>
          <w:sz w:val="18"/>
          <w:szCs w:val="18"/>
        </w:rPr>
        <w:t>roky</w:t>
      </w:r>
      <w:r w:rsidR="00D54281" w:rsidRPr="0024414A">
        <w:rPr>
          <w:rFonts w:ascii="Verdana" w:hAnsi="Verdana"/>
          <w:sz w:val="18"/>
          <w:szCs w:val="18"/>
        </w:rPr>
        <w:t xml:space="preserve"> </w:t>
      </w:r>
      <w:r w:rsidR="0082080C" w:rsidRPr="0024414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4414A">
        <w:rPr>
          <w:rFonts w:ascii="Verdana" w:hAnsi="Verdana"/>
          <w:sz w:val="18"/>
          <w:szCs w:val="18"/>
        </w:rPr>
        <w:t xml:space="preserve">významné </w:t>
      </w:r>
      <w:r w:rsidR="00330F77">
        <w:rPr>
          <w:rFonts w:ascii="Verdana" w:hAnsi="Verdana"/>
          <w:sz w:val="18"/>
          <w:szCs w:val="18"/>
        </w:rPr>
        <w:t>služby</w:t>
      </w:r>
      <w:r w:rsidR="0082080C" w:rsidRPr="0024414A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686613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4414A" w:rsidRDefault="0082080C" w:rsidP="00330F7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330F7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68661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68661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4414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4414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68661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330F7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4414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330F77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24414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A2B" w:rsidRDefault="009F2A2B">
      <w:r>
        <w:separator/>
      </w:r>
    </w:p>
  </w:endnote>
  <w:endnote w:type="continuationSeparator" w:id="0">
    <w:p w:rsidR="009F2A2B" w:rsidRDefault="009F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FC0" w:rsidRPr="006E3D30" w:rsidRDefault="00D23FC0" w:rsidP="00D23FC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0F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0F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A2B" w:rsidRDefault="009F2A2B">
      <w:r>
        <w:separator/>
      </w:r>
    </w:p>
  </w:footnote>
  <w:footnote w:type="continuationSeparator" w:id="0">
    <w:p w:rsidR="009F2A2B" w:rsidRDefault="009F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4414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4414A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24414A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4414A">
            <w:rPr>
              <w:rFonts w:ascii="Verdana" w:eastAsia="Calibri" w:hAnsi="Verdana"/>
              <w:sz w:val="18"/>
            </w:rPr>
            <w:t xml:space="preserve">Seznam významných </w:t>
          </w:r>
          <w:r w:rsidR="00330F7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414A"/>
    <w:rsid w:val="00245048"/>
    <w:rsid w:val="00254D8C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0F77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9F5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86613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2A2B"/>
    <w:rsid w:val="009F321F"/>
    <w:rsid w:val="00A15109"/>
    <w:rsid w:val="00A17DCD"/>
    <w:rsid w:val="00A217AF"/>
    <w:rsid w:val="00A226B0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E62"/>
    <w:rsid w:val="00D12124"/>
    <w:rsid w:val="00D23AE7"/>
    <w:rsid w:val="00D23FC0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38F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C4EC739"/>
  <w15:docId w15:val="{94776795-F878-4982-A34C-709A2949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6E350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246C9"/>
    <w:rsid w:val="00E6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70AD95-EED2-4EBF-8D72-5EFF51FF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2018-03-26T11:24:00Z</cp:lastPrinted>
  <dcterms:created xsi:type="dcterms:W3CDTF">2018-12-07T16:22:00Z</dcterms:created>
  <dcterms:modified xsi:type="dcterms:W3CDTF">2020-08-07T10:44:00Z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